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A6A3" w14:textId="77777777" w:rsidR="00D813D1" w:rsidRPr="00D813D1" w:rsidRDefault="00D813D1" w:rsidP="00D813D1">
      <w:pPr>
        <w:spacing w:after="0" w:line="480" w:lineRule="auto"/>
        <w:jc w:val="center"/>
        <w:rPr>
          <w:rFonts w:ascii="Times New Roman" w:hAnsi="Times New Roman" w:cs="Times New Roman"/>
          <w:b/>
          <w:sz w:val="24"/>
          <w:szCs w:val="24"/>
          <w:lang w:val="en-US"/>
        </w:rPr>
      </w:pPr>
      <w:r w:rsidRPr="00D813D1">
        <w:rPr>
          <w:rFonts w:ascii="Times New Roman" w:hAnsi="Times New Roman" w:cs="Times New Roman"/>
          <w:b/>
          <w:sz w:val="24"/>
          <w:szCs w:val="24"/>
        </w:rPr>
        <w:t>BAB I</w:t>
      </w:r>
      <w:r w:rsidRPr="00D813D1">
        <w:rPr>
          <w:rFonts w:ascii="Times New Roman" w:hAnsi="Times New Roman" w:cs="Times New Roman"/>
          <w:b/>
          <w:sz w:val="24"/>
          <w:szCs w:val="24"/>
          <w:lang w:val="en-US"/>
        </w:rPr>
        <w:t>I</w:t>
      </w:r>
    </w:p>
    <w:p w14:paraId="26D262C8" w14:textId="389B68B9" w:rsidR="00D813D1" w:rsidRPr="00D813D1" w:rsidRDefault="00D813D1" w:rsidP="00D813D1">
      <w:pPr>
        <w:pStyle w:val="ListParagraph"/>
        <w:spacing w:after="0" w:line="480" w:lineRule="auto"/>
        <w:ind w:left="0"/>
        <w:contextualSpacing w:val="0"/>
        <w:jc w:val="center"/>
        <w:rPr>
          <w:rFonts w:ascii="Times New Roman" w:hAnsi="Times New Roman" w:cs="Times New Roman"/>
          <w:b/>
          <w:sz w:val="24"/>
          <w:szCs w:val="24"/>
          <w:lang w:val="en-US"/>
        </w:rPr>
      </w:pPr>
      <w:r w:rsidRPr="00D813D1">
        <w:rPr>
          <w:rFonts w:ascii="Times New Roman" w:hAnsi="Times New Roman" w:cs="Times New Roman"/>
          <w:b/>
          <w:sz w:val="24"/>
          <w:szCs w:val="24"/>
          <w:lang w:val="en-US"/>
        </w:rPr>
        <w:t>LANDASAN TEORI</w:t>
      </w:r>
    </w:p>
    <w:p w14:paraId="70244A53" w14:textId="77777777" w:rsidR="00D813D1" w:rsidRPr="00D813D1" w:rsidRDefault="00D813D1" w:rsidP="00D813D1">
      <w:pPr>
        <w:pStyle w:val="ListParagraph"/>
        <w:numPr>
          <w:ilvl w:val="0"/>
          <w:numId w:val="6"/>
        </w:numPr>
        <w:spacing w:after="0" w:line="480" w:lineRule="auto"/>
        <w:ind w:left="567" w:hanging="567"/>
        <w:rPr>
          <w:rFonts w:ascii="Times New Roman" w:hAnsi="Times New Roman" w:cs="Times New Roman"/>
          <w:b/>
          <w:sz w:val="24"/>
          <w:szCs w:val="24"/>
        </w:rPr>
      </w:pPr>
      <w:proofErr w:type="spellStart"/>
      <w:r w:rsidRPr="00D813D1">
        <w:rPr>
          <w:rFonts w:ascii="Times New Roman" w:hAnsi="Times New Roman" w:cs="Times New Roman"/>
          <w:b/>
          <w:sz w:val="24"/>
          <w:szCs w:val="24"/>
          <w:lang w:val="en-US"/>
        </w:rPr>
        <w:t>Tinjauan</w:t>
      </w:r>
      <w:proofErr w:type="spellEnd"/>
      <w:r w:rsidRPr="00D813D1">
        <w:rPr>
          <w:rFonts w:ascii="Times New Roman" w:hAnsi="Times New Roman" w:cs="Times New Roman"/>
          <w:b/>
          <w:sz w:val="24"/>
          <w:szCs w:val="24"/>
          <w:lang w:val="en-US"/>
        </w:rPr>
        <w:t xml:space="preserve"> Pustaka</w:t>
      </w:r>
    </w:p>
    <w:p w14:paraId="3B4450C8" w14:textId="77777777" w:rsidR="00D813D1" w:rsidRPr="00D813D1" w:rsidRDefault="00D813D1" w:rsidP="00D813D1">
      <w:pPr>
        <w:pStyle w:val="ListParagraph"/>
        <w:numPr>
          <w:ilvl w:val="0"/>
          <w:numId w:val="2"/>
        </w:numPr>
        <w:spacing w:after="0" w:line="480" w:lineRule="auto"/>
        <w:ind w:left="1134" w:hanging="567"/>
        <w:rPr>
          <w:rFonts w:ascii="Times New Roman" w:hAnsi="Times New Roman" w:cs="Times New Roman"/>
          <w:b/>
          <w:sz w:val="24"/>
          <w:szCs w:val="24"/>
        </w:rPr>
      </w:pPr>
      <w:r w:rsidRPr="00D813D1">
        <w:rPr>
          <w:rFonts w:ascii="Times New Roman" w:hAnsi="Times New Roman" w:cs="Times New Roman"/>
          <w:b/>
          <w:sz w:val="24"/>
          <w:szCs w:val="24"/>
          <w:lang w:val="en-US"/>
        </w:rPr>
        <w:t xml:space="preserve">Kinerja </w:t>
      </w:r>
      <w:proofErr w:type="spellStart"/>
      <w:r w:rsidRPr="00D813D1">
        <w:rPr>
          <w:rFonts w:ascii="Times New Roman" w:hAnsi="Times New Roman" w:cs="Times New Roman"/>
          <w:b/>
          <w:sz w:val="24"/>
          <w:szCs w:val="24"/>
          <w:lang w:val="en-US"/>
        </w:rPr>
        <w:t>Karyawan</w:t>
      </w:r>
      <w:proofErr w:type="spellEnd"/>
    </w:p>
    <w:p w14:paraId="46DBE199" w14:textId="77777777" w:rsidR="00D813D1" w:rsidRPr="00D813D1" w:rsidRDefault="00D813D1" w:rsidP="00D813D1">
      <w:pPr>
        <w:pStyle w:val="ListParagraph"/>
        <w:numPr>
          <w:ilvl w:val="1"/>
          <w:numId w:val="2"/>
        </w:numPr>
        <w:spacing w:after="0" w:line="480" w:lineRule="auto"/>
        <w:ind w:left="1701"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Pengertian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kinerja</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karyawan</w:t>
      </w:r>
      <w:proofErr w:type="spellEnd"/>
    </w:p>
    <w:p w14:paraId="7C6A755B" w14:textId="77777777" w:rsidR="00D813D1" w:rsidRPr="00D813D1" w:rsidRDefault="00D813D1" w:rsidP="00D813D1">
      <w:pPr>
        <w:pStyle w:val="ListParagraph"/>
        <w:spacing w:after="0" w:line="480" w:lineRule="auto"/>
        <w:ind w:left="1701" w:firstLine="567"/>
        <w:jc w:val="both"/>
        <w:rPr>
          <w:rFonts w:ascii="Times New Roman" w:hAnsi="Times New Roman" w:cs="Times New Roman"/>
          <w:sz w:val="24"/>
          <w:szCs w:val="24"/>
        </w:rPr>
      </w:pPr>
      <w:r w:rsidRPr="00D813D1">
        <w:rPr>
          <w:rFonts w:ascii="Times New Roman" w:hAnsi="Times New Roman" w:cs="Times New Roman"/>
          <w:color w:val="000000" w:themeColor="text1"/>
          <w:sz w:val="24"/>
          <w:szCs w:val="24"/>
        </w:rPr>
        <w:t xml:space="preserve">Kinerja adalah hasil kerja secara kualitas dan kuantitas yang dicapai oleh seseorang karyawan dalam melaksanakan tugasnya sesuai dengan tanggung jawab yang diberikan kepadanya </w:t>
      </w:r>
      <w:r w:rsidRPr="00D813D1">
        <w:rPr>
          <w:rFonts w:ascii="Times New Roman" w:hAnsi="Times New Roman" w:cs="Times New Roman"/>
          <w:color w:val="000000" w:themeColor="text1"/>
          <w:sz w:val="24"/>
          <w:szCs w:val="24"/>
        </w:rPr>
        <w:fldChar w:fldCharType="begin" w:fldLock="1"/>
      </w:r>
      <w:r w:rsidRPr="00D813D1">
        <w:rPr>
          <w:rFonts w:ascii="Times New Roman" w:hAnsi="Times New Roman" w:cs="Times New Roman"/>
          <w:color w:val="000000" w:themeColor="text1"/>
          <w:sz w:val="24"/>
          <w:szCs w:val="24"/>
        </w:rPr>
        <w:instrText>ADDIN CSL_CITATION {"citationItems":[{"id":"ITEM-1","itemData":{"author":[{"dropping-particle":"","family":"Mangkunegara","given":"Anwar Prabu","non-dropping-particle":"","parse-names":false,"suffix":""}],"id":"ITEM-1","issued":{"date-parts":[["2013"]]},"number-of-pages":"67","publisher":"PT Remaja Rosdakarya","publisher-place":"Bandung","title":"Manajemen Sumber Daya Manusia Perusahaan","type":"book"},"uris":["http://www.mendeley.com/documents/?uuid=5fe0f4a4-17ba-4999-b400-e5ae9ac9a184"]}],"mendeley":{"formattedCitation":"(Mangkunegara 2013)","manualFormatting":"(Mangkunegara, 2013: 67)","plainTextFormattedCitation":"(Mangkunegara 2013)","previouslyFormattedCitation":"&lt;sup&gt;9&lt;/sup&gt;"},"properties":{"noteIndex":0},"schema":"https://github.com/citation-style-language/schema/raw/master/csl-citation.json"}</w:instrText>
      </w:r>
      <w:r w:rsidRPr="00D813D1">
        <w:rPr>
          <w:rFonts w:ascii="Times New Roman" w:hAnsi="Times New Roman" w:cs="Times New Roman"/>
          <w:color w:val="000000" w:themeColor="text1"/>
          <w:sz w:val="24"/>
          <w:szCs w:val="24"/>
        </w:rPr>
        <w:fldChar w:fldCharType="separate"/>
      </w:r>
      <w:r w:rsidRPr="00D813D1">
        <w:rPr>
          <w:rFonts w:ascii="Times New Roman" w:hAnsi="Times New Roman" w:cs="Times New Roman"/>
          <w:noProof/>
          <w:color w:val="000000" w:themeColor="text1"/>
          <w:sz w:val="24"/>
          <w:szCs w:val="24"/>
        </w:rPr>
        <w:t>(Mangkunegara, 2016: 67)</w:t>
      </w:r>
      <w:r w:rsidRPr="00D813D1">
        <w:rPr>
          <w:rFonts w:ascii="Times New Roman" w:hAnsi="Times New Roman" w:cs="Times New Roman"/>
          <w:color w:val="000000" w:themeColor="text1"/>
          <w:sz w:val="24"/>
          <w:szCs w:val="24"/>
        </w:rPr>
        <w:fldChar w:fldCharType="end"/>
      </w:r>
      <w:r w:rsidRPr="00D813D1">
        <w:rPr>
          <w:rFonts w:ascii="Times New Roman" w:hAnsi="Times New Roman" w:cs="Times New Roman"/>
          <w:sz w:val="24"/>
          <w:szCs w:val="24"/>
        </w:rPr>
        <w:t>.</w:t>
      </w:r>
      <w:r w:rsidRPr="00D813D1">
        <w:rPr>
          <w:rFonts w:ascii="Times New Roman" w:hAnsi="Times New Roman" w:cs="Times New Roman"/>
          <w:sz w:val="24"/>
          <w:szCs w:val="24"/>
          <w:lang w:val="en-US"/>
        </w:rPr>
        <w:t xml:space="preserve"> </w:t>
      </w:r>
      <w:r w:rsidRPr="00D813D1">
        <w:rPr>
          <w:rFonts w:ascii="Times New Roman" w:hAnsi="Times New Roman" w:cs="Times New Roman"/>
          <w:color w:val="000000" w:themeColor="text1"/>
          <w:sz w:val="24"/>
          <w:szCs w:val="24"/>
        </w:rPr>
        <w:t xml:space="preserve">Kinerja karyawan adalah hasil kerja yang dicapai seseorang dalam melaksanakan tugas yang dibebankan kepadanya yang didasarkan atas kecakapan, pengalaman dan kesungguhan serta waktu </w:t>
      </w:r>
      <w:r w:rsidRPr="00D813D1">
        <w:rPr>
          <w:rFonts w:ascii="Times New Roman" w:hAnsi="Times New Roman" w:cs="Times New Roman"/>
          <w:color w:val="000000" w:themeColor="text1"/>
          <w:sz w:val="24"/>
          <w:szCs w:val="24"/>
        </w:rPr>
        <w:fldChar w:fldCharType="begin" w:fldLock="1"/>
      </w:r>
      <w:r w:rsidRPr="00D813D1">
        <w:rPr>
          <w:rFonts w:ascii="Times New Roman" w:hAnsi="Times New Roman" w:cs="Times New Roman"/>
          <w:color w:val="000000" w:themeColor="text1"/>
          <w:sz w:val="24"/>
          <w:szCs w:val="24"/>
        </w:rPr>
        <w:instrText>ADDIN CSL_CITATION {"citationItems":[{"id":"ITEM-1","itemData":{"author":[{"dropping-particle":"","family":"Hasibuan","given":"Malayu S.P.","non-dropping-particle":"","parse-names":false,"suffix":""}],"id":"ITEM-1","issued":{"date-parts":[["2013"]]},"number-of-pages":"273","publisher":"PT Bumi Aksara","publisher-place":"Jakarta","title":"Manajemen Sumber Daya Manusia Edisi Revisi","type":"book"},"uris":["http://www.mendeley.com/documents/?uuid=1bd674d9-9c8e-4c88-9673-97068ab40eb4"]}],"mendeley":{"formattedCitation":"(Hasibuan 2013)","manualFormatting":"(Hasibuan, 2013: 94)","plainTextFormattedCitation":"(Hasibuan 2013)","previouslyFormattedCitation":"&lt;sup&gt;11&lt;/sup&gt;"},"properties":{"noteIndex":0},"schema":"https://github.com/citation-style-language/schema/raw/master/csl-citation.json"}</w:instrText>
      </w:r>
      <w:r w:rsidRPr="00D813D1">
        <w:rPr>
          <w:rFonts w:ascii="Times New Roman" w:hAnsi="Times New Roman" w:cs="Times New Roman"/>
          <w:color w:val="000000" w:themeColor="text1"/>
          <w:sz w:val="24"/>
          <w:szCs w:val="24"/>
        </w:rPr>
        <w:fldChar w:fldCharType="separate"/>
      </w:r>
      <w:r w:rsidRPr="00D813D1">
        <w:rPr>
          <w:rFonts w:ascii="Times New Roman" w:hAnsi="Times New Roman" w:cs="Times New Roman"/>
          <w:noProof/>
          <w:color w:val="000000" w:themeColor="text1"/>
          <w:sz w:val="24"/>
          <w:szCs w:val="24"/>
        </w:rPr>
        <w:t>(Hasibuan, 2013: 94)</w:t>
      </w:r>
      <w:r w:rsidRPr="00D813D1">
        <w:rPr>
          <w:rFonts w:ascii="Times New Roman" w:hAnsi="Times New Roman" w:cs="Times New Roman"/>
          <w:color w:val="000000" w:themeColor="text1"/>
          <w:sz w:val="24"/>
          <w:szCs w:val="24"/>
        </w:rPr>
        <w:fldChar w:fldCharType="end"/>
      </w:r>
      <w:r w:rsidRPr="00D813D1">
        <w:rPr>
          <w:rFonts w:ascii="Times New Roman" w:hAnsi="Times New Roman" w:cs="Times New Roman"/>
          <w:sz w:val="24"/>
          <w:szCs w:val="24"/>
        </w:rPr>
        <w:t>.</w:t>
      </w:r>
      <w:r w:rsidRPr="00D813D1">
        <w:rPr>
          <w:rFonts w:ascii="Times New Roman" w:hAnsi="Times New Roman" w:cs="Times New Roman"/>
          <w:sz w:val="24"/>
          <w:szCs w:val="24"/>
          <w:lang w:val="en-US"/>
        </w:rPr>
        <w:t xml:space="preserve"> </w:t>
      </w:r>
      <w:r w:rsidRPr="00D813D1">
        <w:rPr>
          <w:rFonts w:ascii="Times New Roman" w:eastAsia="Times New Roman" w:hAnsi="Times New Roman" w:cs="Times New Roman"/>
          <w:bCs/>
          <w:color w:val="000000" w:themeColor="text1"/>
          <w:sz w:val="24"/>
          <w:szCs w:val="24"/>
        </w:rPr>
        <w:t>M</w:t>
      </w:r>
      <w:proofErr w:type="spellStart"/>
      <w:r w:rsidRPr="00D813D1">
        <w:rPr>
          <w:rFonts w:ascii="Times New Roman" w:eastAsia="Times New Roman" w:hAnsi="Times New Roman" w:cs="Times New Roman"/>
          <w:bCs/>
          <w:color w:val="000000" w:themeColor="text1"/>
          <w:sz w:val="24"/>
          <w:szCs w:val="24"/>
          <w:lang w:val="en-US"/>
        </w:rPr>
        <w:t>enurut</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Harahap</w:t>
      </w:r>
      <w:proofErr w:type="spellEnd"/>
      <w:r w:rsidRPr="00D813D1">
        <w:rPr>
          <w:rFonts w:ascii="Times New Roman" w:eastAsia="Times New Roman" w:hAnsi="Times New Roman" w:cs="Times New Roman"/>
          <w:bCs/>
          <w:color w:val="000000" w:themeColor="text1"/>
          <w:sz w:val="24"/>
          <w:szCs w:val="24"/>
          <w:lang w:val="en-US"/>
        </w:rPr>
        <w:t xml:space="preserve"> &amp; </w:t>
      </w:r>
      <w:proofErr w:type="spellStart"/>
      <w:r w:rsidRPr="00D813D1">
        <w:rPr>
          <w:rFonts w:ascii="Times New Roman" w:eastAsia="Times New Roman" w:hAnsi="Times New Roman" w:cs="Times New Roman"/>
          <w:bCs/>
          <w:color w:val="000000" w:themeColor="text1"/>
          <w:sz w:val="24"/>
          <w:szCs w:val="24"/>
          <w:lang w:val="en-US"/>
        </w:rPr>
        <w:t>Tirtayasa</w:t>
      </w:r>
      <w:proofErr w:type="spellEnd"/>
      <w:r w:rsidRPr="00D813D1">
        <w:rPr>
          <w:rFonts w:ascii="Times New Roman" w:eastAsia="Times New Roman" w:hAnsi="Times New Roman" w:cs="Times New Roman"/>
          <w:bCs/>
          <w:color w:val="000000" w:themeColor="text1"/>
          <w:sz w:val="24"/>
          <w:szCs w:val="24"/>
          <w:lang w:val="en-US"/>
        </w:rPr>
        <w:t xml:space="preserve"> (2020) </w:t>
      </w:r>
      <w:r w:rsidRPr="00D813D1">
        <w:rPr>
          <w:rFonts w:ascii="Times New Roman" w:eastAsia="Times New Roman" w:hAnsi="Times New Roman" w:cs="Times New Roman"/>
          <w:bCs/>
          <w:color w:val="000000" w:themeColor="text1"/>
          <w:sz w:val="24"/>
          <w:szCs w:val="24"/>
        </w:rPr>
        <w:t>k</w:t>
      </w:r>
      <w:proofErr w:type="spellStart"/>
      <w:r w:rsidRPr="00D813D1">
        <w:rPr>
          <w:rFonts w:ascii="Times New Roman" w:eastAsia="Times New Roman" w:hAnsi="Times New Roman" w:cs="Times New Roman"/>
          <w:bCs/>
          <w:color w:val="000000" w:themeColor="text1"/>
          <w:sz w:val="24"/>
          <w:szCs w:val="24"/>
          <w:lang w:val="en-US"/>
        </w:rPr>
        <w:t>inerja</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karyawan</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adalah</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hasil</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kerja</w:t>
      </w:r>
      <w:proofErr w:type="spellEnd"/>
      <w:r w:rsidRPr="00D813D1">
        <w:rPr>
          <w:rFonts w:ascii="Times New Roman" w:eastAsia="Times New Roman" w:hAnsi="Times New Roman" w:cs="Times New Roman"/>
          <w:bCs/>
          <w:color w:val="000000" w:themeColor="text1"/>
          <w:sz w:val="24"/>
          <w:szCs w:val="24"/>
          <w:lang w:val="en-US"/>
        </w:rPr>
        <w:t xml:space="preserve"> yang </w:t>
      </w:r>
      <w:proofErr w:type="spellStart"/>
      <w:r w:rsidRPr="00D813D1">
        <w:rPr>
          <w:rFonts w:ascii="Times New Roman" w:eastAsia="Times New Roman" w:hAnsi="Times New Roman" w:cs="Times New Roman"/>
          <w:bCs/>
          <w:color w:val="000000" w:themeColor="text1"/>
          <w:sz w:val="24"/>
          <w:szCs w:val="24"/>
          <w:lang w:val="en-US"/>
        </w:rPr>
        <w:t>dapat</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dicapai</w:t>
      </w:r>
      <w:proofErr w:type="spellEnd"/>
      <w:r w:rsidRPr="00D813D1">
        <w:rPr>
          <w:rFonts w:ascii="Times New Roman" w:eastAsia="Times New Roman" w:hAnsi="Times New Roman" w:cs="Times New Roman"/>
          <w:bCs/>
          <w:color w:val="000000" w:themeColor="text1"/>
          <w:sz w:val="24"/>
          <w:szCs w:val="24"/>
          <w:lang w:val="en-US"/>
        </w:rPr>
        <w:t xml:space="preserve"> oleh </w:t>
      </w:r>
      <w:proofErr w:type="spellStart"/>
      <w:r w:rsidRPr="00D813D1">
        <w:rPr>
          <w:rFonts w:ascii="Times New Roman" w:eastAsia="Times New Roman" w:hAnsi="Times New Roman" w:cs="Times New Roman"/>
          <w:bCs/>
          <w:color w:val="000000" w:themeColor="text1"/>
          <w:sz w:val="24"/>
          <w:szCs w:val="24"/>
          <w:lang w:val="en-US"/>
        </w:rPr>
        <w:t>seseorang</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atau</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sekelompok</w:t>
      </w:r>
      <w:proofErr w:type="spellEnd"/>
      <w:r w:rsidRPr="00D813D1">
        <w:rPr>
          <w:rFonts w:ascii="Times New Roman" w:eastAsia="Times New Roman" w:hAnsi="Times New Roman" w:cs="Times New Roman"/>
          <w:bCs/>
          <w:color w:val="000000" w:themeColor="text1"/>
          <w:sz w:val="24"/>
          <w:szCs w:val="24"/>
          <w:lang w:val="en-US"/>
        </w:rPr>
        <w:t xml:space="preserve"> orang </w:t>
      </w:r>
      <w:proofErr w:type="spellStart"/>
      <w:r w:rsidRPr="00D813D1">
        <w:rPr>
          <w:rFonts w:ascii="Times New Roman" w:eastAsia="Times New Roman" w:hAnsi="Times New Roman" w:cs="Times New Roman"/>
          <w:bCs/>
          <w:color w:val="000000" w:themeColor="text1"/>
          <w:sz w:val="24"/>
          <w:szCs w:val="24"/>
          <w:lang w:val="en-US"/>
        </w:rPr>
        <w:t>dalam</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suatu</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organisasi</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sesuai</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dengan</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wewenang</w:t>
      </w:r>
      <w:proofErr w:type="spellEnd"/>
      <w:r w:rsidRPr="00D813D1">
        <w:rPr>
          <w:rFonts w:ascii="Times New Roman" w:eastAsia="Times New Roman" w:hAnsi="Times New Roman" w:cs="Times New Roman"/>
          <w:bCs/>
          <w:color w:val="000000" w:themeColor="text1"/>
          <w:sz w:val="24"/>
          <w:szCs w:val="24"/>
          <w:lang w:val="en-US"/>
        </w:rPr>
        <w:t xml:space="preserve"> dan </w:t>
      </w:r>
      <w:proofErr w:type="spellStart"/>
      <w:r w:rsidRPr="00D813D1">
        <w:rPr>
          <w:rFonts w:ascii="Times New Roman" w:eastAsia="Times New Roman" w:hAnsi="Times New Roman" w:cs="Times New Roman"/>
          <w:bCs/>
          <w:color w:val="000000" w:themeColor="text1"/>
          <w:sz w:val="24"/>
          <w:szCs w:val="24"/>
          <w:lang w:val="en-US"/>
        </w:rPr>
        <w:t>tanggung</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jawab</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masing-masing</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dalam</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rangka</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upaya</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mencapai</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tujuan</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organisasi</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bersangkutan</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secara</w:t>
      </w:r>
      <w:proofErr w:type="spellEnd"/>
      <w:r w:rsidRPr="00D813D1">
        <w:rPr>
          <w:rFonts w:ascii="Times New Roman" w:eastAsia="Times New Roman" w:hAnsi="Times New Roman" w:cs="Times New Roman"/>
          <w:bCs/>
          <w:color w:val="000000" w:themeColor="text1"/>
          <w:sz w:val="24"/>
          <w:szCs w:val="24"/>
          <w:lang w:val="en-US"/>
        </w:rPr>
        <w:t xml:space="preserve"> legal, </w:t>
      </w:r>
      <w:proofErr w:type="spellStart"/>
      <w:r w:rsidRPr="00D813D1">
        <w:rPr>
          <w:rFonts w:ascii="Times New Roman" w:eastAsia="Times New Roman" w:hAnsi="Times New Roman" w:cs="Times New Roman"/>
          <w:bCs/>
          <w:color w:val="000000" w:themeColor="text1"/>
          <w:sz w:val="24"/>
          <w:szCs w:val="24"/>
          <w:lang w:val="en-US"/>
        </w:rPr>
        <w:t>tidak</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melanggar</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hukum</w:t>
      </w:r>
      <w:proofErr w:type="spellEnd"/>
      <w:r w:rsidRPr="00D813D1">
        <w:rPr>
          <w:rFonts w:ascii="Times New Roman" w:eastAsia="Times New Roman" w:hAnsi="Times New Roman" w:cs="Times New Roman"/>
          <w:bCs/>
          <w:color w:val="000000" w:themeColor="text1"/>
          <w:sz w:val="24"/>
          <w:szCs w:val="24"/>
          <w:lang w:val="en-US"/>
        </w:rPr>
        <w:t xml:space="preserve"> dan </w:t>
      </w:r>
      <w:proofErr w:type="spellStart"/>
      <w:r w:rsidRPr="00D813D1">
        <w:rPr>
          <w:rFonts w:ascii="Times New Roman" w:eastAsia="Times New Roman" w:hAnsi="Times New Roman" w:cs="Times New Roman"/>
          <w:bCs/>
          <w:color w:val="000000" w:themeColor="text1"/>
          <w:sz w:val="24"/>
          <w:szCs w:val="24"/>
          <w:lang w:val="en-US"/>
        </w:rPr>
        <w:t>sesuai</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dengan</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norma</w:t>
      </w:r>
      <w:proofErr w:type="spellEnd"/>
      <w:r w:rsidRPr="00D813D1">
        <w:rPr>
          <w:rFonts w:ascii="Times New Roman" w:eastAsia="Times New Roman" w:hAnsi="Times New Roman" w:cs="Times New Roman"/>
          <w:bCs/>
          <w:color w:val="000000" w:themeColor="text1"/>
          <w:sz w:val="24"/>
          <w:szCs w:val="24"/>
          <w:lang w:val="en-US"/>
        </w:rPr>
        <w:t xml:space="preserve"> dan </w:t>
      </w:r>
      <w:proofErr w:type="spellStart"/>
      <w:r w:rsidRPr="00D813D1">
        <w:rPr>
          <w:rFonts w:ascii="Times New Roman" w:eastAsia="Times New Roman" w:hAnsi="Times New Roman" w:cs="Times New Roman"/>
          <w:bCs/>
          <w:color w:val="000000" w:themeColor="text1"/>
          <w:sz w:val="24"/>
          <w:szCs w:val="24"/>
          <w:lang w:val="en-US"/>
        </w:rPr>
        <w:t>etika</w:t>
      </w:r>
      <w:proofErr w:type="spellEnd"/>
      <w:r w:rsidRPr="00D813D1">
        <w:rPr>
          <w:rFonts w:ascii="Times New Roman" w:hAnsi="Times New Roman" w:cs="Times New Roman"/>
          <w:sz w:val="24"/>
          <w:szCs w:val="24"/>
        </w:rPr>
        <w:t>.</w:t>
      </w:r>
    </w:p>
    <w:p w14:paraId="1B252EE7" w14:textId="77777777" w:rsidR="00D813D1" w:rsidRPr="00D813D1" w:rsidRDefault="00D813D1" w:rsidP="00D813D1">
      <w:pPr>
        <w:pStyle w:val="ListParagraph"/>
        <w:spacing w:after="0" w:line="480" w:lineRule="auto"/>
        <w:ind w:left="1701" w:firstLine="567"/>
        <w:jc w:val="both"/>
        <w:rPr>
          <w:rFonts w:ascii="Times New Roman" w:hAnsi="Times New Roman" w:cs="Times New Roman"/>
          <w:sz w:val="24"/>
          <w:szCs w:val="24"/>
          <w:lang w:val="en-US"/>
        </w:rPr>
      </w:pPr>
      <w:r w:rsidRPr="00D813D1">
        <w:rPr>
          <w:rFonts w:ascii="Times New Roman" w:hAnsi="Times New Roman" w:cs="Times New Roman"/>
          <w:sz w:val="24"/>
          <w:szCs w:val="24"/>
          <w:lang w:val="en-US"/>
        </w:rPr>
        <w:t xml:space="preserve">Dari </w:t>
      </w:r>
      <w:proofErr w:type="spellStart"/>
      <w:r w:rsidRPr="00D813D1">
        <w:rPr>
          <w:rFonts w:ascii="Times New Roman" w:hAnsi="Times New Roman" w:cs="Times New Roman"/>
          <w:sz w:val="24"/>
          <w:szCs w:val="24"/>
          <w:lang w:val="en-US"/>
        </w:rPr>
        <w:t>definisi-definisi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tersebut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dapat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disimpulkan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bahwa</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kinerja</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karyawan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adalah</w:t>
      </w:r>
      <w:proofErr w:type="spellEnd"/>
      <w:r w:rsidRPr="00D813D1">
        <w:rPr>
          <w:rFonts w:ascii="Times New Roman" w:hAnsi="Times New Roman" w:cs="Times New Roman"/>
          <w:sz w:val="24"/>
          <w:szCs w:val="24"/>
          <w:lang w:val="en-US"/>
        </w:rPr>
        <w:t xml:space="preserve"> </w:t>
      </w:r>
      <w:r w:rsidRPr="00D813D1">
        <w:rPr>
          <w:rFonts w:ascii="Times New Roman" w:hAnsi="Times New Roman" w:cs="Times New Roman"/>
          <w:color w:val="000000" w:themeColor="text1"/>
          <w:sz w:val="24"/>
          <w:szCs w:val="24"/>
        </w:rPr>
        <w:t>hasil kerja yang diberikan seorang karyawan baik secara kualitas dan kuantitas sesuai dengan standar kerja dan tanggung jawab yang diberikan sesuai tujuan yang ingin dicapai perusahaan</w:t>
      </w:r>
      <w:r w:rsidRPr="00D813D1">
        <w:rPr>
          <w:rFonts w:ascii="Times New Roman" w:hAnsi="Times New Roman" w:cs="Times New Roman"/>
          <w:sz w:val="24"/>
          <w:szCs w:val="24"/>
        </w:rPr>
        <w:t>.</w:t>
      </w:r>
    </w:p>
    <w:p w14:paraId="7C851DB8" w14:textId="77777777" w:rsidR="00D813D1" w:rsidRPr="00D813D1" w:rsidRDefault="00D813D1" w:rsidP="00D813D1">
      <w:pPr>
        <w:pStyle w:val="ListParagraph"/>
        <w:numPr>
          <w:ilvl w:val="1"/>
          <w:numId w:val="2"/>
        </w:numPr>
        <w:tabs>
          <w:tab w:val="left" w:pos="1170"/>
        </w:tabs>
        <w:spacing w:after="0" w:line="480" w:lineRule="auto"/>
        <w:ind w:left="1701"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lastRenderedPageBreak/>
        <w:t>Faktor</w:t>
      </w:r>
      <w:proofErr w:type="spellEnd"/>
      <w:r w:rsidRPr="00D813D1">
        <w:rPr>
          <w:rFonts w:ascii="Times New Roman" w:hAnsi="Times New Roman" w:cs="Times New Roman"/>
          <w:sz w:val="24"/>
          <w:szCs w:val="24"/>
          <w:lang w:val="en-US"/>
        </w:rPr>
        <w:t xml:space="preserve"> yang </w:t>
      </w:r>
      <w:proofErr w:type="spellStart"/>
      <w:r w:rsidRPr="00D813D1">
        <w:rPr>
          <w:rFonts w:ascii="Times New Roman" w:hAnsi="Times New Roman" w:cs="Times New Roman"/>
          <w:sz w:val="24"/>
          <w:szCs w:val="24"/>
          <w:lang w:val="en-US"/>
        </w:rPr>
        <w:t>mempengaruhi</w:t>
      </w:r>
      <w:proofErr w:type="spellEnd"/>
      <w:r w:rsidRPr="00D813D1">
        <w:rPr>
          <w:rFonts w:ascii="Times New Roman" w:hAnsi="Times New Roman" w:cs="Times New Roman"/>
          <w:sz w:val="24"/>
          <w:szCs w:val="24"/>
          <w:lang w:val="en-US"/>
        </w:rPr>
        <w:t xml:space="preserve"> Kinerja </w:t>
      </w:r>
      <w:proofErr w:type="spellStart"/>
      <w:r w:rsidRPr="00D813D1">
        <w:rPr>
          <w:rFonts w:ascii="Times New Roman" w:hAnsi="Times New Roman" w:cs="Times New Roman"/>
          <w:sz w:val="24"/>
          <w:szCs w:val="24"/>
          <w:lang w:val="en-US"/>
        </w:rPr>
        <w:t>Karyawan</w:t>
      </w:r>
      <w:proofErr w:type="spellEnd"/>
    </w:p>
    <w:p w14:paraId="19D218D4" w14:textId="77777777" w:rsidR="00D813D1" w:rsidRPr="00D813D1" w:rsidRDefault="00D813D1" w:rsidP="00D813D1">
      <w:pPr>
        <w:pStyle w:val="ListParagraph"/>
        <w:tabs>
          <w:tab w:val="left" w:pos="1170"/>
        </w:tabs>
        <w:spacing w:after="0" w:line="480" w:lineRule="auto"/>
        <w:ind w:left="1701" w:firstLine="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Menurut</w:t>
      </w:r>
      <w:proofErr w:type="spellEnd"/>
      <w:r w:rsidRPr="00D813D1">
        <w:rPr>
          <w:rFonts w:ascii="Times New Roman" w:hAnsi="Times New Roman" w:cs="Times New Roman"/>
          <w:sz w:val="24"/>
          <w:szCs w:val="24"/>
          <w:lang w:val="en-US"/>
        </w:rPr>
        <w:t xml:space="preserve"> </w:t>
      </w:r>
      <w:r w:rsidRPr="00D813D1">
        <w:rPr>
          <w:rFonts w:ascii="Times New Roman" w:hAnsi="Times New Roman" w:cs="Times New Roman"/>
          <w:sz w:val="24"/>
          <w:szCs w:val="24"/>
        </w:rPr>
        <w:t>Kasmir (2016: 189-183)</w:t>
      </w:r>
      <w:r w:rsidRPr="00D813D1">
        <w:rPr>
          <w:rFonts w:ascii="Times New Roman" w:hAnsi="Times New Roman" w:cs="Times New Roman"/>
          <w:sz w:val="24"/>
          <w:szCs w:val="24"/>
          <w:lang w:val="en-US"/>
        </w:rPr>
        <w:t xml:space="preserve"> f</w:t>
      </w:r>
      <w:r w:rsidRPr="00D813D1">
        <w:rPr>
          <w:rFonts w:ascii="Times New Roman" w:hAnsi="Times New Roman" w:cs="Times New Roman"/>
          <w:sz w:val="24"/>
          <w:szCs w:val="24"/>
        </w:rPr>
        <w:t xml:space="preserve">aktor-faktor yang mempengaruhi kinerja sebagai </w:t>
      </w:r>
      <w:proofErr w:type="gramStart"/>
      <w:r w:rsidRPr="00D813D1">
        <w:rPr>
          <w:rFonts w:ascii="Times New Roman" w:hAnsi="Times New Roman" w:cs="Times New Roman"/>
          <w:sz w:val="24"/>
          <w:szCs w:val="24"/>
        </w:rPr>
        <w:t>berikut</w:t>
      </w:r>
      <w:r w:rsidRPr="00D813D1">
        <w:rPr>
          <w:rFonts w:ascii="Times New Roman" w:hAnsi="Times New Roman" w:cs="Times New Roman"/>
          <w:sz w:val="24"/>
          <w:szCs w:val="24"/>
          <w:lang w:val="en-US"/>
        </w:rPr>
        <w:t xml:space="preserve"> </w:t>
      </w:r>
      <w:r w:rsidRPr="00D813D1">
        <w:rPr>
          <w:rFonts w:ascii="Times New Roman" w:hAnsi="Times New Roman" w:cs="Times New Roman"/>
          <w:sz w:val="24"/>
          <w:szCs w:val="24"/>
        </w:rPr>
        <w:t>:</w:t>
      </w:r>
      <w:proofErr w:type="gramEnd"/>
      <w:r w:rsidRPr="00D813D1">
        <w:rPr>
          <w:rFonts w:ascii="Times New Roman" w:hAnsi="Times New Roman" w:cs="Times New Roman"/>
          <w:sz w:val="24"/>
          <w:szCs w:val="24"/>
        </w:rPr>
        <w:t xml:space="preserve"> </w:t>
      </w:r>
    </w:p>
    <w:p w14:paraId="2C0F2F98" w14:textId="77777777" w:rsidR="00D813D1" w:rsidRPr="00D813D1" w:rsidRDefault="00D813D1" w:rsidP="00D813D1">
      <w:pPr>
        <w:pStyle w:val="ListParagraph"/>
        <w:numPr>
          <w:ilvl w:val="1"/>
          <w:numId w:val="1"/>
        </w:numPr>
        <w:spacing w:after="0" w:line="480" w:lineRule="auto"/>
        <w:ind w:left="2268" w:hanging="567"/>
        <w:jc w:val="both"/>
        <w:rPr>
          <w:rFonts w:ascii="Times New Roman" w:hAnsi="Times New Roman" w:cs="Times New Roman"/>
          <w:sz w:val="24"/>
          <w:szCs w:val="24"/>
          <w:lang w:val="en-US"/>
        </w:rPr>
      </w:pPr>
      <w:r w:rsidRPr="00D813D1">
        <w:rPr>
          <w:rFonts w:ascii="Times New Roman" w:eastAsia="Times New Roman" w:hAnsi="Times New Roman" w:cs="Times New Roman"/>
          <w:bCs/>
          <w:color w:val="000000" w:themeColor="text1"/>
          <w:sz w:val="24"/>
          <w:szCs w:val="24"/>
          <w:lang w:val="en-US"/>
        </w:rPr>
        <w:t xml:space="preserve">Gaya </w:t>
      </w:r>
      <w:proofErr w:type="spellStart"/>
      <w:r w:rsidRPr="00D813D1">
        <w:rPr>
          <w:rFonts w:ascii="Times New Roman" w:eastAsia="Times New Roman" w:hAnsi="Times New Roman" w:cs="Times New Roman"/>
          <w:bCs/>
          <w:color w:val="000000" w:themeColor="text1"/>
          <w:sz w:val="24"/>
          <w:szCs w:val="24"/>
          <w:lang w:val="en-US"/>
        </w:rPr>
        <w:t>kepemimpinan</w:t>
      </w:r>
      <w:proofErr w:type="spellEnd"/>
      <w:r w:rsidRPr="00D813D1">
        <w:rPr>
          <w:rFonts w:ascii="Times New Roman" w:hAnsi="Times New Roman" w:cs="Times New Roman"/>
          <w:color w:val="000000"/>
          <w:sz w:val="24"/>
          <w:szCs w:val="24"/>
          <w:lang w:val="en-US"/>
        </w:rPr>
        <w:t xml:space="preserve">. </w:t>
      </w:r>
    </w:p>
    <w:p w14:paraId="5DA1A4FF" w14:textId="77777777" w:rsidR="00D813D1" w:rsidRPr="00D813D1" w:rsidRDefault="00D813D1" w:rsidP="00D813D1">
      <w:pPr>
        <w:pStyle w:val="ListParagraph"/>
        <w:numPr>
          <w:ilvl w:val="1"/>
          <w:numId w:val="1"/>
        </w:numPr>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eastAsia="Times New Roman" w:hAnsi="Times New Roman" w:cs="Times New Roman"/>
          <w:bCs/>
          <w:color w:val="000000" w:themeColor="text1"/>
          <w:sz w:val="24"/>
          <w:szCs w:val="24"/>
          <w:lang w:val="en-US"/>
        </w:rPr>
        <w:t>Motivasi</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kerja</w:t>
      </w:r>
      <w:proofErr w:type="spellEnd"/>
      <w:r w:rsidRPr="00D813D1">
        <w:rPr>
          <w:rFonts w:ascii="Times New Roman" w:hAnsi="Times New Roman" w:cs="Times New Roman"/>
          <w:color w:val="000000"/>
          <w:sz w:val="24"/>
          <w:szCs w:val="24"/>
          <w:lang w:val="en-US"/>
        </w:rPr>
        <w:t xml:space="preserve"> </w:t>
      </w:r>
    </w:p>
    <w:p w14:paraId="1D43AF1E" w14:textId="77777777" w:rsidR="00D813D1" w:rsidRPr="00D813D1" w:rsidRDefault="00D813D1" w:rsidP="00D813D1">
      <w:pPr>
        <w:pStyle w:val="ListParagraph"/>
        <w:numPr>
          <w:ilvl w:val="1"/>
          <w:numId w:val="1"/>
        </w:numPr>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eastAsia="Times New Roman" w:hAnsi="Times New Roman" w:cs="Times New Roman"/>
          <w:bCs/>
          <w:color w:val="000000" w:themeColor="text1"/>
          <w:sz w:val="24"/>
          <w:szCs w:val="24"/>
          <w:lang w:val="en-US"/>
        </w:rPr>
        <w:t>Disiplin</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kerja</w:t>
      </w:r>
      <w:proofErr w:type="spellEnd"/>
    </w:p>
    <w:p w14:paraId="48A1DBA1" w14:textId="77777777" w:rsidR="00D813D1" w:rsidRPr="00D813D1" w:rsidRDefault="00D813D1" w:rsidP="00D813D1">
      <w:pPr>
        <w:pStyle w:val="ListParagraph"/>
        <w:numPr>
          <w:ilvl w:val="1"/>
          <w:numId w:val="1"/>
        </w:numPr>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eastAsia="Times New Roman" w:hAnsi="Times New Roman" w:cs="Times New Roman"/>
          <w:bCs/>
          <w:color w:val="000000" w:themeColor="text1"/>
          <w:sz w:val="24"/>
          <w:szCs w:val="24"/>
          <w:lang w:val="en-US"/>
        </w:rPr>
        <w:t>Lingkungan</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kerja</w:t>
      </w:r>
      <w:proofErr w:type="spellEnd"/>
    </w:p>
    <w:p w14:paraId="04737F24" w14:textId="77777777" w:rsidR="00D813D1" w:rsidRPr="00D813D1" w:rsidRDefault="00D813D1" w:rsidP="00D813D1">
      <w:pPr>
        <w:pStyle w:val="ListParagraph"/>
        <w:numPr>
          <w:ilvl w:val="1"/>
          <w:numId w:val="1"/>
        </w:numPr>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eastAsia="Times New Roman" w:hAnsi="Times New Roman" w:cs="Times New Roman"/>
          <w:bCs/>
          <w:color w:val="000000" w:themeColor="text1"/>
          <w:sz w:val="24"/>
          <w:szCs w:val="24"/>
          <w:lang w:val="en-US"/>
        </w:rPr>
        <w:t>Stres</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kerja</w:t>
      </w:r>
      <w:proofErr w:type="spellEnd"/>
    </w:p>
    <w:p w14:paraId="5DE13EC6" w14:textId="77777777" w:rsidR="00D813D1" w:rsidRPr="00D813D1" w:rsidRDefault="00D813D1" w:rsidP="00D813D1">
      <w:pPr>
        <w:pStyle w:val="ListParagraph"/>
        <w:numPr>
          <w:ilvl w:val="1"/>
          <w:numId w:val="2"/>
        </w:numPr>
        <w:tabs>
          <w:tab w:val="left" w:pos="1170"/>
        </w:tabs>
        <w:spacing w:after="0" w:line="480" w:lineRule="auto"/>
        <w:ind w:left="1701"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Indikator</w:t>
      </w:r>
      <w:proofErr w:type="spellEnd"/>
      <w:r w:rsidRPr="00D813D1">
        <w:rPr>
          <w:rFonts w:ascii="Times New Roman" w:hAnsi="Times New Roman" w:cs="Times New Roman"/>
          <w:sz w:val="24"/>
          <w:szCs w:val="24"/>
          <w:lang w:val="en-US"/>
        </w:rPr>
        <w:t xml:space="preserve"> Kinerja </w:t>
      </w:r>
      <w:proofErr w:type="spellStart"/>
      <w:r w:rsidRPr="00D813D1">
        <w:rPr>
          <w:rFonts w:ascii="Times New Roman" w:hAnsi="Times New Roman" w:cs="Times New Roman"/>
          <w:sz w:val="24"/>
          <w:szCs w:val="24"/>
          <w:lang w:val="en-US"/>
        </w:rPr>
        <w:t>Karyawan</w:t>
      </w:r>
      <w:proofErr w:type="spellEnd"/>
    </w:p>
    <w:p w14:paraId="253222B3" w14:textId="77777777" w:rsidR="00D813D1" w:rsidRPr="00D813D1" w:rsidRDefault="00D813D1" w:rsidP="00D813D1">
      <w:pPr>
        <w:pStyle w:val="ListParagraph"/>
        <w:spacing w:after="0" w:line="480" w:lineRule="auto"/>
        <w:ind w:left="1701" w:firstLine="567"/>
        <w:jc w:val="both"/>
        <w:rPr>
          <w:rFonts w:ascii="Times New Roman" w:eastAsia="Times New Roman" w:hAnsi="Times New Roman" w:cs="Times New Roman"/>
          <w:sz w:val="24"/>
          <w:szCs w:val="24"/>
          <w:lang w:val="en-US"/>
        </w:rPr>
      </w:pPr>
      <w:r w:rsidRPr="00D813D1">
        <w:rPr>
          <w:rFonts w:ascii="Times New Roman" w:hAnsi="Times New Roman" w:cs="Times New Roman"/>
          <w:sz w:val="24"/>
          <w:szCs w:val="24"/>
        </w:rPr>
        <w:t>Menurut Fatmawati</w:t>
      </w:r>
      <w:r w:rsidRPr="00D813D1">
        <w:rPr>
          <w:rFonts w:ascii="Times New Roman" w:hAnsi="Times New Roman" w:cs="Times New Roman"/>
          <w:sz w:val="24"/>
          <w:szCs w:val="24"/>
          <w:lang w:val="en-GB"/>
        </w:rPr>
        <w:t xml:space="preserve"> </w:t>
      </w:r>
      <w:r w:rsidRPr="00D813D1">
        <w:rPr>
          <w:rFonts w:ascii="Times New Roman" w:hAnsi="Times New Roman" w:cs="Times New Roman"/>
          <w:i/>
          <w:iCs/>
          <w:sz w:val="24"/>
          <w:szCs w:val="24"/>
          <w:lang w:val="en-GB"/>
        </w:rPr>
        <w:t>et al,</w:t>
      </w:r>
      <w:r w:rsidRPr="00D813D1">
        <w:rPr>
          <w:rFonts w:ascii="Times New Roman" w:hAnsi="Times New Roman" w:cs="Times New Roman"/>
          <w:sz w:val="24"/>
          <w:szCs w:val="24"/>
          <w:lang w:val="en-GB"/>
        </w:rPr>
        <w:t xml:space="preserve"> (</w:t>
      </w:r>
      <w:r w:rsidRPr="00D813D1">
        <w:rPr>
          <w:rFonts w:ascii="Times New Roman" w:hAnsi="Times New Roman" w:cs="Times New Roman"/>
          <w:sz w:val="24"/>
          <w:szCs w:val="24"/>
        </w:rPr>
        <w:t>2020) ada beberapa indikator kinerja karyawan sebagai berikut</w:t>
      </w:r>
      <w:r w:rsidRPr="00D813D1">
        <w:rPr>
          <w:rFonts w:ascii="Times New Roman" w:eastAsia="Times New Roman" w:hAnsi="Times New Roman" w:cs="Times New Roman"/>
          <w:sz w:val="24"/>
          <w:szCs w:val="24"/>
          <w:lang w:val="en-US"/>
        </w:rPr>
        <w:t xml:space="preserve"> :</w:t>
      </w:r>
    </w:p>
    <w:p w14:paraId="0F69EEAB" w14:textId="77777777" w:rsidR="00D813D1" w:rsidRPr="00D813D1" w:rsidRDefault="00D813D1" w:rsidP="00D813D1">
      <w:pPr>
        <w:pStyle w:val="ListParagraph"/>
        <w:numPr>
          <w:ilvl w:val="0"/>
          <w:numId w:val="7"/>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r w:rsidRPr="00D813D1">
        <w:rPr>
          <w:rFonts w:ascii="Times New Roman" w:hAnsi="Times New Roman" w:cs="Times New Roman"/>
          <w:sz w:val="24"/>
          <w:szCs w:val="24"/>
          <w:lang w:val="en-US"/>
        </w:rPr>
        <w:t>K</w:t>
      </w:r>
      <w:r w:rsidRPr="00D813D1">
        <w:rPr>
          <w:rFonts w:ascii="Times New Roman" w:hAnsi="Times New Roman" w:cs="Times New Roman"/>
          <w:sz w:val="24"/>
          <w:szCs w:val="24"/>
        </w:rPr>
        <w:t>ualitas kerja</w:t>
      </w:r>
    </w:p>
    <w:p w14:paraId="6DF5CE17" w14:textId="77777777" w:rsidR="00D813D1" w:rsidRPr="00D813D1" w:rsidRDefault="00D813D1" w:rsidP="00D813D1">
      <w:pPr>
        <w:pStyle w:val="ListParagraph"/>
        <w:numPr>
          <w:ilvl w:val="0"/>
          <w:numId w:val="7"/>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r w:rsidRPr="00D813D1">
        <w:rPr>
          <w:rFonts w:ascii="Times New Roman" w:hAnsi="Times New Roman" w:cs="Times New Roman"/>
          <w:sz w:val="24"/>
          <w:szCs w:val="24"/>
          <w:lang w:val="en-US"/>
        </w:rPr>
        <w:t>K</w:t>
      </w:r>
      <w:r w:rsidRPr="00D813D1">
        <w:rPr>
          <w:rFonts w:ascii="Times New Roman" w:hAnsi="Times New Roman" w:cs="Times New Roman"/>
          <w:sz w:val="24"/>
          <w:szCs w:val="24"/>
        </w:rPr>
        <w:t>uantitas kerja</w:t>
      </w:r>
    </w:p>
    <w:p w14:paraId="09F03C7F" w14:textId="77777777" w:rsidR="00D813D1" w:rsidRPr="00D813D1" w:rsidRDefault="00D813D1" w:rsidP="00D813D1">
      <w:pPr>
        <w:pStyle w:val="ListParagraph"/>
        <w:numPr>
          <w:ilvl w:val="0"/>
          <w:numId w:val="7"/>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r w:rsidRPr="00D813D1">
        <w:rPr>
          <w:rFonts w:ascii="Times New Roman" w:hAnsi="Times New Roman" w:cs="Times New Roman"/>
          <w:sz w:val="24"/>
          <w:szCs w:val="24"/>
        </w:rPr>
        <w:t>Ketepatan waktu</w:t>
      </w:r>
    </w:p>
    <w:p w14:paraId="604D9C97" w14:textId="77777777" w:rsidR="00D813D1" w:rsidRPr="00D813D1" w:rsidRDefault="00D813D1" w:rsidP="00D813D1">
      <w:pPr>
        <w:pStyle w:val="ListParagraph"/>
        <w:numPr>
          <w:ilvl w:val="0"/>
          <w:numId w:val="7"/>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r w:rsidRPr="00D813D1">
        <w:rPr>
          <w:rFonts w:ascii="Times New Roman" w:hAnsi="Times New Roman" w:cs="Times New Roman"/>
          <w:sz w:val="24"/>
          <w:szCs w:val="24"/>
          <w:lang w:val="en-US"/>
        </w:rPr>
        <w:t>E</w:t>
      </w:r>
      <w:r w:rsidRPr="00D813D1">
        <w:rPr>
          <w:rFonts w:ascii="Times New Roman" w:hAnsi="Times New Roman" w:cs="Times New Roman"/>
          <w:sz w:val="24"/>
          <w:szCs w:val="24"/>
        </w:rPr>
        <w:t>fektivitas kerja</w:t>
      </w:r>
    </w:p>
    <w:p w14:paraId="1C7D3F80" w14:textId="77777777" w:rsidR="00D813D1" w:rsidRPr="00D813D1" w:rsidRDefault="00D813D1" w:rsidP="00D813D1">
      <w:pPr>
        <w:pStyle w:val="ListParagraph"/>
        <w:numPr>
          <w:ilvl w:val="0"/>
          <w:numId w:val="7"/>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r w:rsidRPr="00D813D1">
        <w:rPr>
          <w:rFonts w:ascii="Times New Roman" w:hAnsi="Times New Roman" w:cs="Times New Roman"/>
          <w:sz w:val="24"/>
          <w:szCs w:val="24"/>
        </w:rPr>
        <w:t>Komitmen Organisasi</w:t>
      </w:r>
    </w:p>
    <w:p w14:paraId="0BF9C188" w14:textId="77777777" w:rsidR="00D813D1" w:rsidRPr="00D813D1" w:rsidRDefault="00D813D1" w:rsidP="00D813D1">
      <w:pPr>
        <w:pStyle w:val="ListParagraph"/>
        <w:numPr>
          <w:ilvl w:val="0"/>
          <w:numId w:val="2"/>
        </w:numPr>
        <w:spacing w:after="0" w:line="480" w:lineRule="auto"/>
        <w:ind w:left="1134" w:hanging="567"/>
        <w:rPr>
          <w:rFonts w:ascii="Times New Roman" w:hAnsi="Times New Roman" w:cs="Times New Roman"/>
          <w:b/>
          <w:sz w:val="24"/>
          <w:szCs w:val="24"/>
        </w:rPr>
      </w:pPr>
      <w:proofErr w:type="spellStart"/>
      <w:r w:rsidRPr="00D813D1">
        <w:rPr>
          <w:rFonts w:ascii="Times New Roman" w:hAnsi="Times New Roman" w:cs="Times New Roman"/>
          <w:b/>
          <w:sz w:val="24"/>
          <w:szCs w:val="24"/>
          <w:lang w:val="en-US"/>
        </w:rPr>
        <w:t>Motivasi</w:t>
      </w:r>
      <w:proofErr w:type="spellEnd"/>
      <w:r w:rsidRPr="00D813D1">
        <w:rPr>
          <w:rFonts w:ascii="Times New Roman" w:hAnsi="Times New Roman" w:cs="Times New Roman"/>
          <w:b/>
          <w:sz w:val="24"/>
          <w:szCs w:val="24"/>
          <w:lang w:val="en-US"/>
        </w:rPr>
        <w:t xml:space="preserve"> </w:t>
      </w:r>
      <w:proofErr w:type="spellStart"/>
      <w:r w:rsidRPr="00D813D1">
        <w:rPr>
          <w:rFonts w:ascii="Times New Roman" w:hAnsi="Times New Roman" w:cs="Times New Roman"/>
          <w:b/>
          <w:sz w:val="24"/>
          <w:szCs w:val="24"/>
          <w:lang w:val="en-US"/>
        </w:rPr>
        <w:t>Kerja</w:t>
      </w:r>
      <w:proofErr w:type="spellEnd"/>
    </w:p>
    <w:p w14:paraId="07824272" w14:textId="77777777" w:rsidR="00D813D1" w:rsidRPr="00D813D1" w:rsidRDefault="00D813D1" w:rsidP="00D813D1">
      <w:pPr>
        <w:pStyle w:val="ListParagraph"/>
        <w:numPr>
          <w:ilvl w:val="1"/>
          <w:numId w:val="2"/>
        </w:numPr>
        <w:spacing w:after="0" w:line="480" w:lineRule="auto"/>
        <w:ind w:left="1701"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Pengertian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motivasi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2B3BC032" w14:textId="77777777" w:rsidR="00D813D1" w:rsidRPr="00D813D1" w:rsidRDefault="00D813D1" w:rsidP="00D813D1">
      <w:pPr>
        <w:pStyle w:val="ListParagraph"/>
        <w:spacing w:after="0" w:line="480" w:lineRule="auto"/>
        <w:ind w:left="1701" w:firstLine="567"/>
        <w:jc w:val="both"/>
        <w:rPr>
          <w:rFonts w:ascii="Times New Roman" w:hAnsi="Times New Roman" w:cs="Times New Roman"/>
          <w:sz w:val="24"/>
          <w:szCs w:val="24"/>
          <w:lang w:val="en-US"/>
        </w:rPr>
      </w:pPr>
      <w:r w:rsidRPr="00D813D1">
        <w:rPr>
          <w:rFonts w:ascii="Times New Roman" w:hAnsi="Times New Roman" w:cs="Times New Roman"/>
          <w:bCs/>
          <w:sz w:val="24"/>
          <w:szCs w:val="24"/>
        </w:rPr>
        <w:t>Motivasi adalah keadaan jiwa yang mendorong, mengaktifkan atau menggerakan seseorang yang kelak mengarahkan serta menyalurkan perilaku, sikap, dan tindakan yang selalu dikaitkan dengan pencapaian tujuan, baik tujuan pribadi masing-masing anggota (Darmawan, 2013: 41)</w:t>
      </w:r>
      <w:r w:rsidRPr="00D813D1">
        <w:rPr>
          <w:rFonts w:ascii="Times New Roman" w:hAnsi="Times New Roman" w:cs="Times New Roman"/>
          <w:sz w:val="24"/>
          <w:szCs w:val="24"/>
        </w:rPr>
        <w:t xml:space="preserve">. Motivasi </w:t>
      </w:r>
      <w:r w:rsidRPr="00D813D1">
        <w:rPr>
          <w:rFonts w:ascii="Times New Roman" w:hAnsi="Times New Roman" w:cs="Times New Roman"/>
          <w:sz w:val="24"/>
          <w:szCs w:val="24"/>
        </w:rPr>
        <w:lastRenderedPageBreak/>
        <w:t>adalah pemberian daya penggerak yang menciptakan kegairahan kerja seseorang agar mau bekerja sama, bekerja efektif, dan terintegrasi dengan segala daya upayanya untuk mencapai kepuasan (Sutrisno, 2016:</w:t>
      </w:r>
      <w:r w:rsidRPr="00D813D1">
        <w:rPr>
          <w:rFonts w:ascii="Times New Roman" w:hAnsi="Times New Roman" w:cs="Times New Roman"/>
          <w:sz w:val="24"/>
          <w:szCs w:val="24"/>
          <w:lang w:val="en-US"/>
        </w:rPr>
        <w:t xml:space="preserve"> </w:t>
      </w:r>
      <w:r w:rsidRPr="00D813D1">
        <w:rPr>
          <w:rFonts w:ascii="Times New Roman" w:hAnsi="Times New Roman" w:cs="Times New Roman"/>
          <w:sz w:val="24"/>
          <w:szCs w:val="24"/>
        </w:rPr>
        <w:t>111). Motivasi adalah proses yang menjelaskan intensitas, arah, dan ketekunan seorang individu untuk mencapai tujuannya (Andayani &amp; Tirtayasa, 2019)</w:t>
      </w:r>
      <w:r w:rsidRPr="00D813D1">
        <w:rPr>
          <w:rFonts w:ascii="Times New Roman" w:hAnsi="Times New Roman" w:cs="Times New Roman"/>
          <w:sz w:val="24"/>
          <w:szCs w:val="24"/>
          <w:lang w:val="en-US"/>
        </w:rPr>
        <w:t>.</w:t>
      </w:r>
      <w:r w:rsidRPr="00D813D1">
        <w:rPr>
          <w:rFonts w:ascii="Times New Roman" w:hAnsi="Times New Roman" w:cs="Times New Roman"/>
          <w:sz w:val="24"/>
          <w:szCs w:val="24"/>
        </w:rPr>
        <w:t xml:space="preserve"> </w:t>
      </w:r>
    </w:p>
    <w:p w14:paraId="2E48FB28" w14:textId="77777777" w:rsidR="00D813D1" w:rsidRPr="00D813D1" w:rsidRDefault="00D813D1" w:rsidP="00D813D1">
      <w:pPr>
        <w:pStyle w:val="ListParagraph"/>
        <w:spacing w:after="0" w:line="480" w:lineRule="auto"/>
        <w:ind w:left="1701" w:firstLine="567"/>
        <w:jc w:val="both"/>
        <w:rPr>
          <w:rFonts w:ascii="Times New Roman" w:hAnsi="Times New Roman" w:cs="Times New Roman"/>
          <w:sz w:val="24"/>
          <w:szCs w:val="24"/>
          <w:lang w:val="en-US"/>
        </w:rPr>
      </w:pPr>
      <w:r w:rsidRPr="00D813D1">
        <w:rPr>
          <w:rFonts w:ascii="Times New Roman" w:hAnsi="Times New Roman" w:cs="Times New Roman"/>
          <w:sz w:val="24"/>
          <w:szCs w:val="24"/>
          <w:lang w:val="en-US"/>
        </w:rPr>
        <w:t xml:space="preserve">Dari </w:t>
      </w:r>
      <w:proofErr w:type="spellStart"/>
      <w:r w:rsidRPr="00D813D1">
        <w:rPr>
          <w:rFonts w:ascii="Times New Roman" w:hAnsi="Times New Roman" w:cs="Times New Roman"/>
          <w:sz w:val="24"/>
          <w:szCs w:val="24"/>
          <w:lang w:val="en-US"/>
        </w:rPr>
        <w:t>definisi-definisi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tersebut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dapat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disimpulkan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bahwa</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motivasi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adalah</w:t>
      </w:r>
      <w:proofErr w:type="spellEnd"/>
      <w:r w:rsidRPr="00D813D1">
        <w:rPr>
          <w:rFonts w:ascii="Times New Roman" w:hAnsi="Times New Roman" w:cs="Times New Roman"/>
          <w:sz w:val="24"/>
          <w:szCs w:val="24"/>
          <w:lang w:val="en-US"/>
        </w:rPr>
        <w:t xml:space="preserve"> </w:t>
      </w:r>
      <w:r w:rsidRPr="00D813D1">
        <w:rPr>
          <w:rFonts w:ascii="Times New Roman" w:hAnsi="Times New Roman" w:cs="Times New Roman"/>
          <w:bCs/>
          <w:sz w:val="24"/>
          <w:szCs w:val="24"/>
        </w:rPr>
        <w:t>kemauan kerja yang timbul karena adanya dorongan dari dalam diri seseorang yang membuat sesorang untuk bekerja dan bertindak dengan baik sehingga mencapai hasil dan tujuan yang didapatkan secara efektif</w:t>
      </w:r>
      <w:r w:rsidRPr="00D813D1">
        <w:rPr>
          <w:rFonts w:ascii="Times New Roman" w:hAnsi="Times New Roman" w:cs="Times New Roman"/>
          <w:bCs/>
          <w:sz w:val="24"/>
          <w:szCs w:val="24"/>
          <w:lang w:val="en-US"/>
        </w:rPr>
        <w:t>.</w:t>
      </w:r>
    </w:p>
    <w:p w14:paraId="40D801D3" w14:textId="77777777" w:rsidR="00D813D1" w:rsidRPr="00D813D1" w:rsidRDefault="00D813D1" w:rsidP="00D813D1">
      <w:pPr>
        <w:pStyle w:val="ListParagraph"/>
        <w:numPr>
          <w:ilvl w:val="1"/>
          <w:numId w:val="2"/>
        </w:numPr>
        <w:tabs>
          <w:tab w:val="left" w:pos="1170"/>
        </w:tabs>
        <w:spacing w:after="0" w:line="480" w:lineRule="auto"/>
        <w:ind w:left="1701"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Faktor</w:t>
      </w:r>
      <w:proofErr w:type="spellEnd"/>
      <w:r w:rsidRPr="00D813D1">
        <w:rPr>
          <w:rFonts w:ascii="Times New Roman" w:hAnsi="Times New Roman" w:cs="Times New Roman"/>
          <w:sz w:val="24"/>
          <w:szCs w:val="24"/>
          <w:lang w:val="en-US"/>
        </w:rPr>
        <w:t xml:space="preserve"> yang </w:t>
      </w:r>
      <w:proofErr w:type="spellStart"/>
      <w:r w:rsidRPr="00D813D1">
        <w:rPr>
          <w:rFonts w:ascii="Times New Roman" w:hAnsi="Times New Roman" w:cs="Times New Roman"/>
          <w:sz w:val="24"/>
          <w:szCs w:val="24"/>
          <w:lang w:val="en-US"/>
        </w:rPr>
        <w:t>mempengaruhi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motivasi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39CAE2C1" w14:textId="77777777" w:rsidR="00D813D1" w:rsidRPr="00D813D1" w:rsidRDefault="00D813D1" w:rsidP="00D813D1">
      <w:pPr>
        <w:pStyle w:val="ListParagraph"/>
        <w:tabs>
          <w:tab w:val="left" w:pos="993"/>
        </w:tabs>
        <w:spacing w:after="0" w:line="480" w:lineRule="auto"/>
        <w:ind w:left="1701" w:firstLine="567"/>
        <w:jc w:val="both"/>
        <w:rPr>
          <w:rFonts w:ascii="Times New Roman" w:hAnsi="Times New Roman" w:cs="Times New Roman"/>
          <w:color w:val="000000"/>
          <w:sz w:val="24"/>
          <w:szCs w:val="24"/>
        </w:rPr>
      </w:pPr>
      <w:proofErr w:type="spellStart"/>
      <w:r w:rsidRPr="00D813D1">
        <w:rPr>
          <w:rFonts w:ascii="Times New Roman" w:hAnsi="Times New Roman" w:cs="Times New Roman"/>
          <w:color w:val="000000"/>
          <w:sz w:val="24"/>
          <w:szCs w:val="24"/>
          <w:lang w:val="en-US"/>
        </w:rPr>
        <w:t>Menurut</w:t>
      </w:r>
      <w:proofErr w:type="spellEnd"/>
      <w:r w:rsidRPr="00D813D1">
        <w:rPr>
          <w:rFonts w:ascii="Times New Roman" w:hAnsi="Times New Roman" w:cs="Times New Roman"/>
          <w:color w:val="000000"/>
          <w:sz w:val="24"/>
          <w:szCs w:val="24"/>
          <w:lang w:val="en-US"/>
        </w:rPr>
        <w:t xml:space="preserve"> </w:t>
      </w:r>
      <w:r w:rsidRPr="00D813D1">
        <w:rPr>
          <w:rFonts w:ascii="Times New Roman" w:hAnsi="Times New Roman" w:cs="Times New Roman"/>
          <w:sz w:val="24"/>
          <w:szCs w:val="24"/>
        </w:rPr>
        <w:t>Sutrisno</w:t>
      </w:r>
      <w:r w:rsidRPr="00D813D1">
        <w:rPr>
          <w:rFonts w:ascii="Times New Roman" w:hAnsi="Times New Roman" w:cs="Times New Roman"/>
          <w:sz w:val="24"/>
          <w:szCs w:val="24"/>
          <w:lang w:val="en-GB"/>
        </w:rPr>
        <w:t xml:space="preserve"> (</w:t>
      </w:r>
      <w:r w:rsidRPr="00D813D1">
        <w:rPr>
          <w:rFonts w:ascii="Times New Roman" w:hAnsi="Times New Roman" w:cs="Times New Roman"/>
          <w:sz w:val="24"/>
          <w:szCs w:val="24"/>
        </w:rPr>
        <w:t>2016:</w:t>
      </w:r>
      <w:r w:rsidRPr="00D813D1">
        <w:rPr>
          <w:rFonts w:ascii="Times New Roman" w:hAnsi="Times New Roman" w:cs="Times New Roman"/>
          <w:sz w:val="24"/>
          <w:szCs w:val="24"/>
          <w:lang w:val="en-US"/>
        </w:rPr>
        <w:t xml:space="preserve"> </w:t>
      </w:r>
      <w:r w:rsidRPr="00D813D1">
        <w:rPr>
          <w:rFonts w:ascii="Times New Roman" w:hAnsi="Times New Roman" w:cs="Times New Roman"/>
          <w:sz w:val="24"/>
          <w:szCs w:val="24"/>
        </w:rPr>
        <w:t>112</w:t>
      </w:r>
      <w:r w:rsidRPr="00D813D1">
        <w:rPr>
          <w:rFonts w:ascii="Times New Roman" w:hAnsi="Times New Roman" w:cs="Times New Roman"/>
          <w:color w:val="000000"/>
          <w:sz w:val="24"/>
          <w:szCs w:val="24"/>
          <w:lang w:val="en-US"/>
        </w:rPr>
        <w:t xml:space="preserve">) </w:t>
      </w:r>
      <w:proofErr w:type="spellStart"/>
      <w:r w:rsidRPr="00D813D1">
        <w:rPr>
          <w:rFonts w:ascii="Times New Roman" w:hAnsi="Times New Roman" w:cs="Times New Roman"/>
          <w:color w:val="000000"/>
          <w:sz w:val="24"/>
          <w:szCs w:val="24"/>
          <w:lang w:val="en-US"/>
        </w:rPr>
        <w:t>mengatakan</w:t>
      </w:r>
      <w:proofErr w:type="spellEnd"/>
      <w:r w:rsidRPr="00D813D1">
        <w:rPr>
          <w:rFonts w:ascii="Times New Roman" w:hAnsi="Times New Roman" w:cs="Times New Roman"/>
          <w:color w:val="000000"/>
          <w:sz w:val="24"/>
          <w:szCs w:val="24"/>
          <w:lang w:val="en-US"/>
        </w:rPr>
        <w:t xml:space="preserve"> </w:t>
      </w:r>
      <w:proofErr w:type="spellStart"/>
      <w:r w:rsidRPr="00D813D1">
        <w:rPr>
          <w:rFonts w:ascii="Times New Roman" w:hAnsi="Times New Roman" w:cs="Times New Roman"/>
          <w:color w:val="000000"/>
          <w:sz w:val="24"/>
          <w:szCs w:val="24"/>
          <w:lang w:val="en-US"/>
        </w:rPr>
        <w:t>faktor-faktor</w:t>
      </w:r>
      <w:proofErr w:type="spellEnd"/>
      <w:r w:rsidRPr="00D813D1">
        <w:rPr>
          <w:rFonts w:ascii="Times New Roman" w:hAnsi="Times New Roman" w:cs="Times New Roman"/>
          <w:color w:val="000000"/>
          <w:sz w:val="24"/>
          <w:szCs w:val="24"/>
          <w:lang w:val="en-US"/>
        </w:rPr>
        <w:t xml:space="preserve"> yang </w:t>
      </w:r>
      <w:proofErr w:type="spellStart"/>
      <w:r w:rsidRPr="00D813D1">
        <w:rPr>
          <w:rFonts w:ascii="Times New Roman" w:hAnsi="Times New Roman" w:cs="Times New Roman"/>
          <w:color w:val="000000"/>
          <w:sz w:val="24"/>
          <w:szCs w:val="24"/>
          <w:lang w:val="en-US"/>
        </w:rPr>
        <w:t>mempengaruhi</w:t>
      </w:r>
      <w:proofErr w:type="spellEnd"/>
      <w:r w:rsidRPr="00D813D1">
        <w:rPr>
          <w:rFonts w:ascii="Times New Roman" w:hAnsi="Times New Roman" w:cs="Times New Roman"/>
          <w:color w:val="000000"/>
          <w:sz w:val="24"/>
          <w:szCs w:val="24"/>
          <w:lang w:val="en-US"/>
        </w:rPr>
        <w:t xml:space="preserve"> </w:t>
      </w:r>
      <w:proofErr w:type="spellStart"/>
      <w:r w:rsidRPr="00D813D1">
        <w:rPr>
          <w:rFonts w:ascii="Times New Roman" w:hAnsi="Times New Roman" w:cs="Times New Roman"/>
          <w:color w:val="000000"/>
          <w:sz w:val="24"/>
          <w:szCs w:val="24"/>
          <w:lang w:val="en-US"/>
        </w:rPr>
        <w:t>motivasi</w:t>
      </w:r>
      <w:proofErr w:type="spellEnd"/>
      <w:r w:rsidRPr="00D813D1">
        <w:rPr>
          <w:rFonts w:ascii="Times New Roman" w:hAnsi="Times New Roman" w:cs="Times New Roman"/>
          <w:color w:val="000000"/>
          <w:sz w:val="24"/>
          <w:szCs w:val="24"/>
          <w:lang w:val="en-US"/>
        </w:rPr>
        <w:t xml:space="preserve"> </w:t>
      </w:r>
      <w:proofErr w:type="spellStart"/>
      <w:proofErr w:type="gramStart"/>
      <w:r w:rsidRPr="00D813D1">
        <w:rPr>
          <w:rFonts w:ascii="Times New Roman" w:hAnsi="Times New Roman" w:cs="Times New Roman"/>
          <w:color w:val="000000"/>
          <w:sz w:val="24"/>
          <w:szCs w:val="24"/>
          <w:lang w:val="en-US"/>
        </w:rPr>
        <w:t>yaitu</w:t>
      </w:r>
      <w:proofErr w:type="spellEnd"/>
      <w:r w:rsidRPr="00D813D1">
        <w:rPr>
          <w:rFonts w:ascii="Times New Roman" w:hAnsi="Times New Roman" w:cs="Times New Roman"/>
          <w:color w:val="000000"/>
          <w:sz w:val="24"/>
          <w:szCs w:val="24"/>
          <w:lang w:val="en-US"/>
        </w:rPr>
        <w:t xml:space="preserve"> :</w:t>
      </w:r>
      <w:proofErr w:type="gramEnd"/>
    </w:p>
    <w:p w14:paraId="3769DD8E" w14:textId="77777777" w:rsidR="00D813D1" w:rsidRPr="00D813D1" w:rsidRDefault="00D813D1" w:rsidP="00D813D1">
      <w:pPr>
        <w:pStyle w:val="ListParagraph"/>
        <w:numPr>
          <w:ilvl w:val="6"/>
          <w:numId w:val="2"/>
        </w:numPr>
        <w:tabs>
          <w:tab w:val="left" w:pos="993"/>
        </w:tabs>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hAnsi="Times New Roman" w:cs="Times New Roman"/>
          <w:color w:val="000000"/>
          <w:sz w:val="24"/>
          <w:szCs w:val="24"/>
          <w:lang w:val="en-US"/>
        </w:rPr>
        <w:t>Promosi</w:t>
      </w:r>
      <w:proofErr w:type="spellEnd"/>
      <w:r w:rsidRPr="00D813D1">
        <w:rPr>
          <w:rFonts w:ascii="Times New Roman" w:hAnsi="Times New Roman" w:cs="Times New Roman"/>
          <w:color w:val="000000"/>
          <w:sz w:val="24"/>
          <w:szCs w:val="24"/>
          <w:lang w:val="en-US"/>
        </w:rPr>
        <w:t xml:space="preserve"> </w:t>
      </w:r>
    </w:p>
    <w:p w14:paraId="73656973" w14:textId="77777777" w:rsidR="00D813D1" w:rsidRPr="00D813D1" w:rsidRDefault="00D813D1" w:rsidP="00D813D1">
      <w:pPr>
        <w:pStyle w:val="ListParagraph"/>
        <w:numPr>
          <w:ilvl w:val="6"/>
          <w:numId w:val="2"/>
        </w:numPr>
        <w:tabs>
          <w:tab w:val="left" w:pos="993"/>
        </w:tabs>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hAnsi="Times New Roman" w:cs="Times New Roman"/>
          <w:color w:val="000000"/>
          <w:sz w:val="24"/>
          <w:szCs w:val="24"/>
          <w:lang w:val="en-US"/>
        </w:rPr>
        <w:t>Prestasi</w:t>
      </w:r>
      <w:proofErr w:type="spellEnd"/>
      <w:r w:rsidRPr="00D813D1">
        <w:rPr>
          <w:rFonts w:ascii="Times New Roman" w:hAnsi="Times New Roman" w:cs="Times New Roman"/>
          <w:color w:val="000000"/>
          <w:sz w:val="24"/>
          <w:szCs w:val="24"/>
          <w:lang w:val="en-US"/>
        </w:rPr>
        <w:t xml:space="preserve"> </w:t>
      </w:r>
      <w:proofErr w:type="spellStart"/>
      <w:r w:rsidRPr="00D813D1">
        <w:rPr>
          <w:rFonts w:ascii="Times New Roman" w:hAnsi="Times New Roman" w:cs="Times New Roman"/>
          <w:color w:val="000000"/>
          <w:sz w:val="24"/>
          <w:szCs w:val="24"/>
          <w:lang w:val="en-US"/>
        </w:rPr>
        <w:t>Kerja</w:t>
      </w:r>
      <w:proofErr w:type="spellEnd"/>
    </w:p>
    <w:p w14:paraId="148B4AF4" w14:textId="77777777" w:rsidR="00D813D1" w:rsidRPr="00D813D1" w:rsidRDefault="00D813D1" w:rsidP="00D813D1">
      <w:pPr>
        <w:pStyle w:val="ListParagraph"/>
        <w:numPr>
          <w:ilvl w:val="6"/>
          <w:numId w:val="2"/>
        </w:numPr>
        <w:tabs>
          <w:tab w:val="left" w:pos="993"/>
        </w:tabs>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hAnsi="Times New Roman" w:cs="Times New Roman"/>
          <w:color w:val="000000"/>
          <w:sz w:val="24"/>
          <w:szCs w:val="24"/>
          <w:lang w:val="en-US"/>
        </w:rPr>
        <w:t>Penghargaan</w:t>
      </w:r>
      <w:proofErr w:type="spellEnd"/>
    </w:p>
    <w:p w14:paraId="3EC734F4" w14:textId="77777777" w:rsidR="00D813D1" w:rsidRPr="00D813D1" w:rsidRDefault="00D813D1" w:rsidP="00D813D1">
      <w:pPr>
        <w:pStyle w:val="ListParagraph"/>
        <w:numPr>
          <w:ilvl w:val="6"/>
          <w:numId w:val="2"/>
        </w:numPr>
        <w:tabs>
          <w:tab w:val="left" w:pos="993"/>
        </w:tabs>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hAnsi="Times New Roman" w:cs="Times New Roman"/>
          <w:color w:val="000000"/>
          <w:sz w:val="24"/>
          <w:szCs w:val="24"/>
          <w:lang w:val="en-US"/>
        </w:rPr>
        <w:t>Tanggungjawab</w:t>
      </w:r>
      <w:proofErr w:type="spellEnd"/>
    </w:p>
    <w:p w14:paraId="782D86C7" w14:textId="3ADB895A" w:rsidR="00D813D1" w:rsidRPr="00D813D1" w:rsidRDefault="00D813D1" w:rsidP="00D813D1">
      <w:pPr>
        <w:pStyle w:val="ListParagraph"/>
        <w:numPr>
          <w:ilvl w:val="6"/>
          <w:numId w:val="2"/>
        </w:numPr>
        <w:tabs>
          <w:tab w:val="left" w:pos="993"/>
        </w:tabs>
        <w:spacing w:line="480" w:lineRule="auto"/>
        <w:ind w:left="2268" w:hanging="567"/>
        <w:jc w:val="both"/>
        <w:rPr>
          <w:rFonts w:ascii="Times New Roman" w:hAnsi="Times New Roman" w:cs="Times New Roman"/>
          <w:sz w:val="24"/>
          <w:szCs w:val="24"/>
          <w:lang w:val="en-US"/>
        </w:rPr>
      </w:pPr>
      <w:proofErr w:type="spellStart"/>
      <w:r w:rsidRPr="00D813D1">
        <w:rPr>
          <w:rFonts w:ascii="Times New Roman" w:hAnsi="Times New Roman" w:cs="Times New Roman"/>
          <w:color w:val="000000"/>
          <w:sz w:val="24"/>
          <w:szCs w:val="24"/>
          <w:lang w:val="en-US"/>
        </w:rPr>
        <w:t>Pengakuan</w:t>
      </w:r>
      <w:proofErr w:type="spellEnd"/>
      <w:r w:rsidRPr="00D813D1">
        <w:rPr>
          <w:rFonts w:ascii="Times New Roman" w:hAnsi="Times New Roman" w:cs="Times New Roman"/>
          <w:color w:val="000000"/>
          <w:sz w:val="24"/>
          <w:szCs w:val="24"/>
          <w:lang w:val="en-US"/>
        </w:rPr>
        <w:t xml:space="preserve"> dan </w:t>
      </w:r>
      <w:proofErr w:type="spellStart"/>
      <w:r w:rsidRPr="00D813D1">
        <w:rPr>
          <w:rFonts w:ascii="Times New Roman" w:hAnsi="Times New Roman" w:cs="Times New Roman"/>
          <w:color w:val="000000"/>
          <w:sz w:val="24"/>
          <w:szCs w:val="24"/>
          <w:lang w:val="en-US"/>
        </w:rPr>
        <w:t>keberhasilan</w:t>
      </w:r>
      <w:proofErr w:type="spellEnd"/>
      <w:r w:rsidRPr="00D813D1">
        <w:rPr>
          <w:rFonts w:ascii="Times New Roman" w:hAnsi="Times New Roman" w:cs="Times New Roman"/>
          <w:color w:val="000000"/>
          <w:sz w:val="24"/>
          <w:szCs w:val="24"/>
          <w:lang w:val="en-US"/>
        </w:rPr>
        <w:t xml:space="preserve"> </w:t>
      </w:r>
      <w:proofErr w:type="spellStart"/>
      <w:r w:rsidRPr="00D813D1">
        <w:rPr>
          <w:rFonts w:ascii="Times New Roman" w:hAnsi="Times New Roman" w:cs="Times New Roman"/>
          <w:color w:val="000000"/>
          <w:sz w:val="24"/>
          <w:szCs w:val="24"/>
          <w:lang w:val="en-US"/>
        </w:rPr>
        <w:t>dalam</w:t>
      </w:r>
      <w:proofErr w:type="spellEnd"/>
      <w:r w:rsidRPr="00D813D1">
        <w:rPr>
          <w:rFonts w:ascii="Times New Roman" w:hAnsi="Times New Roman" w:cs="Times New Roman"/>
          <w:color w:val="000000"/>
          <w:sz w:val="24"/>
          <w:szCs w:val="24"/>
          <w:lang w:val="en-US"/>
        </w:rPr>
        <w:t xml:space="preserve"> </w:t>
      </w:r>
      <w:proofErr w:type="spellStart"/>
      <w:r w:rsidRPr="00D813D1">
        <w:rPr>
          <w:rFonts w:ascii="Times New Roman" w:hAnsi="Times New Roman" w:cs="Times New Roman"/>
          <w:color w:val="000000"/>
          <w:sz w:val="24"/>
          <w:szCs w:val="24"/>
          <w:lang w:val="en-US"/>
        </w:rPr>
        <w:t>bekerja</w:t>
      </w:r>
      <w:proofErr w:type="spellEnd"/>
      <w:r w:rsidRPr="00D813D1">
        <w:rPr>
          <w:rFonts w:ascii="Times New Roman" w:hAnsi="Times New Roman" w:cs="Times New Roman"/>
          <w:color w:val="000000"/>
          <w:sz w:val="24"/>
          <w:szCs w:val="24"/>
          <w:lang w:val="en-US"/>
        </w:rPr>
        <w:t xml:space="preserve"> </w:t>
      </w:r>
    </w:p>
    <w:p w14:paraId="0598726A" w14:textId="77777777" w:rsidR="00D813D1" w:rsidRPr="00D813D1" w:rsidRDefault="00D813D1" w:rsidP="00D813D1">
      <w:pPr>
        <w:pStyle w:val="ListParagraph"/>
        <w:numPr>
          <w:ilvl w:val="1"/>
          <w:numId w:val="2"/>
        </w:numPr>
        <w:tabs>
          <w:tab w:val="left" w:pos="1170"/>
        </w:tabs>
        <w:spacing w:after="0" w:line="480" w:lineRule="auto"/>
        <w:ind w:left="1701"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Indikator</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motivasi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4469F232" w14:textId="77777777" w:rsidR="00D813D1" w:rsidRPr="00D813D1" w:rsidRDefault="00D813D1" w:rsidP="00D813D1">
      <w:pPr>
        <w:pStyle w:val="ListParagraph"/>
        <w:spacing w:after="0" w:line="480" w:lineRule="auto"/>
        <w:ind w:left="1701" w:firstLine="567"/>
        <w:jc w:val="both"/>
        <w:rPr>
          <w:rFonts w:ascii="Times New Roman" w:eastAsia="Times New Roman" w:hAnsi="Times New Roman" w:cs="Times New Roman"/>
          <w:sz w:val="24"/>
          <w:szCs w:val="24"/>
          <w:lang w:val="en-US"/>
        </w:rPr>
      </w:pPr>
      <w:r w:rsidRPr="00D813D1">
        <w:rPr>
          <w:rFonts w:ascii="Times New Roman" w:hAnsi="Times New Roman" w:cs="Times New Roman"/>
          <w:sz w:val="24"/>
          <w:szCs w:val="24"/>
          <w:lang w:val="en-US"/>
        </w:rPr>
        <w:t>M</w:t>
      </w:r>
      <w:r w:rsidRPr="00D813D1">
        <w:rPr>
          <w:rFonts w:ascii="Times New Roman" w:hAnsi="Times New Roman" w:cs="Times New Roman"/>
          <w:sz w:val="24"/>
          <w:szCs w:val="24"/>
        </w:rPr>
        <w:t>enurut Saleh</w:t>
      </w:r>
      <w:r w:rsidRPr="00D813D1">
        <w:rPr>
          <w:rFonts w:ascii="Times New Roman" w:hAnsi="Times New Roman" w:cs="Times New Roman"/>
          <w:sz w:val="24"/>
          <w:szCs w:val="24"/>
          <w:lang w:val="en-US"/>
        </w:rPr>
        <w:t xml:space="preserve"> &amp; </w:t>
      </w:r>
      <w:r w:rsidRPr="00D813D1">
        <w:rPr>
          <w:rFonts w:ascii="Times New Roman" w:hAnsi="Times New Roman" w:cs="Times New Roman"/>
          <w:sz w:val="24"/>
          <w:szCs w:val="24"/>
        </w:rPr>
        <w:t xml:space="preserve">Utomo </w:t>
      </w:r>
      <w:r w:rsidRPr="00D813D1">
        <w:rPr>
          <w:rFonts w:ascii="Times New Roman" w:hAnsi="Times New Roman" w:cs="Times New Roman"/>
          <w:sz w:val="24"/>
          <w:szCs w:val="24"/>
          <w:lang w:val="en-GB"/>
        </w:rPr>
        <w:t>(</w:t>
      </w:r>
      <w:r w:rsidRPr="00D813D1">
        <w:rPr>
          <w:rFonts w:ascii="Times New Roman" w:hAnsi="Times New Roman" w:cs="Times New Roman"/>
          <w:sz w:val="24"/>
          <w:szCs w:val="24"/>
        </w:rPr>
        <w:t xml:space="preserve">2018) indikator motivasi </w:t>
      </w:r>
      <w:proofErr w:type="spellStart"/>
      <w:r w:rsidRPr="00D813D1">
        <w:rPr>
          <w:rFonts w:ascii="Times New Roman" w:hAnsi="Times New Roman" w:cs="Times New Roman"/>
          <w:sz w:val="24"/>
          <w:szCs w:val="24"/>
          <w:lang w:val="en-US"/>
        </w:rPr>
        <w:t>kerja</w:t>
      </w:r>
      <w:proofErr w:type="spellEnd"/>
      <w:r w:rsidRPr="00D813D1">
        <w:rPr>
          <w:rFonts w:ascii="Times New Roman" w:hAnsi="Times New Roman" w:cs="Times New Roman"/>
          <w:sz w:val="24"/>
          <w:szCs w:val="24"/>
          <w:lang w:val="en-US"/>
        </w:rPr>
        <w:t xml:space="preserve"> </w:t>
      </w:r>
      <w:r w:rsidRPr="00D813D1">
        <w:rPr>
          <w:rFonts w:ascii="Times New Roman" w:hAnsi="Times New Roman" w:cs="Times New Roman"/>
          <w:sz w:val="24"/>
          <w:szCs w:val="24"/>
        </w:rPr>
        <w:t>meliputi:</w:t>
      </w:r>
    </w:p>
    <w:p w14:paraId="2F7D5004" w14:textId="77777777" w:rsidR="00D813D1" w:rsidRPr="00D813D1" w:rsidRDefault="00D813D1" w:rsidP="00D813D1">
      <w:pPr>
        <w:pStyle w:val="ListParagraph"/>
        <w:numPr>
          <w:ilvl w:val="3"/>
          <w:numId w:val="5"/>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r w:rsidRPr="00D813D1">
        <w:rPr>
          <w:rStyle w:val="fontstyle01"/>
          <w:sz w:val="24"/>
          <w:szCs w:val="24"/>
        </w:rPr>
        <w:t>Penghargaan</w:t>
      </w:r>
      <w:r w:rsidRPr="00D813D1">
        <w:rPr>
          <w:rFonts w:ascii="Times New Roman" w:hAnsi="Times New Roman" w:cs="Times New Roman"/>
          <w:sz w:val="24"/>
          <w:szCs w:val="24"/>
          <w:lang w:val="en-US"/>
        </w:rPr>
        <w:t xml:space="preserve"> </w:t>
      </w:r>
    </w:p>
    <w:p w14:paraId="757379D9" w14:textId="77777777" w:rsidR="00D813D1" w:rsidRPr="00D813D1" w:rsidRDefault="00D813D1" w:rsidP="00D813D1">
      <w:pPr>
        <w:pStyle w:val="ListParagraph"/>
        <w:numPr>
          <w:ilvl w:val="3"/>
          <w:numId w:val="5"/>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r w:rsidRPr="00D813D1">
        <w:rPr>
          <w:rFonts w:ascii="Times New Roman" w:hAnsi="Times New Roman" w:cs="Times New Roman"/>
          <w:sz w:val="24"/>
          <w:szCs w:val="24"/>
        </w:rPr>
        <w:lastRenderedPageBreak/>
        <w:t>Tantangan</w:t>
      </w:r>
    </w:p>
    <w:p w14:paraId="6A167636" w14:textId="77777777" w:rsidR="00D813D1" w:rsidRPr="00D813D1" w:rsidRDefault="00D813D1" w:rsidP="00D813D1">
      <w:pPr>
        <w:pStyle w:val="ListParagraph"/>
        <w:numPr>
          <w:ilvl w:val="3"/>
          <w:numId w:val="5"/>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r w:rsidRPr="00D813D1">
        <w:rPr>
          <w:rFonts w:ascii="Times New Roman" w:hAnsi="Times New Roman" w:cs="Times New Roman"/>
          <w:sz w:val="24"/>
          <w:szCs w:val="24"/>
        </w:rPr>
        <w:t>Tanggung Jawab</w:t>
      </w:r>
    </w:p>
    <w:p w14:paraId="7AC1E389" w14:textId="77777777" w:rsidR="00D813D1" w:rsidRPr="00D813D1" w:rsidRDefault="00D813D1" w:rsidP="00D813D1">
      <w:pPr>
        <w:pStyle w:val="ListParagraph"/>
        <w:numPr>
          <w:ilvl w:val="3"/>
          <w:numId w:val="5"/>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r w:rsidRPr="00D813D1">
        <w:rPr>
          <w:rFonts w:ascii="Times New Roman" w:hAnsi="Times New Roman" w:cs="Times New Roman"/>
          <w:sz w:val="24"/>
          <w:szCs w:val="24"/>
        </w:rPr>
        <w:t>Pengembangan</w:t>
      </w:r>
    </w:p>
    <w:p w14:paraId="7B42EA83" w14:textId="77777777" w:rsidR="00D813D1" w:rsidRPr="00D813D1" w:rsidRDefault="00D813D1" w:rsidP="00D813D1">
      <w:pPr>
        <w:pStyle w:val="ListParagraph"/>
        <w:numPr>
          <w:ilvl w:val="3"/>
          <w:numId w:val="5"/>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r w:rsidRPr="00D813D1">
        <w:rPr>
          <w:rFonts w:ascii="Times New Roman" w:hAnsi="Times New Roman" w:cs="Times New Roman"/>
          <w:sz w:val="24"/>
          <w:szCs w:val="24"/>
        </w:rPr>
        <w:t>Keterlibatan dan Kesempatan</w:t>
      </w:r>
    </w:p>
    <w:p w14:paraId="512BAB95" w14:textId="77777777" w:rsidR="00D813D1" w:rsidRPr="00D813D1" w:rsidRDefault="00D813D1" w:rsidP="00D813D1">
      <w:pPr>
        <w:pStyle w:val="ListParagraph"/>
        <w:numPr>
          <w:ilvl w:val="0"/>
          <w:numId w:val="2"/>
        </w:numPr>
        <w:spacing w:after="0" w:line="480" w:lineRule="auto"/>
        <w:ind w:left="1134" w:hanging="567"/>
        <w:rPr>
          <w:rFonts w:ascii="Times New Roman" w:hAnsi="Times New Roman" w:cs="Times New Roman"/>
          <w:b/>
          <w:sz w:val="24"/>
          <w:szCs w:val="24"/>
        </w:rPr>
      </w:pPr>
      <w:proofErr w:type="spellStart"/>
      <w:r w:rsidRPr="00D813D1">
        <w:rPr>
          <w:rFonts w:ascii="Times New Roman" w:hAnsi="Times New Roman" w:cs="Times New Roman"/>
          <w:b/>
          <w:sz w:val="24"/>
          <w:szCs w:val="24"/>
          <w:lang w:val="en-US"/>
        </w:rPr>
        <w:t>Stres</w:t>
      </w:r>
      <w:proofErr w:type="spellEnd"/>
      <w:r w:rsidRPr="00D813D1">
        <w:rPr>
          <w:rFonts w:ascii="Times New Roman" w:hAnsi="Times New Roman" w:cs="Times New Roman"/>
          <w:b/>
          <w:sz w:val="24"/>
          <w:szCs w:val="24"/>
          <w:lang w:val="en-US"/>
        </w:rPr>
        <w:t xml:space="preserve"> </w:t>
      </w:r>
      <w:proofErr w:type="spellStart"/>
      <w:r w:rsidRPr="00D813D1">
        <w:rPr>
          <w:rFonts w:ascii="Times New Roman" w:hAnsi="Times New Roman" w:cs="Times New Roman"/>
          <w:b/>
          <w:sz w:val="24"/>
          <w:szCs w:val="24"/>
          <w:lang w:val="en-US"/>
        </w:rPr>
        <w:t>Kerja</w:t>
      </w:r>
      <w:proofErr w:type="spellEnd"/>
    </w:p>
    <w:p w14:paraId="1362670C" w14:textId="77777777" w:rsidR="00D813D1" w:rsidRPr="00D813D1" w:rsidRDefault="00D813D1" w:rsidP="00D813D1">
      <w:pPr>
        <w:pStyle w:val="ListParagraph"/>
        <w:numPr>
          <w:ilvl w:val="1"/>
          <w:numId w:val="2"/>
        </w:numPr>
        <w:spacing w:after="0" w:line="480" w:lineRule="auto"/>
        <w:ind w:left="1701"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Pengertian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stres</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4117EAC3" w14:textId="77777777" w:rsidR="00D813D1" w:rsidRPr="00D813D1" w:rsidRDefault="00D813D1" w:rsidP="00D813D1">
      <w:pPr>
        <w:pStyle w:val="ListParagraph"/>
        <w:spacing w:after="0" w:line="480" w:lineRule="auto"/>
        <w:ind w:left="1701" w:firstLine="567"/>
        <w:jc w:val="both"/>
        <w:rPr>
          <w:rFonts w:ascii="Times New Roman" w:hAnsi="Times New Roman" w:cs="Times New Roman"/>
          <w:sz w:val="24"/>
          <w:szCs w:val="24"/>
        </w:rPr>
      </w:pPr>
      <w:r w:rsidRPr="00D813D1">
        <w:rPr>
          <w:rFonts w:ascii="Times New Roman" w:eastAsia="Times New Roman" w:hAnsi="Times New Roman" w:cs="Times New Roman"/>
          <w:color w:val="000000" w:themeColor="text1"/>
          <w:sz w:val="24"/>
          <w:szCs w:val="24"/>
        </w:rPr>
        <w:t>Stre</w:t>
      </w:r>
      <w:r w:rsidRPr="00D813D1">
        <w:rPr>
          <w:rFonts w:ascii="Times New Roman" w:eastAsia="Times New Roman" w:hAnsi="Times New Roman" w:cs="Times New Roman"/>
          <w:color w:val="000000" w:themeColor="text1"/>
          <w:sz w:val="24"/>
          <w:szCs w:val="24"/>
          <w:lang w:val="en-US"/>
        </w:rPr>
        <w:t>s</w:t>
      </w:r>
      <w:r w:rsidRPr="00D813D1">
        <w:rPr>
          <w:rFonts w:ascii="Times New Roman" w:eastAsia="Times New Roman" w:hAnsi="Times New Roman" w:cs="Times New Roman"/>
          <w:color w:val="000000" w:themeColor="text1"/>
          <w:sz w:val="24"/>
          <w:szCs w:val="24"/>
        </w:rPr>
        <w:t xml:space="preserve"> merupakan kondisi ketegangan yang berpengaruh terhadap emosi, jalan pikiran dan kondisi fisik seseorang. Stres yang tidak di </w:t>
      </w:r>
      <w:proofErr w:type="spellStart"/>
      <w:r w:rsidRPr="00D813D1">
        <w:rPr>
          <w:rFonts w:ascii="Times New Roman" w:eastAsia="Times New Roman" w:hAnsi="Times New Roman" w:cs="Times New Roman"/>
          <w:color w:val="000000" w:themeColor="text1"/>
          <w:sz w:val="24"/>
          <w:szCs w:val="24"/>
          <w:lang w:val="en-GB"/>
        </w:rPr>
        <w:t>tangani</w:t>
      </w:r>
      <w:proofErr w:type="spellEnd"/>
      <w:r w:rsidRPr="00D813D1">
        <w:rPr>
          <w:rFonts w:ascii="Times New Roman" w:eastAsia="Times New Roman" w:hAnsi="Times New Roman" w:cs="Times New Roman"/>
          <w:color w:val="000000" w:themeColor="text1"/>
          <w:sz w:val="24"/>
          <w:szCs w:val="24"/>
        </w:rPr>
        <w:t xml:space="preserve"> dengan baik biasanya berakibat pada ketidak mampuan sesorang berinteraksi secara positif, baik dalam arti lingkungan pekerjaan maupun luarnya </w:t>
      </w:r>
      <w:r w:rsidRPr="00D813D1">
        <w:rPr>
          <w:rFonts w:ascii="Times New Roman" w:eastAsia="Times New Roman" w:hAnsi="Times New Roman" w:cs="Times New Roman"/>
          <w:color w:val="000000" w:themeColor="text1"/>
          <w:sz w:val="24"/>
          <w:szCs w:val="24"/>
          <w:lang w:val="en-GB"/>
        </w:rPr>
        <w:t>(</w:t>
      </w:r>
      <w:r w:rsidRPr="00D813D1">
        <w:rPr>
          <w:rFonts w:ascii="Times New Roman" w:eastAsia="Times New Roman" w:hAnsi="Times New Roman" w:cs="Times New Roman"/>
          <w:color w:val="000000" w:themeColor="text1"/>
          <w:sz w:val="24"/>
          <w:szCs w:val="24"/>
        </w:rPr>
        <w:fldChar w:fldCharType="begin" w:fldLock="1"/>
      </w:r>
      <w:r w:rsidRPr="00D813D1">
        <w:rPr>
          <w:rFonts w:ascii="Times New Roman" w:eastAsia="Times New Roman" w:hAnsi="Times New Roman" w:cs="Times New Roman"/>
          <w:color w:val="000000" w:themeColor="text1"/>
          <w:sz w:val="24"/>
          <w:szCs w:val="24"/>
        </w:rPr>
        <w:instrText>ADDIN CSL_CITATION {"citationItems":[{"id":"ITEM-1","itemData":{"author":[{"dropping-particle":"","family":"Siagian","given":"Sondang P.","non-dropping-particle":"","parse-names":false,"suffix":""}],"id":"ITEM-1","issued":{"date-parts":[["2014"]]},"publisher":"Bumi Aksara","publisher-place":"Jakarta","title":"Manajemen Sumber daya Manusia","type":"book"},"uris":["http://www.mendeley.com/documents/?uuid=53a6cff6-ffb6-4b90-a062-cd0f113c1448"]}],"mendeley":{"formattedCitation":"(Siagian 2014)","manualFormatting":"Siagian (2014: 300)","plainTextFormattedCitation":"(Siagian 2014)","previouslyFormattedCitation":"&lt;sup&gt;19&lt;/sup&gt;"},"properties":{"noteIndex":0},"schema":"https://github.com/citation-style-language/schema/raw/master/csl-citation.json"}</w:instrText>
      </w:r>
      <w:r w:rsidRPr="00D813D1">
        <w:rPr>
          <w:rFonts w:ascii="Times New Roman" w:eastAsia="Times New Roman" w:hAnsi="Times New Roman" w:cs="Times New Roman"/>
          <w:color w:val="000000" w:themeColor="text1"/>
          <w:sz w:val="24"/>
          <w:szCs w:val="24"/>
        </w:rPr>
        <w:fldChar w:fldCharType="separate"/>
      </w:r>
      <w:r w:rsidRPr="00D813D1">
        <w:rPr>
          <w:rFonts w:ascii="Times New Roman" w:eastAsia="Times New Roman" w:hAnsi="Times New Roman" w:cs="Times New Roman"/>
          <w:noProof/>
          <w:color w:val="000000" w:themeColor="text1"/>
          <w:sz w:val="24"/>
          <w:szCs w:val="24"/>
        </w:rPr>
        <w:t>Siagian</w:t>
      </w:r>
      <w:r w:rsidRPr="00D813D1">
        <w:rPr>
          <w:rFonts w:ascii="Times New Roman" w:eastAsia="Times New Roman" w:hAnsi="Times New Roman" w:cs="Times New Roman"/>
          <w:noProof/>
          <w:color w:val="000000" w:themeColor="text1"/>
          <w:sz w:val="24"/>
          <w:szCs w:val="24"/>
          <w:lang w:val="en-GB"/>
        </w:rPr>
        <w:t xml:space="preserve">, </w:t>
      </w:r>
      <w:r w:rsidRPr="00D813D1">
        <w:rPr>
          <w:rFonts w:ascii="Times New Roman" w:eastAsia="Times New Roman" w:hAnsi="Times New Roman" w:cs="Times New Roman"/>
          <w:noProof/>
          <w:color w:val="000000" w:themeColor="text1"/>
          <w:sz w:val="24"/>
          <w:szCs w:val="24"/>
        </w:rPr>
        <w:t>2014: 300)</w:t>
      </w:r>
      <w:r w:rsidRPr="00D813D1">
        <w:rPr>
          <w:rFonts w:ascii="Times New Roman" w:eastAsia="Times New Roman" w:hAnsi="Times New Roman" w:cs="Times New Roman"/>
          <w:color w:val="000000" w:themeColor="text1"/>
          <w:sz w:val="24"/>
          <w:szCs w:val="24"/>
        </w:rPr>
        <w:fldChar w:fldCharType="end"/>
      </w:r>
      <w:r w:rsidRPr="00D813D1">
        <w:rPr>
          <w:rFonts w:ascii="Times New Roman" w:hAnsi="Times New Roman" w:cs="Times New Roman"/>
          <w:sz w:val="24"/>
          <w:szCs w:val="24"/>
        </w:rPr>
        <w:t xml:space="preserve">. </w:t>
      </w:r>
      <w:proofErr w:type="spellStart"/>
      <w:r w:rsidRPr="00D813D1">
        <w:rPr>
          <w:rFonts w:ascii="Times New Roman" w:hAnsi="Times New Roman" w:cs="Times New Roman"/>
          <w:sz w:val="24"/>
          <w:szCs w:val="24"/>
          <w:lang w:val="en-GB"/>
        </w:rPr>
        <w:t>Menurut</w:t>
      </w:r>
      <w:proofErr w:type="spellEnd"/>
      <w:r w:rsidRPr="00D813D1">
        <w:rPr>
          <w:rFonts w:ascii="Times New Roman" w:hAnsi="Times New Roman" w:cs="Times New Roman"/>
          <w:sz w:val="24"/>
          <w:szCs w:val="24"/>
          <w:lang w:val="en-GB"/>
        </w:rPr>
        <w:t xml:space="preserve"> </w:t>
      </w:r>
      <w:proofErr w:type="spellStart"/>
      <w:r w:rsidRPr="00D813D1">
        <w:rPr>
          <w:rFonts w:ascii="Times New Roman" w:hAnsi="Times New Roman" w:cs="Times New Roman"/>
          <w:sz w:val="24"/>
          <w:szCs w:val="24"/>
          <w:lang w:val="en-GB"/>
        </w:rPr>
        <w:t>Hasibuan</w:t>
      </w:r>
      <w:proofErr w:type="spellEnd"/>
      <w:r w:rsidRPr="00D813D1">
        <w:rPr>
          <w:rFonts w:ascii="Times New Roman" w:hAnsi="Times New Roman" w:cs="Times New Roman"/>
          <w:sz w:val="24"/>
          <w:szCs w:val="24"/>
          <w:lang w:val="en-GB"/>
        </w:rPr>
        <w:t xml:space="preserve"> (2013: 2014) s</w:t>
      </w:r>
      <w:proofErr w:type="spellStart"/>
      <w:r w:rsidRPr="00D813D1">
        <w:rPr>
          <w:rFonts w:ascii="Times New Roman" w:eastAsia="Times New Roman" w:hAnsi="Times New Roman" w:cs="Times New Roman"/>
          <w:bCs/>
          <w:color w:val="000000" w:themeColor="text1"/>
          <w:sz w:val="24"/>
          <w:szCs w:val="24"/>
          <w:lang w:val="en-US"/>
        </w:rPr>
        <w:t>tres</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kerja</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adalah</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suatu</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kondisi</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ketegangan</w:t>
      </w:r>
      <w:proofErr w:type="spellEnd"/>
      <w:r w:rsidRPr="00D813D1">
        <w:rPr>
          <w:rFonts w:ascii="Times New Roman" w:eastAsia="Times New Roman" w:hAnsi="Times New Roman" w:cs="Times New Roman"/>
          <w:bCs/>
          <w:color w:val="000000" w:themeColor="text1"/>
          <w:sz w:val="24"/>
          <w:szCs w:val="24"/>
          <w:lang w:val="en-US"/>
        </w:rPr>
        <w:t xml:space="preserve"> yang </w:t>
      </w:r>
      <w:proofErr w:type="spellStart"/>
      <w:r w:rsidRPr="00D813D1">
        <w:rPr>
          <w:rFonts w:ascii="Times New Roman" w:eastAsia="Times New Roman" w:hAnsi="Times New Roman" w:cs="Times New Roman"/>
          <w:bCs/>
          <w:color w:val="000000" w:themeColor="text1"/>
          <w:sz w:val="24"/>
          <w:szCs w:val="24"/>
          <w:lang w:val="en-US"/>
        </w:rPr>
        <w:t>mempengaruhi</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emosi</w:t>
      </w:r>
      <w:proofErr w:type="spellEnd"/>
      <w:r w:rsidRPr="00D813D1">
        <w:rPr>
          <w:rFonts w:ascii="Times New Roman" w:eastAsia="Times New Roman" w:hAnsi="Times New Roman" w:cs="Times New Roman"/>
          <w:bCs/>
          <w:color w:val="000000" w:themeColor="text1"/>
          <w:sz w:val="24"/>
          <w:szCs w:val="24"/>
          <w:lang w:val="en-US"/>
        </w:rPr>
        <w:t xml:space="preserve">, proses </w:t>
      </w:r>
      <w:proofErr w:type="spellStart"/>
      <w:r w:rsidRPr="00D813D1">
        <w:rPr>
          <w:rFonts w:ascii="Times New Roman" w:eastAsia="Times New Roman" w:hAnsi="Times New Roman" w:cs="Times New Roman"/>
          <w:bCs/>
          <w:color w:val="000000" w:themeColor="text1"/>
          <w:sz w:val="24"/>
          <w:szCs w:val="24"/>
          <w:lang w:val="en-US"/>
        </w:rPr>
        <w:t>berpikir</w:t>
      </w:r>
      <w:proofErr w:type="spellEnd"/>
      <w:r w:rsidRPr="00D813D1">
        <w:rPr>
          <w:rFonts w:ascii="Times New Roman" w:eastAsia="Times New Roman" w:hAnsi="Times New Roman" w:cs="Times New Roman"/>
          <w:bCs/>
          <w:color w:val="000000" w:themeColor="text1"/>
          <w:sz w:val="24"/>
          <w:szCs w:val="24"/>
          <w:lang w:val="en-US"/>
        </w:rPr>
        <w:t xml:space="preserve"> dan </w:t>
      </w:r>
      <w:proofErr w:type="spellStart"/>
      <w:r w:rsidRPr="00D813D1">
        <w:rPr>
          <w:rFonts w:ascii="Times New Roman" w:eastAsia="Times New Roman" w:hAnsi="Times New Roman" w:cs="Times New Roman"/>
          <w:bCs/>
          <w:color w:val="000000" w:themeColor="text1"/>
          <w:sz w:val="24"/>
          <w:szCs w:val="24"/>
          <w:lang w:val="en-US"/>
        </w:rPr>
        <w:t>kondisi</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seseorang</w:t>
      </w:r>
      <w:proofErr w:type="spellEnd"/>
      <w:r w:rsidRPr="00D813D1">
        <w:rPr>
          <w:rFonts w:ascii="Times New Roman" w:hAnsi="Times New Roman" w:cs="Times New Roman"/>
          <w:sz w:val="24"/>
          <w:szCs w:val="24"/>
          <w:lang w:val="en-US"/>
        </w:rPr>
        <w:t>.</w:t>
      </w:r>
      <w:r w:rsidRPr="00D813D1">
        <w:rPr>
          <w:rFonts w:ascii="Times New Roman" w:hAnsi="Times New Roman" w:cs="Times New Roman"/>
          <w:sz w:val="24"/>
          <w:szCs w:val="24"/>
        </w:rPr>
        <w:t xml:space="preserve"> Stres kerja </w:t>
      </w:r>
      <w:proofErr w:type="spellStart"/>
      <w:r w:rsidRPr="00D813D1">
        <w:rPr>
          <w:rFonts w:ascii="Times New Roman" w:eastAsia="Times New Roman" w:hAnsi="Times New Roman" w:cs="Times New Roman"/>
          <w:bCs/>
          <w:color w:val="000000" w:themeColor="text1"/>
          <w:sz w:val="24"/>
          <w:szCs w:val="24"/>
          <w:lang w:val="en-US"/>
        </w:rPr>
        <w:t>adalah</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suatu</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kondisi</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dinamis</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dimana</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seorang</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individu</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dihadapkan</w:t>
      </w:r>
      <w:proofErr w:type="spellEnd"/>
      <w:r w:rsidRPr="00D813D1">
        <w:rPr>
          <w:rFonts w:ascii="Times New Roman" w:eastAsia="Times New Roman" w:hAnsi="Times New Roman" w:cs="Times New Roman"/>
          <w:bCs/>
          <w:color w:val="000000" w:themeColor="text1"/>
          <w:sz w:val="24"/>
          <w:szCs w:val="24"/>
          <w:lang w:val="en-US"/>
        </w:rPr>
        <w:t xml:space="preserve"> pada </w:t>
      </w:r>
      <w:proofErr w:type="spellStart"/>
      <w:r w:rsidRPr="00D813D1">
        <w:rPr>
          <w:rFonts w:ascii="Times New Roman" w:eastAsia="Times New Roman" w:hAnsi="Times New Roman" w:cs="Times New Roman"/>
          <w:bCs/>
          <w:color w:val="000000" w:themeColor="text1"/>
          <w:sz w:val="24"/>
          <w:szCs w:val="24"/>
          <w:lang w:val="en-US"/>
        </w:rPr>
        <w:t>peluang</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tuntutan</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atau</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sumber</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daya</w:t>
      </w:r>
      <w:proofErr w:type="spellEnd"/>
      <w:r w:rsidRPr="00D813D1">
        <w:rPr>
          <w:rFonts w:ascii="Times New Roman" w:eastAsia="Times New Roman" w:hAnsi="Times New Roman" w:cs="Times New Roman"/>
          <w:bCs/>
          <w:color w:val="000000" w:themeColor="text1"/>
          <w:sz w:val="24"/>
          <w:szCs w:val="24"/>
          <w:lang w:val="en-US"/>
        </w:rPr>
        <w:t xml:space="preserve"> yang </w:t>
      </w:r>
      <w:proofErr w:type="spellStart"/>
      <w:r w:rsidRPr="00D813D1">
        <w:rPr>
          <w:rFonts w:ascii="Times New Roman" w:eastAsia="Times New Roman" w:hAnsi="Times New Roman" w:cs="Times New Roman"/>
          <w:bCs/>
          <w:color w:val="000000" w:themeColor="text1"/>
          <w:sz w:val="24"/>
          <w:szCs w:val="24"/>
          <w:lang w:val="en-US"/>
        </w:rPr>
        <w:t>terkait</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dengan</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apa</w:t>
      </w:r>
      <w:proofErr w:type="spellEnd"/>
      <w:r w:rsidRPr="00D813D1">
        <w:rPr>
          <w:rFonts w:ascii="Times New Roman" w:eastAsia="Times New Roman" w:hAnsi="Times New Roman" w:cs="Times New Roman"/>
          <w:bCs/>
          <w:color w:val="000000" w:themeColor="text1"/>
          <w:sz w:val="24"/>
          <w:szCs w:val="24"/>
          <w:lang w:val="en-US"/>
        </w:rPr>
        <w:t xml:space="preserve"> yang </w:t>
      </w:r>
      <w:proofErr w:type="spellStart"/>
      <w:r w:rsidRPr="00D813D1">
        <w:rPr>
          <w:rFonts w:ascii="Times New Roman" w:eastAsia="Times New Roman" w:hAnsi="Times New Roman" w:cs="Times New Roman"/>
          <w:bCs/>
          <w:color w:val="000000" w:themeColor="text1"/>
          <w:sz w:val="24"/>
          <w:szCs w:val="24"/>
          <w:lang w:val="en-US"/>
        </w:rPr>
        <w:t>dihasratkan</w:t>
      </w:r>
      <w:proofErr w:type="spellEnd"/>
      <w:r w:rsidRPr="00D813D1">
        <w:rPr>
          <w:rFonts w:ascii="Times New Roman" w:eastAsia="Times New Roman" w:hAnsi="Times New Roman" w:cs="Times New Roman"/>
          <w:bCs/>
          <w:color w:val="000000" w:themeColor="text1"/>
          <w:sz w:val="24"/>
          <w:szCs w:val="24"/>
          <w:lang w:val="en-US"/>
        </w:rPr>
        <w:t xml:space="preserve"> oleh </w:t>
      </w:r>
      <w:proofErr w:type="spellStart"/>
      <w:r w:rsidRPr="00D813D1">
        <w:rPr>
          <w:rFonts w:ascii="Times New Roman" w:eastAsia="Times New Roman" w:hAnsi="Times New Roman" w:cs="Times New Roman"/>
          <w:bCs/>
          <w:color w:val="000000" w:themeColor="text1"/>
          <w:sz w:val="24"/>
          <w:szCs w:val="24"/>
          <w:lang w:val="en-US"/>
        </w:rPr>
        <w:t>individu</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itu</w:t>
      </w:r>
      <w:proofErr w:type="spellEnd"/>
      <w:r w:rsidRPr="00D813D1">
        <w:rPr>
          <w:rFonts w:ascii="Times New Roman" w:eastAsia="Times New Roman" w:hAnsi="Times New Roman" w:cs="Times New Roman"/>
          <w:bCs/>
          <w:color w:val="000000" w:themeColor="text1"/>
          <w:sz w:val="24"/>
          <w:szCs w:val="24"/>
          <w:lang w:val="en-US"/>
        </w:rPr>
        <w:t xml:space="preserve"> dan yang </w:t>
      </w:r>
      <w:proofErr w:type="spellStart"/>
      <w:r w:rsidRPr="00D813D1">
        <w:rPr>
          <w:rFonts w:ascii="Times New Roman" w:eastAsia="Times New Roman" w:hAnsi="Times New Roman" w:cs="Times New Roman"/>
          <w:bCs/>
          <w:color w:val="000000" w:themeColor="text1"/>
          <w:sz w:val="24"/>
          <w:szCs w:val="24"/>
          <w:lang w:val="en-US"/>
        </w:rPr>
        <w:t>hasilnya</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dipandang</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tidak</w:t>
      </w:r>
      <w:proofErr w:type="spellEnd"/>
      <w:r w:rsidRPr="00D813D1">
        <w:rPr>
          <w:rFonts w:ascii="Times New Roman" w:eastAsia="Times New Roman" w:hAnsi="Times New Roman" w:cs="Times New Roman"/>
          <w:bCs/>
          <w:color w:val="000000" w:themeColor="text1"/>
          <w:sz w:val="24"/>
          <w:szCs w:val="24"/>
          <w:lang w:val="en-US"/>
        </w:rPr>
        <w:t xml:space="preserve"> </w:t>
      </w:r>
      <w:proofErr w:type="spellStart"/>
      <w:r w:rsidRPr="00D813D1">
        <w:rPr>
          <w:rFonts w:ascii="Times New Roman" w:eastAsia="Times New Roman" w:hAnsi="Times New Roman" w:cs="Times New Roman"/>
          <w:bCs/>
          <w:color w:val="000000" w:themeColor="text1"/>
          <w:sz w:val="24"/>
          <w:szCs w:val="24"/>
          <w:lang w:val="en-US"/>
        </w:rPr>
        <w:t>pasti</w:t>
      </w:r>
      <w:proofErr w:type="spellEnd"/>
      <w:r w:rsidRPr="00D813D1">
        <w:rPr>
          <w:rFonts w:ascii="Times New Roman" w:eastAsia="Times New Roman" w:hAnsi="Times New Roman" w:cs="Times New Roman"/>
          <w:bCs/>
          <w:color w:val="000000" w:themeColor="text1"/>
          <w:sz w:val="24"/>
          <w:szCs w:val="24"/>
          <w:lang w:val="en-US"/>
        </w:rPr>
        <w:t xml:space="preserve"> dan </w:t>
      </w:r>
      <w:proofErr w:type="spellStart"/>
      <w:r w:rsidRPr="00D813D1">
        <w:rPr>
          <w:rFonts w:ascii="Times New Roman" w:eastAsia="Times New Roman" w:hAnsi="Times New Roman" w:cs="Times New Roman"/>
          <w:bCs/>
          <w:color w:val="000000" w:themeColor="text1"/>
          <w:sz w:val="24"/>
          <w:szCs w:val="24"/>
          <w:lang w:val="en-US"/>
        </w:rPr>
        <w:t>penting</w:t>
      </w:r>
      <w:proofErr w:type="spellEnd"/>
      <w:r w:rsidRPr="00D813D1">
        <w:rPr>
          <w:rFonts w:ascii="Times New Roman" w:eastAsia="Times New Roman" w:hAnsi="Times New Roman" w:cs="Times New Roman"/>
          <w:bCs/>
          <w:color w:val="000000" w:themeColor="text1"/>
          <w:sz w:val="24"/>
          <w:szCs w:val="24"/>
        </w:rPr>
        <w:t xml:space="preserve"> </w:t>
      </w:r>
      <w:r w:rsidRPr="00D813D1">
        <w:rPr>
          <w:rFonts w:ascii="Times New Roman" w:eastAsia="Times New Roman" w:hAnsi="Times New Roman" w:cs="Times New Roman"/>
          <w:bCs/>
          <w:color w:val="000000" w:themeColor="text1"/>
          <w:sz w:val="24"/>
          <w:szCs w:val="24"/>
          <w:lang w:val="en-US"/>
        </w:rPr>
        <w:fldChar w:fldCharType="begin" w:fldLock="1"/>
      </w:r>
      <w:r w:rsidRPr="00D813D1">
        <w:rPr>
          <w:rFonts w:ascii="Times New Roman" w:eastAsia="Times New Roman" w:hAnsi="Times New Roman" w:cs="Times New Roman"/>
          <w:bCs/>
          <w:color w:val="000000" w:themeColor="text1"/>
          <w:sz w:val="24"/>
          <w:szCs w:val="24"/>
          <w:lang w:val="en-US"/>
        </w:rPr>
        <w:instrText>ADDIN CSL_CITATION {"citationItems":[{"id":"ITEM-1","itemData":{"DOI":"10.36226/jrmb.v3i3.158","ISSN":"2527-7502","abstract":"This study aims to determine the effect of work stress and work discipline on employee performance at Manggarai Station, South Jakarta. The type of research used is probability sampling with a quantitative approach. The sample used in this study used a simple random sampling technique. The data obtained are primary data from the results of respondents' answers to questionnaires distributed by 115 respondents and processed using the SPPS (Statistic Product and Service Solution) software program 17. In the f test the variable Job Stress and Work Discipline together (simultaneous) affect the Employee Performance. The results of the study show that in the t test (partial) the Job Stress variable negatively affects Employee Performance and Work Discipline variables have a positive effect on Employee Performance.\r Keywords: work stress, work discipline, employee performance","author":[{"dropping-particle":"","family":"Setyawati","given":"Novita Wahyu","non-dropping-particle":"","parse-names":false,"suffix":""},{"dropping-particle":"","family":"Aryani","given":"Nur Ade","non-dropping-particle":"","parse-names":false,"suffix":""},{"dropping-particle":"","family":"Ningrum","given":"Endah Prawesti","non-dropping-particle":"","parse-names":false,"suffix":""}],"container-title":"Jurnal Riset Manajemen dan Bisnis (JRMB) Fakultas Ekonomi UNIAT","id":"ITEM-1","issue":"3","issued":{"date-parts":[["2018"]]},"page":"405-412","title":"Stres Kerja Dan Disiplin Kerja Terhadap Kinerja Karyawan","type":"article-journal","volume":"3"},"uris":["http://www.mendeley.com/documents/?uuid=c0f064df-5808-4152-acc9-14b4ea839def"]}],"mendeley":{"formattedCitation":"(Setyawati et al., 2018)","plainTextFormattedCitation":"(Setyawati et al., 2018)","previouslyFormattedCitation":"(Setyawati et al., 2018)"},"properties":{"noteIndex":0},"schema":"https://github.com/citation-style-language/schema/raw/master/csl-citation.json"}</w:instrText>
      </w:r>
      <w:r w:rsidRPr="00D813D1">
        <w:rPr>
          <w:rFonts w:ascii="Times New Roman" w:eastAsia="Times New Roman" w:hAnsi="Times New Roman" w:cs="Times New Roman"/>
          <w:bCs/>
          <w:color w:val="000000" w:themeColor="text1"/>
          <w:sz w:val="24"/>
          <w:szCs w:val="24"/>
          <w:lang w:val="en-US"/>
        </w:rPr>
        <w:fldChar w:fldCharType="separate"/>
      </w:r>
      <w:r w:rsidRPr="00D813D1">
        <w:rPr>
          <w:rFonts w:ascii="Times New Roman" w:eastAsia="Times New Roman" w:hAnsi="Times New Roman" w:cs="Times New Roman"/>
          <w:bCs/>
          <w:noProof/>
          <w:color w:val="000000" w:themeColor="text1"/>
          <w:sz w:val="24"/>
          <w:szCs w:val="24"/>
          <w:lang w:val="en-US"/>
        </w:rPr>
        <w:t>(Setyawati</w:t>
      </w:r>
      <w:r w:rsidRPr="00D813D1">
        <w:rPr>
          <w:rFonts w:ascii="Times New Roman" w:eastAsia="Times New Roman" w:hAnsi="Times New Roman" w:cs="Times New Roman"/>
          <w:bCs/>
          <w:i/>
          <w:iCs/>
          <w:noProof/>
          <w:color w:val="000000" w:themeColor="text1"/>
          <w:sz w:val="24"/>
          <w:szCs w:val="24"/>
          <w:lang w:val="en-GB"/>
        </w:rPr>
        <w:t xml:space="preserve"> et al</w:t>
      </w:r>
      <w:r w:rsidRPr="00D813D1">
        <w:rPr>
          <w:rFonts w:ascii="Times New Roman" w:eastAsia="Times New Roman" w:hAnsi="Times New Roman" w:cs="Times New Roman"/>
          <w:bCs/>
          <w:noProof/>
          <w:color w:val="000000" w:themeColor="text1"/>
          <w:sz w:val="24"/>
          <w:szCs w:val="24"/>
          <w:lang w:val="en-US"/>
        </w:rPr>
        <w:t>, 2018)</w:t>
      </w:r>
      <w:r w:rsidRPr="00D813D1">
        <w:rPr>
          <w:rFonts w:ascii="Times New Roman" w:eastAsia="Times New Roman" w:hAnsi="Times New Roman" w:cs="Times New Roman"/>
          <w:bCs/>
          <w:color w:val="000000" w:themeColor="text1"/>
          <w:sz w:val="24"/>
          <w:szCs w:val="24"/>
          <w:lang w:val="en-US"/>
        </w:rPr>
        <w:fldChar w:fldCharType="end"/>
      </w:r>
      <w:r w:rsidRPr="00D813D1">
        <w:rPr>
          <w:rFonts w:ascii="Times New Roman" w:eastAsia="Times New Roman" w:hAnsi="Times New Roman" w:cs="Times New Roman"/>
          <w:bCs/>
          <w:color w:val="000000" w:themeColor="text1"/>
          <w:sz w:val="24"/>
          <w:szCs w:val="24"/>
        </w:rPr>
        <w:t>.</w:t>
      </w:r>
    </w:p>
    <w:p w14:paraId="4D96058B" w14:textId="133116AB" w:rsidR="00D813D1" w:rsidRPr="00D813D1" w:rsidRDefault="00D813D1" w:rsidP="00D813D1">
      <w:pPr>
        <w:pStyle w:val="ListParagraph"/>
        <w:spacing w:after="0" w:line="480" w:lineRule="auto"/>
        <w:ind w:left="1701" w:firstLine="567"/>
        <w:jc w:val="both"/>
        <w:rPr>
          <w:rFonts w:ascii="Times New Roman" w:eastAsia="Times New Roman" w:hAnsi="Times New Roman" w:cs="Times New Roman"/>
          <w:color w:val="000000"/>
          <w:sz w:val="24"/>
          <w:szCs w:val="24"/>
          <w:lang w:eastAsia="id-ID"/>
        </w:rPr>
      </w:pPr>
      <w:r w:rsidRPr="00D813D1">
        <w:rPr>
          <w:rFonts w:ascii="Times New Roman" w:hAnsi="Times New Roman" w:cs="Times New Roman"/>
          <w:sz w:val="24"/>
          <w:szCs w:val="24"/>
          <w:lang w:val="en-US"/>
        </w:rPr>
        <w:t xml:space="preserve">Dari </w:t>
      </w:r>
      <w:proofErr w:type="spellStart"/>
      <w:r w:rsidRPr="00D813D1">
        <w:rPr>
          <w:rFonts w:ascii="Times New Roman" w:hAnsi="Times New Roman" w:cs="Times New Roman"/>
          <w:sz w:val="24"/>
          <w:szCs w:val="24"/>
          <w:lang w:val="en-US"/>
        </w:rPr>
        <w:t>definisi-definisi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tersebut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dapat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disimpulkan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bahwa</w:t>
      </w:r>
      <w:proofErr w:type="spellEnd"/>
      <w:r w:rsidRPr="00D813D1">
        <w:rPr>
          <w:rFonts w:ascii="Times New Roman" w:hAnsi="Times New Roman" w:cs="Times New Roman"/>
          <w:sz w:val="24"/>
          <w:szCs w:val="24"/>
          <w:lang w:val="en-US"/>
        </w:rPr>
        <w:t xml:space="preserve"> </w:t>
      </w:r>
      <w:r w:rsidRPr="00D813D1">
        <w:rPr>
          <w:rFonts w:ascii="Times New Roman" w:hAnsi="Times New Roman" w:cs="Times New Roman"/>
          <w:sz w:val="24"/>
          <w:szCs w:val="24"/>
        </w:rPr>
        <w:t>stres kerja</w:t>
      </w:r>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adalah</w:t>
      </w:r>
      <w:proofErr w:type="spellEnd"/>
      <w:r w:rsidRPr="00D813D1">
        <w:rPr>
          <w:rFonts w:ascii="Times New Roman" w:hAnsi="Times New Roman" w:cs="Times New Roman"/>
          <w:sz w:val="24"/>
          <w:szCs w:val="24"/>
          <w:lang w:val="en-US"/>
        </w:rPr>
        <w:t xml:space="preserve"> </w:t>
      </w:r>
      <w:r w:rsidRPr="00D813D1">
        <w:rPr>
          <w:rFonts w:ascii="Times New Roman" w:eastAsia="Times New Roman" w:hAnsi="Times New Roman" w:cs="Times New Roman"/>
          <w:color w:val="000000" w:themeColor="text1"/>
          <w:sz w:val="24"/>
          <w:szCs w:val="24"/>
        </w:rPr>
        <w:t>kondisi ketegangan fisik dan psikis seorang karyawan yang berpengaruh terhadap emosi, proses berpikir dan kondisi dalam berinteraksi dengan lingkungan luar</w:t>
      </w:r>
      <w:r w:rsidRPr="00D813D1">
        <w:rPr>
          <w:rFonts w:ascii="Times New Roman" w:eastAsia="Times New Roman" w:hAnsi="Times New Roman" w:cs="Times New Roman"/>
          <w:color w:val="000000"/>
          <w:sz w:val="24"/>
          <w:szCs w:val="24"/>
          <w:lang w:eastAsia="id-ID"/>
        </w:rPr>
        <w:t>.</w:t>
      </w:r>
    </w:p>
    <w:p w14:paraId="5D3F50D9" w14:textId="77777777" w:rsidR="00D813D1" w:rsidRPr="00D813D1" w:rsidRDefault="00D813D1" w:rsidP="00D813D1">
      <w:pPr>
        <w:pStyle w:val="ListParagraph"/>
        <w:spacing w:after="0" w:line="480" w:lineRule="auto"/>
        <w:ind w:left="1701" w:firstLine="567"/>
        <w:jc w:val="both"/>
        <w:rPr>
          <w:rFonts w:ascii="Times New Roman" w:eastAsia="Times New Roman" w:hAnsi="Times New Roman" w:cs="Times New Roman"/>
          <w:color w:val="000000"/>
          <w:sz w:val="24"/>
          <w:szCs w:val="24"/>
          <w:lang w:val="en-US" w:eastAsia="id-ID"/>
        </w:rPr>
      </w:pPr>
    </w:p>
    <w:p w14:paraId="0F5F8303" w14:textId="77777777" w:rsidR="00D813D1" w:rsidRPr="00D813D1" w:rsidRDefault="00D813D1" w:rsidP="00D813D1">
      <w:pPr>
        <w:pStyle w:val="ListParagraph"/>
        <w:numPr>
          <w:ilvl w:val="1"/>
          <w:numId w:val="2"/>
        </w:numPr>
        <w:tabs>
          <w:tab w:val="left" w:pos="1170"/>
        </w:tabs>
        <w:spacing w:after="0" w:line="480" w:lineRule="auto"/>
        <w:ind w:left="1701"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lastRenderedPageBreak/>
        <w:t>Faktor</w:t>
      </w:r>
      <w:proofErr w:type="spellEnd"/>
      <w:r w:rsidRPr="00D813D1">
        <w:rPr>
          <w:rFonts w:ascii="Times New Roman" w:hAnsi="Times New Roman" w:cs="Times New Roman"/>
          <w:sz w:val="24"/>
          <w:szCs w:val="24"/>
          <w:lang w:val="en-US"/>
        </w:rPr>
        <w:t xml:space="preserve"> yang </w:t>
      </w:r>
      <w:proofErr w:type="spellStart"/>
      <w:r w:rsidRPr="00D813D1">
        <w:rPr>
          <w:rFonts w:ascii="Times New Roman" w:hAnsi="Times New Roman" w:cs="Times New Roman"/>
          <w:sz w:val="24"/>
          <w:szCs w:val="24"/>
          <w:lang w:val="en-US"/>
        </w:rPr>
        <w:t>mempengaruhi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stres</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5E31B193" w14:textId="77777777" w:rsidR="00D813D1" w:rsidRPr="00D813D1" w:rsidRDefault="00D813D1" w:rsidP="00D813D1">
      <w:pPr>
        <w:spacing w:after="0" w:line="480" w:lineRule="auto"/>
        <w:ind w:left="1701" w:firstLine="567"/>
        <w:jc w:val="both"/>
        <w:rPr>
          <w:rFonts w:ascii="Times New Roman" w:hAnsi="Times New Roman" w:cs="Times New Roman"/>
          <w:sz w:val="24"/>
          <w:szCs w:val="24"/>
        </w:rPr>
      </w:pPr>
      <w:r w:rsidRPr="00D813D1">
        <w:rPr>
          <w:rFonts w:ascii="Times New Roman" w:eastAsia="Times New Roman" w:hAnsi="Times New Roman" w:cs="Times New Roman"/>
          <w:color w:val="000000" w:themeColor="text1"/>
          <w:sz w:val="24"/>
          <w:szCs w:val="24"/>
        </w:rPr>
        <w:t xml:space="preserve">Menurut </w:t>
      </w:r>
      <w:r w:rsidRPr="00D813D1">
        <w:rPr>
          <w:rFonts w:ascii="Times New Roman" w:eastAsia="Times New Roman" w:hAnsi="Times New Roman" w:cs="Times New Roman"/>
          <w:color w:val="000000" w:themeColor="text1"/>
          <w:sz w:val="24"/>
          <w:szCs w:val="24"/>
        </w:rPr>
        <w:fldChar w:fldCharType="begin" w:fldLock="1"/>
      </w:r>
      <w:r w:rsidRPr="00D813D1">
        <w:rPr>
          <w:rFonts w:ascii="Times New Roman" w:eastAsia="Times New Roman" w:hAnsi="Times New Roman" w:cs="Times New Roman"/>
          <w:color w:val="000000" w:themeColor="text1"/>
          <w:sz w:val="24"/>
          <w:szCs w:val="24"/>
        </w:rPr>
        <w:instrText>ADDIN CSL_CITATION {"citationItems":[{"id":"ITEM-1","itemData":{"author":[{"dropping-particle":"","family":"Hasibuan","given":"Malayu S.P.","non-dropping-particle":"","parse-names":false,"suffix":""}],"id":"ITEM-1","issued":{"date-parts":[["2013"]]},"number-of-pages":"273","publisher":"PT Bumi Aksara","publisher-place":"Jakarta","title":"Manajemen Sumber Daya Manusia Edisi Revisi","type":"book"},"uris":["http://www.mendeley.com/documents/?uuid=1bd674d9-9c8e-4c88-9673-97068ab40eb4"]}],"mendeley":{"formattedCitation":"(Hasibuan 2013)","manualFormatting":"Hasibuan (2013: 204)","plainTextFormattedCitation":"(Hasibuan 2013)","previouslyFormattedCitation":"&lt;sup&gt;11&lt;/sup&gt;"},"properties":{"noteIndex":0},"schema":"https://github.com/citation-style-language/schema/raw/master/csl-citation.json"}</w:instrText>
      </w:r>
      <w:r w:rsidRPr="00D813D1">
        <w:rPr>
          <w:rFonts w:ascii="Times New Roman" w:eastAsia="Times New Roman" w:hAnsi="Times New Roman" w:cs="Times New Roman"/>
          <w:color w:val="000000" w:themeColor="text1"/>
          <w:sz w:val="24"/>
          <w:szCs w:val="24"/>
        </w:rPr>
        <w:fldChar w:fldCharType="separate"/>
      </w:r>
      <w:r w:rsidRPr="00D813D1">
        <w:rPr>
          <w:rFonts w:ascii="Times New Roman" w:eastAsia="Times New Roman" w:hAnsi="Times New Roman" w:cs="Times New Roman"/>
          <w:noProof/>
          <w:color w:val="000000" w:themeColor="text1"/>
          <w:sz w:val="24"/>
          <w:szCs w:val="24"/>
        </w:rPr>
        <w:t>Hasibuan (2013: 204)</w:t>
      </w:r>
      <w:r w:rsidRPr="00D813D1">
        <w:rPr>
          <w:rFonts w:ascii="Times New Roman" w:eastAsia="Times New Roman" w:hAnsi="Times New Roman" w:cs="Times New Roman"/>
          <w:color w:val="000000" w:themeColor="text1"/>
          <w:sz w:val="24"/>
          <w:szCs w:val="24"/>
        </w:rPr>
        <w:fldChar w:fldCharType="end"/>
      </w:r>
      <w:r w:rsidRPr="00D813D1">
        <w:rPr>
          <w:rFonts w:ascii="Times New Roman" w:eastAsia="Times New Roman" w:hAnsi="Times New Roman" w:cs="Times New Roman"/>
          <w:color w:val="000000" w:themeColor="text1"/>
          <w:sz w:val="24"/>
          <w:szCs w:val="24"/>
        </w:rPr>
        <w:t xml:space="preserve"> faktor</w:t>
      </w:r>
      <w:r w:rsidRPr="00D813D1">
        <w:rPr>
          <w:rFonts w:ascii="Times New Roman" w:eastAsia="Times New Roman" w:hAnsi="Times New Roman" w:cs="Times New Roman"/>
          <w:color w:val="000000" w:themeColor="text1"/>
          <w:sz w:val="24"/>
          <w:szCs w:val="24"/>
          <w:lang w:val="en-GB"/>
        </w:rPr>
        <w:t>-</w:t>
      </w:r>
      <w:r w:rsidRPr="00D813D1">
        <w:rPr>
          <w:rFonts w:ascii="Times New Roman" w:eastAsia="Times New Roman" w:hAnsi="Times New Roman" w:cs="Times New Roman"/>
          <w:color w:val="000000" w:themeColor="text1"/>
          <w:sz w:val="24"/>
          <w:szCs w:val="24"/>
        </w:rPr>
        <w:t>faktor penyebab stres karyawan, antara lain sebagai berikut</w:t>
      </w:r>
      <w:r w:rsidRPr="00D813D1">
        <w:rPr>
          <w:rFonts w:ascii="Times New Roman" w:hAnsi="Times New Roman" w:cs="Times New Roman"/>
          <w:sz w:val="24"/>
          <w:szCs w:val="24"/>
        </w:rPr>
        <w:t xml:space="preserve"> : </w:t>
      </w:r>
    </w:p>
    <w:p w14:paraId="33764A0A" w14:textId="77777777" w:rsidR="00D813D1" w:rsidRPr="00D813D1" w:rsidRDefault="00D813D1" w:rsidP="00D813D1">
      <w:pPr>
        <w:pStyle w:val="ListParagraph"/>
        <w:numPr>
          <w:ilvl w:val="1"/>
          <w:numId w:val="3"/>
        </w:numPr>
        <w:spacing w:after="0" w:line="480" w:lineRule="auto"/>
        <w:ind w:left="2268" w:hanging="567"/>
        <w:jc w:val="both"/>
        <w:rPr>
          <w:rFonts w:ascii="Times New Roman" w:hAnsi="Times New Roman" w:cs="Times New Roman"/>
          <w:sz w:val="24"/>
          <w:szCs w:val="24"/>
        </w:rPr>
      </w:pPr>
      <w:r w:rsidRPr="00D813D1">
        <w:rPr>
          <w:rFonts w:ascii="Times New Roman" w:eastAsia="Times New Roman" w:hAnsi="Times New Roman" w:cs="Times New Roman"/>
          <w:color w:val="000000" w:themeColor="text1"/>
          <w:sz w:val="24"/>
          <w:szCs w:val="24"/>
        </w:rPr>
        <w:t>Beban kerja yang sulit dan berlebihan</w:t>
      </w:r>
      <w:r w:rsidRPr="00D813D1">
        <w:rPr>
          <w:rFonts w:ascii="Times New Roman" w:hAnsi="Times New Roman" w:cs="Times New Roman"/>
          <w:sz w:val="24"/>
          <w:szCs w:val="24"/>
        </w:rPr>
        <w:t xml:space="preserve"> </w:t>
      </w:r>
    </w:p>
    <w:p w14:paraId="5C034237" w14:textId="77777777" w:rsidR="00D813D1" w:rsidRPr="00D813D1" w:rsidRDefault="00D813D1" w:rsidP="00D813D1">
      <w:pPr>
        <w:pStyle w:val="ListParagraph"/>
        <w:numPr>
          <w:ilvl w:val="1"/>
          <w:numId w:val="3"/>
        </w:numPr>
        <w:spacing w:after="0" w:line="480" w:lineRule="auto"/>
        <w:ind w:left="2268" w:hanging="567"/>
        <w:jc w:val="both"/>
        <w:rPr>
          <w:rFonts w:ascii="Times New Roman" w:hAnsi="Times New Roman" w:cs="Times New Roman"/>
          <w:sz w:val="24"/>
          <w:szCs w:val="24"/>
        </w:rPr>
      </w:pPr>
      <w:r w:rsidRPr="00D813D1">
        <w:rPr>
          <w:rFonts w:ascii="Times New Roman" w:eastAsia="Times New Roman" w:hAnsi="Times New Roman" w:cs="Times New Roman"/>
          <w:color w:val="000000" w:themeColor="text1"/>
          <w:sz w:val="24"/>
          <w:szCs w:val="24"/>
        </w:rPr>
        <w:t>Tekanan dan sikap pemimpin yang kurang adil dan wajar</w:t>
      </w:r>
      <w:r w:rsidRPr="00D813D1">
        <w:rPr>
          <w:rFonts w:ascii="Times New Roman" w:hAnsi="Times New Roman" w:cs="Times New Roman"/>
          <w:sz w:val="24"/>
          <w:szCs w:val="24"/>
        </w:rPr>
        <w:t xml:space="preserve"> </w:t>
      </w:r>
    </w:p>
    <w:p w14:paraId="041016FE" w14:textId="77777777" w:rsidR="00D813D1" w:rsidRPr="00D813D1" w:rsidRDefault="00D813D1" w:rsidP="00D813D1">
      <w:pPr>
        <w:pStyle w:val="ListParagraph"/>
        <w:numPr>
          <w:ilvl w:val="1"/>
          <w:numId w:val="3"/>
        </w:numPr>
        <w:spacing w:after="0" w:line="480" w:lineRule="auto"/>
        <w:ind w:left="2268" w:hanging="567"/>
        <w:jc w:val="both"/>
        <w:rPr>
          <w:rFonts w:ascii="Times New Roman" w:hAnsi="Times New Roman" w:cs="Times New Roman"/>
          <w:sz w:val="24"/>
          <w:szCs w:val="24"/>
        </w:rPr>
      </w:pPr>
      <w:r w:rsidRPr="00D813D1">
        <w:rPr>
          <w:rFonts w:ascii="Times New Roman" w:eastAsia="Times New Roman" w:hAnsi="Times New Roman" w:cs="Times New Roman"/>
          <w:color w:val="000000" w:themeColor="text1"/>
          <w:sz w:val="24"/>
          <w:szCs w:val="24"/>
        </w:rPr>
        <w:t>Waktu dan peralatan kerja yang kurang memadai</w:t>
      </w:r>
      <w:r w:rsidRPr="00D813D1">
        <w:rPr>
          <w:rFonts w:ascii="Times New Roman" w:hAnsi="Times New Roman" w:cs="Times New Roman"/>
          <w:sz w:val="24"/>
          <w:szCs w:val="24"/>
        </w:rPr>
        <w:t xml:space="preserve"> </w:t>
      </w:r>
    </w:p>
    <w:p w14:paraId="784ECE09" w14:textId="5CEAD933" w:rsidR="00D813D1" w:rsidRPr="00D813D1" w:rsidRDefault="00D813D1" w:rsidP="00D813D1">
      <w:pPr>
        <w:pStyle w:val="ListParagraph"/>
        <w:numPr>
          <w:ilvl w:val="1"/>
          <w:numId w:val="3"/>
        </w:numPr>
        <w:spacing w:after="0" w:line="480" w:lineRule="auto"/>
        <w:ind w:left="2268" w:hanging="567"/>
        <w:jc w:val="both"/>
        <w:rPr>
          <w:rFonts w:ascii="Times New Roman" w:hAnsi="Times New Roman" w:cs="Times New Roman"/>
          <w:sz w:val="24"/>
          <w:szCs w:val="24"/>
        </w:rPr>
      </w:pPr>
      <w:r w:rsidRPr="00D813D1">
        <w:rPr>
          <w:rFonts w:ascii="Times New Roman" w:eastAsia="Times New Roman" w:hAnsi="Times New Roman" w:cs="Times New Roman"/>
          <w:color w:val="000000" w:themeColor="text1"/>
          <w:sz w:val="24"/>
          <w:szCs w:val="24"/>
        </w:rPr>
        <w:t xml:space="preserve">Konflik antara pribadi dengan pimpinan atau kelompok </w:t>
      </w:r>
    </w:p>
    <w:p w14:paraId="02431F37" w14:textId="77777777" w:rsidR="00D813D1" w:rsidRPr="00D813D1" w:rsidRDefault="00D813D1" w:rsidP="00D813D1">
      <w:pPr>
        <w:pStyle w:val="ListParagraph"/>
        <w:numPr>
          <w:ilvl w:val="1"/>
          <w:numId w:val="3"/>
        </w:numPr>
        <w:spacing w:after="0" w:line="480" w:lineRule="auto"/>
        <w:ind w:left="2268" w:hanging="567"/>
        <w:jc w:val="both"/>
        <w:rPr>
          <w:rFonts w:ascii="Times New Roman" w:hAnsi="Times New Roman" w:cs="Times New Roman"/>
          <w:sz w:val="24"/>
          <w:szCs w:val="24"/>
        </w:rPr>
      </w:pPr>
      <w:r w:rsidRPr="00D813D1">
        <w:rPr>
          <w:rFonts w:ascii="Times New Roman" w:eastAsia="Times New Roman" w:hAnsi="Times New Roman" w:cs="Times New Roman"/>
          <w:color w:val="000000" w:themeColor="text1"/>
          <w:sz w:val="24"/>
          <w:szCs w:val="24"/>
        </w:rPr>
        <w:t>Balas jasa yang terlalu rendah</w:t>
      </w:r>
      <w:r w:rsidRPr="00D813D1">
        <w:rPr>
          <w:rFonts w:ascii="Times New Roman" w:hAnsi="Times New Roman" w:cs="Times New Roman"/>
          <w:sz w:val="24"/>
          <w:szCs w:val="24"/>
        </w:rPr>
        <w:t xml:space="preserve"> </w:t>
      </w:r>
    </w:p>
    <w:p w14:paraId="641142D7" w14:textId="77777777" w:rsidR="00D813D1" w:rsidRPr="00D813D1" w:rsidRDefault="00D813D1" w:rsidP="00D813D1">
      <w:pPr>
        <w:pStyle w:val="ListParagraph"/>
        <w:numPr>
          <w:ilvl w:val="1"/>
          <w:numId w:val="2"/>
        </w:numPr>
        <w:tabs>
          <w:tab w:val="left" w:pos="1170"/>
        </w:tabs>
        <w:spacing w:after="0" w:line="480" w:lineRule="auto"/>
        <w:ind w:left="1701"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Indikator</w:t>
      </w:r>
      <w:proofErr w:type="spellEnd"/>
      <w:r w:rsidRPr="00D813D1">
        <w:rPr>
          <w:rFonts w:ascii="Times New Roman" w:hAnsi="Times New Roman" w:cs="Times New Roman"/>
          <w:sz w:val="24"/>
          <w:szCs w:val="24"/>
          <w:lang w:val="en-US"/>
        </w:rPr>
        <w:t xml:space="preserve"> stress </w:t>
      </w:r>
      <w:proofErr w:type="spellStart"/>
      <w:r w:rsidRPr="00D813D1">
        <w:rPr>
          <w:rFonts w:ascii="Times New Roman" w:hAnsi="Times New Roman" w:cs="Times New Roman"/>
          <w:sz w:val="24"/>
          <w:szCs w:val="24"/>
          <w:lang w:val="en-US"/>
        </w:rPr>
        <w:t>kerja</w:t>
      </w:r>
      <w:proofErr w:type="spellEnd"/>
    </w:p>
    <w:p w14:paraId="053E255A" w14:textId="77777777" w:rsidR="00D813D1" w:rsidRPr="00D813D1" w:rsidRDefault="00D813D1" w:rsidP="00D813D1">
      <w:pPr>
        <w:pStyle w:val="ListParagraph"/>
        <w:spacing w:after="0" w:line="480" w:lineRule="auto"/>
        <w:ind w:left="1701" w:firstLine="567"/>
        <w:jc w:val="both"/>
        <w:rPr>
          <w:rFonts w:ascii="Times New Roman" w:eastAsia="Times New Roman" w:hAnsi="Times New Roman" w:cs="Times New Roman"/>
          <w:sz w:val="24"/>
          <w:szCs w:val="24"/>
          <w:lang w:val="en-US"/>
        </w:rPr>
      </w:pPr>
      <w:proofErr w:type="spellStart"/>
      <w:r w:rsidRPr="00D813D1">
        <w:rPr>
          <w:rFonts w:ascii="Times New Roman" w:eastAsia="Times New Roman" w:hAnsi="Times New Roman" w:cs="Times New Roman"/>
          <w:color w:val="000000" w:themeColor="text1"/>
          <w:sz w:val="24"/>
          <w:szCs w:val="24"/>
          <w:lang w:val="en-GB"/>
        </w:rPr>
        <w:t>Indikator</w:t>
      </w:r>
      <w:proofErr w:type="spellEnd"/>
      <w:r w:rsidRPr="00D813D1">
        <w:rPr>
          <w:rFonts w:ascii="Times New Roman" w:eastAsia="Times New Roman" w:hAnsi="Times New Roman" w:cs="Times New Roman"/>
          <w:color w:val="000000" w:themeColor="text1"/>
          <w:sz w:val="24"/>
          <w:szCs w:val="24"/>
          <w:lang w:val="en-GB"/>
        </w:rPr>
        <w:t xml:space="preserve"> </w:t>
      </w:r>
      <w:proofErr w:type="spellStart"/>
      <w:r w:rsidRPr="00D813D1">
        <w:rPr>
          <w:rFonts w:ascii="Times New Roman" w:eastAsia="Times New Roman" w:hAnsi="Times New Roman" w:cs="Times New Roman"/>
          <w:color w:val="000000" w:themeColor="text1"/>
          <w:sz w:val="24"/>
          <w:szCs w:val="24"/>
          <w:lang w:val="en-GB"/>
        </w:rPr>
        <w:t>stres</w:t>
      </w:r>
      <w:proofErr w:type="spellEnd"/>
      <w:r w:rsidRPr="00D813D1">
        <w:rPr>
          <w:rFonts w:ascii="Times New Roman" w:eastAsia="Times New Roman" w:hAnsi="Times New Roman" w:cs="Times New Roman"/>
          <w:color w:val="000000" w:themeColor="text1"/>
          <w:sz w:val="24"/>
          <w:szCs w:val="24"/>
          <w:lang w:val="en-GB"/>
        </w:rPr>
        <w:t xml:space="preserve"> </w:t>
      </w:r>
      <w:proofErr w:type="spellStart"/>
      <w:r w:rsidRPr="00D813D1">
        <w:rPr>
          <w:rFonts w:ascii="Times New Roman" w:eastAsia="Times New Roman" w:hAnsi="Times New Roman" w:cs="Times New Roman"/>
          <w:color w:val="000000" w:themeColor="text1"/>
          <w:sz w:val="24"/>
          <w:szCs w:val="24"/>
          <w:lang w:val="en-GB"/>
        </w:rPr>
        <w:t>kerja</w:t>
      </w:r>
      <w:proofErr w:type="spellEnd"/>
      <w:r w:rsidRPr="00D813D1">
        <w:rPr>
          <w:rFonts w:ascii="Times New Roman" w:eastAsia="Times New Roman" w:hAnsi="Times New Roman" w:cs="Times New Roman"/>
          <w:color w:val="000000" w:themeColor="text1"/>
          <w:sz w:val="24"/>
          <w:szCs w:val="24"/>
          <w:lang w:val="en-GB"/>
        </w:rPr>
        <w:t xml:space="preserve"> </w:t>
      </w:r>
      <w:proofErr w:type="spellStart"/>
      <w:r w:rsidRPr="00D813D1">
        <w:rPr>
          <w:rFonts w:ascii="Times New Roman" w:eastAsia="Times New Roman" w:hAnsi="Times New Roman" w:cs="Times New Roman"/>
          <w:color w:val="000000" w:themeColor="text1"/>
          <w:sz w:val="24"/>
          <w:szCs w:val="24"/>
          <w:lang w:val="en-GB"/>
        </w:rPr>
        <w:t>menurut</w:t>
      </w:r>
      <w:proofErr w:type="spellEnd"/>
      <w:r w:rsidRPr="00D813D1">
        <w:rPr>
          <w:rFonts w:ascii="Times New Roman" w:eastAsia="Times New Roman" w:hAnsi="Times New Roman" w:cs="Times New Roman"/>
          <w:color w:val="000000" w:themeColor="text1"/>
          <w:sz w:val="24"/>
          <w:szCs w:val="24"/>
        </w:rPr>
        <w:fldChar w:fldCharType="begin" w:fldLock="1"/>
      </w:r>
      <w:r w:rsidRPr="00D813D1">
        <w:rPr>
          <w:rFonts w:ascii="Times New Roman" w:eastAsia="Times New Roman" w:hAnsi="Times New Roman" w:cs="Times New Roman"/>
          <w:color w:val="000000" w:themeColor="text1"/>
          <w:sz w:val="24"/>
          <w:szCs w:val="24"/>
        </w:rPr>
        <w:instrText>ADDIN CSL_CITATION {"citationItems":[{"id":"ITEM-1","itemData":{"abstract":"The purpose of this study is To describe the variables Work Environment, Motivation, Job Stress and Employee Performance. The population in this study amounted to 56 people. To collect the data the researcher used questionnaires. For descriptive and regresion analysis SPSS version 20 were applied. Based on the result of research indicate that 1). Work environment does not significantly affect employee performance, because the work environment culture is well established 2). Motivation of work affect the performance of employees, the better the motivation the better the performance of employees, 3). Job stress affects the performance of employees, the more stress increases the more increases the performance of employees, 4). Motivation is a variable that has a dominant influence on employee performance, so the motivation must be considered well by the leader.","author":[{"dropping-particle":"","family":"Prabowo","given":"Lindu","non-dropping-particle":"","parse-names":false,"suffix":""},{"dropping-particle":"","family":"Sanusi","given":"Anwar","non-dropping-particle":"","parse-names":false,"suffix":""},{"dropping-particle":"","family":"Sumarsono","given":"Tanto","non-dropping-particle":"","parse-names":false,"suffix":""}],"container-title":"Jurnal Penelitian Ilmu Ekonomi","id":"ITEM-1","issue":"1","issued":{"date-parts":[["2018"]]},"page":"24-31","title":"Pengaruh Lingkungan Kerja, Motivasi Kerja Dan Stres Kerja Terhadap Kinerja Pegawai","type":"article-journal","volume":"8"},"uris":["http://www.mendeley.com/documents/?uuid=5924c6a7-034c-4a42-97cc-3b6f82096abd"]}],"mendeley":{"formattedCitation":"(Prabowo, Sanusi, and Sumarsono 2018)","manualFormatting":"Prabowo et al, (2018)","plainTextFormattedCitation":"(Prabowo, Sanusi, and Sumarsono 2018)","previouslyFormattedCitation":"&lt;sup&gt;7&lt;/sup&gt;"},"properties":{"noteIndex":0},"schema":"https://github.com/citation-style-language/schema/raw/master/csl-citation.json"}</w:instrText>
      </w:r>
      <w:r w:rsidRPr="00D813D1">
        <w:rPr>
          <w:rFonts w:ascii="Times New Roman" w:eastAsia="Times New Roman" w:hAnsi="Times New Roman" w:cs="Times New Roman"/>
          <w:color w:val="000000" w:themeColor="text1"/>
          <w:sz w:val="24"/>
          <w:szCs w:val="24"/>
        </w:rPr>
        <w:fldChar w:fldCharType="separate"/>
      </w:r>
      <w:r w:rsidRPr="00D813D1">
        <w:rPr>
          <w:rFonts w:ascii="Times New Roman" w:hAnsi="Times New Roman" w:cs="Times New Roman"/>
          <w:noProof/>
          <w:color w:val="000000" w:themeColor="text1"/>
          <w:sz w:val="24"/>
          <w:szCs w:val="24"/>
          <w:lang w:val="en-GB"/>
        </w:rPr>
        <w:t xml:space="preserve"> </w:t>
      </w:r>
      <w:r w:rsidRPr="00D813D1">
        <w:rPr>
          <w:rFonts w:ascii="Times New Roman" w:hAnsi="Times New Roman" w:cs="Times New Roman"/>
          <w:noProof/>
          <w:color w:val="000000" w:themeColor="text1"/>
          <w:sz w:val="24"/>
          <w:szCs w:val="24"/>
        </w:rPr>
        <w:t>Prabowo</w:t>
      </w:r>
      <w:r w:rsidRPr="00D813D1">
        <w:rPr>
          <w:rFonts w:ascii="Times New Roman" w:hAnsi="Times New Roman" w:cs="Times New Roman"/>
          <w:noProof/>
          <w:color w:val="000000" w:themeColor="text1"/>
          <w:sz w:val="24"/>
          <w:szCs w:val="24"/>
          <w:lang w:val="en-GB"/>
        </w:rPr>
        <w:t xml:space="preserve"> </w:t>
      </w:r>
      <w:r w:rsidRPr="00D813D1">
        <w:rPr>
          <w:rFonts w:ascii="Times New Roman" w:hAnsi="Times New Roman" w:cs="Times New Roman"/>
          <w:i/>
          <w:iCs/>
          <w:noProof/>
          <w:color w:val="000000" w:themeColor="text1"/>
          <w:sz w:val="24"/>
          <w:szCs w:val="24"/>
          <w:lang w:val="en-GB"/>
        </w:rPr>
        <w:t>et al</w:t>
      </w:r>
      <w:r w:rsidRPr="00D813D1">
        <w:rPr>
          <w:rFonts w:ascii="Times New Roman" w:hAnsi="Times New Roman" w:cs="Times New Roman"/>
          <w:i/>
          <w:iCs/>
          <w:noProof/>
          <w:color w:val="000000" w:themeColor="text1"/>
          <w:sz w:val="24"/>
          <w:szCs w:val="24"/>
        </w:rPr>
        <w:t>,</w:t>
      </w:r>
      <w:r w:rsidRPr="00D813D1">
        <w:rPr>
          <w:rFonts w:ascii="Times New Roman" w:hAnsi="Times New Roman" w:cs="Times New Roman"/>
          <w:noProof/>
          <w:color w:val="000000" w:themeColor="text1"/>
          <w:sz w:val="24"/>
          <w:szCs w:val="24"/>
        </w:rPr>
        <w:t xml:space="preserve"> </w:t>
      </w:r>
      <w:r w:rsidRPr="00D813D1">
        <w:rPr>
          <w:rFonts w:ascii="Times New Roman" w:hAnsi="Times New Roman" w:cs="Times New Roman"/>
          <w:noProof/>
          <w:color w:val="000000" w:themeColor="text1"/>
          <w:sz w:val="24"/>
          <w:szCs w:val="24"/>
          <w:lang w:val="en-GB"/>
        </w:rPr>
        <w:t>(</w:t>
      </w:r>
      <w:r w:rsidRPr="00D813D1">
        <w:rPr>
          <w:rFonts w:ascii="Times New Roman" w:hAnsi="Times New Roman" w:cs="Times New Roman"/>
          <w:noProof/>
          <w:color w:val="000000" w:themeColor="text1"/>
          <w:sz w:val="24"/>
          <w:szCs w:val="24"/>
        </w:rPr>
        <w:t>2018</w:t>
      </w:r>
      <w:r w:rsidRPr="00D813D1">
        <w:rPr>
          <w:rFonts w:ascii="Times New Roman" w:eastAsia="Times New Roman" w:hAnsi="Times New Roman" w:cs="Times New Roman"/>
          <w:noProof/>
          <w:color w:val="000000" w:themeColor="text1"/>
          <w:sz w:val="24"/>
          <w:szCs w:val="24"/>
        </w:rPr>
        <w:t>)</w:t>
      </w:r>
      <w:r w:rsidRPr="00D813D1">
        <w:rPr>
          <w:rFonts w:ascii="Times New Roman" w:eastAsia="Times New Roman" w:hAnsi="Times New Roman" w:cs="Times New Roman"/>
          <w:color w:val="000000" w:themeColor="text1"/>
          <w:sz w:val="24"/>
          <w:szCs w:val="24"/>
        </w:rPr>
        <w:fldChar w:fldCharType="end"/>
      </w:r>
      <w:r w:rsidRPr="00D813D1">
        <w:rPr>
          <w:rFonts w:ascii="Times New Roman" w:eastAsia="Times New Roman" w:hAnsi="Times New Roman" w:cs="Times New Roman"/>
          <w:color w:val="000000" w:themeColor="text1"/>
          <w:sz w:val="24"/>
          <w:szCs w:val="24"/>
        </w:rPr>
        <w:t xml:space="preserve"> adalah sebagai beriku</w:t>
      </w:r>
      <w:r w:rsidRPr="00D813D1">
        <w:rPr>
          <w:rFonts w:ascii="Times New Roman" w:eastAsia="Times New Roman" w:hAnsi="Times New Roman" w:cs="Times New Roman"/>
          <w:color w:val="000000" w:themeColor="text1"/>
          <w:sz w:val="24"/>
          <w:szCs w:val="24"/>
          <w:lang w:val="en-GB"/>
        </w:rPr>
        <w:t>t</w:t>
      </w:r>
      <w:r w:rsidRPr="00D813D1">
        <w:rPr>
          <w:rFonts w:ascii="Times New Roman" w:eastAsia="Times New Roman" w:hAnsi="Times New Roman" w:cs="Times New Roman"/>
          <w:sz w:val="24"/>
          <w:szCs w:val="24"/>
          <w:lang w:val="en-US"/>
        </w:rPr>
        <w:t>:</w:t>
      </w:r>
    </w:p>
    <w:p w14:paraId="3C2B9FBF" w14:textId="77777777" w:rsidR="00D813D1" w:rsidRPr="00D813D1" w:rsidRDefault="00D813D1" w:rsidP="00D813D1">
      <w:pPr>
        <w:pStyle w:val="ListParagraph"/>
        <w:numPr>
          <w:ilvl w:val="3"/>
          <w:numId w:val="2"/>
        </w:numPr>
        <w:shd w:val="clear" w:color="auto" w:fill="FFFFFF"/>
        <w:spacing w:after="0" w:line="480" w:lineRule="auto"/>
        <w:ind w:left="2268" w:hanging="567"/>
        <w:jc w:val="both"/>
        <w:rPr>
          <w:rFonts w:ascii="Times New Roman" w:eastAsia="Times New Roman" w:hAnsi="Times New Roman" w:cs="Times New Roman"/>
          <w:sz w:val="24"/>
          <w:szCs w:val="24"/>
          <w:lang w:val="en-US"/>
        </w:rPr>
      </w:pPr>
      <w:r w:rsidRPr="00D813D1">
        <w:rPr>
          <w:rFonts w:ascii="Times New Roman" w:eastAsia="Times New Roman" w:hAnsi="Times New Roman" w:cs="Times New Roman"/>
          <w:color w:val="000000" w:themeColor="text1"/>
          <w:sz w:val="24"/>
          <w:szCs w:val="24"/>
        </w:rPr>
        <w:t>Beban kerja</w:t>
      </w:r>
    </w:p>
    <w:p w14:paraId="709C491C" w14:textId="77777777" w:rsidR="00D813D1" w:rsidRPr="00D813D1" w:rsidRDefault="00D813D1" w:rsidP="00D813D1">
      <w:pPr>
        <w:pStyle w:val="ListParagraph"/>
        <w:numPr>
          <w:ilvl w:val="3"/>
          <w:numId w:val="2"/>
        </w:numPr>
        <w:shd w:val="clear" w:color="auto" w:fill="FFFFFF"/>
        <w:spacing w:after="0" w:line="480" w:lineRule="auto"/>
        <w:ind w:left="2268" w:hanging="567"/>
        <w:jc w:val="both"/>
        <w:rPr>
          <w:rFonts w:ascii="Times New Roman" w:eastAsia="Times New Roman" w:hAnsi="Times New Roman" w:cs="Times New Roman"/>
          <w:sz w:val="24"/>
          <w:szCs w:val="24"/>
          <w:lang w:val="en-US"/>
        </w:rPr>
      </w:pPr>
      <w:r w:rsidRPr="00D813D1">
        <w:rPr>
          <w:rFonts w:ascii="Times New Roman" w:eastAsia="Times New Roman" w:hAnsi="Times New Roman" w:cs="Times New Roman"/>
          <w:color w:val="000000" w:themeColor="text1"/>
          <w:sz w:val="24"/>
          <w:szCs w:val="24"/>
        </w:rPr>
        <w:t>Waktu yang terbatas</w:t>
      </w:r>
    </w:p>
    <w:p w14:paraId="418BCDC2" w14:textId="11509EDA" w:rsidR="00D813D1" w:rsidRPr="00D813D1" w:rsidRDefault="00D813D1" w:rsidP="00D813D1">
      <w:pPr>
        <w:pStyle w:val="ListParagraph"/>
        <w:numPr>
          <w:ilvl w:val="3"/>
          <w:numId w:val="2"/>
        </w:numPr>
        <w:shd w:val="clear" w:color="auto" w:fill="FFFFFF"/>
        <w:spacing w:after="0" w:line="480" w:lineRule="auto"/>
        <w:ind w:left="2268" w:hanging="567"/>
        <w:jc w:val="both"/>
        <w:rPr>
          <w:rFonts w:ascii="Times New Roman" w:hAnsi="Times New Roman" w:cs="Times New Roman"/>
          <w:color w:val="000000"/>
          <w:sz w:val="24"/>
          <w:szCs w:val="24"/>
          <w:lang w:val="en-US"/>
        </w:rPr>
      </w:pPr>
      <w:r w:rsidRPr="00D813D1">
        <w:rPr>
          <w:rFonts w:ascii="Times New Roman" w:eastAsia="Times New Roman" w:hAnsi="Times New Roman" w:cs="Times New Roman"/>
          <w:color w:val="000000" w:themeColor="text1"/>
          <w:sz w:val="24"/>
          <w:szCs w:val="24"/>
        </w:rPr>
        <w:t>Karakteristik pekerjaan</w:t>
      </w:r>
    </w:p>
    <w:p w14:paraId="2B615B5A" w14:textId="77777777" w:rsidR="00D813D1" w:rsidRPr="00D813D1" w:rsidRDefault="00D813D1" w:rsidP="00D813D1">
      <w:pPr>
        <w:pStyle w:val="ListParagraph"/>
        <w:numPr>
          <w:ilvl w:val="0"/>
          <w:numId w:val="2"/>
        </w:numPr>
        <w:spacing w:after="0" w:line="480" w:lineRule="auto"/>
        <w:ind w:left="1134" w:hanging="567"/>
        <w:rPr>
          <w:rFonts w:ascii="Times New Roman" w:hAnsi="Times New Roman" w:cs="Times New Roman"/>
          <w:b/>
          <w:sz w:val="24"/>
          <w:szCs w:val="24"/>
        </w:rPr>
      </w:pPr>
      <w:proofErr w:type="spellStart"/>
      <w:r w:rsidRPr="00D813D1">
        <w:rPr>
          <w:rFonts w:ascii="Times New Roman" w:hAnsi="Times New Roman" w:cs="Times New Roman"/>
          <w:b/>
          <w:sz w:val="24"/>
          <w:szCs w:val="24"/>
          <w:lang w:val="en-US"/>
        </w:rPr>
        <w:t>Lingkungan</w:t>
      </w:r>
      <w:proofErr w:type="spellEnd"/>
      <w:r w:rsidRPr="00D813D1">
        <w:rPr>
          <w:rFonts w:ascii="Times New Roman" w:hAnsi="Times New Roman" w:cs="Times New Roman"/>
          <w:b/>
          <w:sz w:val="24"/>
          <w:szCs w:val="24"/>
          <w:lang w:val="en-US"/>
        </w:rPr>
        <w:t xml:space="preserve"> </w:t>
      </w:r>
      <w:proofErr w:type="spellStart"/>
      <w:r w:rsidRPr="00D813D1">
        <w:rPr>
          <w:rFonts w:ascii="Times New Roman" w:hAnsi="Times New Roman" w:cs="Times New Roman"/>
          <w:b/>
          <w:sz w:val="24"/>
          <w:szCs w:val="24"/>
          <w:lang w:val="en-US"/>
        </w:rPr>
        <w:t>Kerja</w:t>
      </w:r>
      <w:proofErr w:type="spellEnd"/>
    </w:p>
    <w:p w14:paraId="50FA574C" w14:textId="77777777" w:rsidR="00D813D1" w:rsidRPr="00D813D1" w:rsidRDefault="00D813D1" w:rsidP="00D813D1">
      <w:pPr>
        <w:pStyle w:val="ListParagraph"/>
        <w:numPr>
          <w:ilvl w:val="1"/>
          <w:numId w:val="2"/>
        </w:numPr>
        <w:spacing w:after="0" w:line="480" w:lineRule="auto"/>
        <w:ind w:left="1701"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Pengertian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lingkungan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2EF3E304" w14:textId="77777777" w:rsidR="00D813D1" w:rsidRPr="00D813D1" w:rsidRDefault="00D813D1" w:rsidP="00D813D1">
      <w:pPr>
        <w:pStyle w:val="ListParagraph"/>
        <w:spacing w:after="0" w:line="480" w:lineRule="auto"/>
        <w:ind w:left="1701" w:firstLine="567"/>
        <w:jc w:val="both"/>
        <w:rPr>
          <w:rFonts w:ascii="Times New Roman" w:hAnsi="Times New Roman" w:cs="Times New Roman"/>
          <w:sz w:val="24"/>
          <w:szCs w:val="24"/>
        </w:rPr>
      </w:pPr>
      <w:r w:rsidRPr="00D813D1">
        <w:rPr>
          <w:rFonts w:ascii="Times New Roman" w:hAnsi="Times New Roman" w:cs="Times New Roman"/>
          <w:sz w:val="24"/>
          <w:szCs w:val="24"/>
          <w:lang w:val="en-US"/>
        </w:rPr>
        <w:t>L</w:t>
      </w:r>
      <w:r w:rsidRPr="00D813D1">
        <w:rPr>
          <w:rFonts w:ascii="Times New Roman" w:hAnsi="Times New Roman" w:cs="Times New Roman"/>
          <w:sz w:val="24"/>
          <w:szCs w:val="24"/>
        </w:rPr>
        <w:t xml:space="preserve">ingkungan kerja merupakan </w:t>
      </w:r>
      <w:proofErr w:type="spellStart"/>
      <w:proofErr w:type="gramStart"/>
      <w:r w:rsidRPr="00D813D1">
        <w:rPr>
          <w:rFonts w:ascii="Times New Roman" w:hAnsi="Times New Roman" w:cs="Times New Roman"/>
          <w:sz w:val="24"/>
          <w:szCs w:val="24"/>
          <w:lang w:val="en-US"/>
        </w:rPr>
        <w:t>suatu</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tempat</w:t>
      </w:r>
      <w:proofErr w:type="spellEnd"/>
      <w:proofErr w:type="gramEnd"/>
      <w:r w:rsidRPr="00D813D1">
        <w:rPr>
          <w:rFonts w:ascii="Times New Roman" w:hAnsi="Times New Roman" w:cs="Times New Roman"/>
          <w:sz w:val="24"/>
          <w:szCs w:val="24"/>
          <w:lang w:val="en-US"/>
        </w:rPr>
        <w:t xml:space="preserve">  yang </w:t>
      </w:r>
      <w:proofErr w:type="spellStart"/>
      <w:r w:rsidRPr="00D813D1">
        <w:rPr>
          <w:rFonts w:ascii="Times New Roman" w:hAnsi="Times New Roman" w:cs="Times New Roman"/>
          <w:sz w:val="24"/>
          <w:szCs w:val="24"/>
          <w:lang w:val="en-US"/>
        </w:rPr>
        <w:t>terdapat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sejumlah</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kelompok</w:t>
      </w:r>
      <w:proofErr w:type="spellEnd"/>
      <w:r w:rsidRPr="00D813D1">
        <w:rPr>
          <w:rFonts w:ascii="Times New Roman" w:hAnsi="Times New Roman" w:cs="Times New Roman"/>
          <w:sz w:val="24"/>
          <w:szCs w:val="24"/>
          <w:lang w:val="en-US"/>
        </w:rPr>
        <w:t xml:space="preserve"> yang di </w:t>
      </w:r>
      <w:proofErr w:type="spellStart"/>
      <w:r w:rsidRPr="00D813D1">
        <w:rPr>
          <w:rFonts w:ascii="Times New Roman" w:hAnsi="Times New Roman" w:cs="Times New Roman"/>
          <w:sz w:val="24"/>
          <w:szCs w:val="24"/>
          <w:lang w:val="en-US"/>
        </w:rPr>
        <w:t>dalamnya</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terdapat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beberapa</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fasilitas</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pedukung</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untuk</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mencapai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tujuan</w:t>
      </w:r>
      <w:proofErr w:type="spellEnd"/>
      <w:r w:rsidRPr="00D813D1">
        <w:rPr>
          <w:rFonts w:ascii="Times New Roman" w:hAnsi="Times New Roman" w:cs="Times New Roman"/>
          <w:sz w:val="24"/>
          <w:szCs w:val="24"/>
        </w:rPr>
        <w:t xml:space="preserve"> </w:t>
      </w:r>
      <w:proofErr w:type="spellStart"/>
      <w:r w:rsidRPr="00D813D1">
        <w:rPr>
          <w:rFonts w:ascii="Times New Roman" w:hAnsi="Times New Roman" w:cs="Times New Roman"/>
          <w:sz w:val="24"/>
          <w:szCs w:val="24"/>
          <w:lang w:val="en-US"/>
        </w:rPr>
        <w:t>perusahaan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sesuai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visi</w:t>
      </w:r>
      <w:proofErr w:type="spellEnd"/>
      <w:r w:rsidRPr="00D813D1">
        <w:rPr>
          <w:rFonts w:ascii="Times New Roman" w:hAnsi="Times New Roman" w:cs="Times New Roman"/>
          <w:sz w:val="24"/>
          <w:szCs w:val="24"/>
          <w:lang w:val="en-US"/>
        </w:rPr>
        <w:t xml:space="preserve"> dan </w:t>
      </w:r>
      <w:proofErr w:type="spellStart"/>
      <w:r w:rsidRPr="00D813D1">
        <w:rPr>
          <w:rFonts w:ascii="Times New Roman" w:hAnsi="Times New Roman" w:cs="Times New Roman"/>
          <w:sz w:val="24"/>
          <w:szCs w:val="24"/>
          <w:lang w:val="en-US"/>
        </w:rPr>
        <w:t>misi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perusahaa</w:t>
      </w:r>
      <w:proofErr w:type="spellEnd"/>
      <w:r w:rsidRPr="00D813D1">
        <w:rPr>
          <w:rFonts w:ascii="Times New Roman" w:hAnsi="Times New Roman" w:cs="Times New Roman"/>
          <w:sz w:val="24"/>
          <w:szCs w:val="24"/>
        </w:rPr>
        <w:t>n</w:t>
      </w:r>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Sedarmayanti</w:t>
      </w:r>
      <w:proofErr w:type="spellEnd"/>
      <w:r w:rsidRPr="00D813D1">
        <w:rPr>
          <w:rFonts w:ascii="Times New Roman" w:hAnsi="Times New Roman" w:cs="Times New Roman"/>
          <w:sz w:val="24"/>
          <w:szCs w:val="24"/>
          <w:lang w:val="en-US"/>
        </w:rPr>
        <w:t>, 2017</w:t>
      </w:r>
      <w:r w:rsidRPr="00D813D1">
        <w:rPr>
          <w:rFonts w:ascii="Times New Roman" w:hAnsi="Times New Roman" w:cs="Times New Roman"/>
          <w:sz w:val="24"/>
          <w:szCs w:val="24"/>
        </w:rPr>
        <w:t>:</w:t>
      </w:r>
      <w:r w:rsidRPr="00D813D1">
        <w:rPr>
          <w:rFonts w:ascii="Times New Roman" w:hAnsi="Times New Roman" w:cs="Times New Roman"/>
          <w:sz w:val="24"/>
          <w:szCs w:val="24"/>
          <w:lang w:val="en-US"/>
        </w:rPr>
        <w:t xml:space="preserve"> 343).</w:t>
      </w:r>
      <w:r w:rsidRPr="00D813D1">
        <w:rPr>
          <w:rFonts w:ascii="Times New Roman" w:hAnsi="Times New Roman" w:cs="Times New Roman"/>
          <w:sz w:val="24"/>
          <w:szCs w:val="24"/>
        </w:rPr>
        <w:t xml:space="preserve"> Lingkungan  kerja  adalah  kehidupan  fisik  dalam  perusahaan yang berpengaruh terhadap  pekerja dalam melaksanakan tugasnya</w:t>
      </w:r>
      <w:r w:rsidRPr="00D813D1">
        <w:rPr>
          <w:rFonts w:ascii="Times New Roman" w:hAnsi="Times New Roman" w:cs="Times New Roman"/>
          <w:sz w:val="24"/>
          <w:szCs w:val="24"/>
          <w:lang w:val="en-GB"/>
        </w:rPr>
        <w:t xml:space="preserve"> </w:t>
      </w:r>
      <w:r w:rsidRPr="00D813D1">
        <w:rPr>
          <w:rFonts w:ascii="Times New Roman" w:hAnsi="Times New Roman" w:cs="Times New Roman"/>
          <w:sz w:val="24"/>
          <w:szCs w:val="24"/>
        </w:rPr>
        <w:t>(Hamid, 2014: 48</w:t>
      </w:r>
      <w:r w:rsidRPr="00D813D1">
        <w:rPr>
          <w:rFonts w:ascii="Times New Roman" w:hAnsi="Times New Roman" w:cs="Times New Roman"/>
          <w:sz w:val="24"/>
          <w:szCs w:val="24"/>
          <w:lang w:val="en-US"/>
        </w:rPr>
        <w:t>-</w:t>
      </w:r>
      <w:r w:rsidRPr="00D813D1">
        <w:rPr>
          <w:rFonts w:ascii="Times New Roman" w:hAnsi="Times New Roman" w:cs="Times New Roman"/>
          <w:sz w:val="24"/>
          <w:szCs w:val="24"/>
        </w:rPr>
        <w:t xml:space="preserve">49). Lingkungan kerja adalah keseluruhan alat perkakas dan bahan </w:t>
      </w:r>
      <w:r w:rsidRPr="00D813D1">
        <w:rPr>
          <w:rFonts w:ascii="Times New Roman" w:hAnsi="Times New Roman" w:cs="Times New Roman"/>
          <w:sz w:val="24"/>
          <w:szCs w:val="24"/>
        </w:rPr>
        <w:lastRenderedPageBreak/>
        <w:t>yang dihadapi, lingkungan sekitarnya di mana seseorang bekerja, metode kerjanya, serta pengaturan kerjanya baik sebagai perseorangan maupun sebagai kelompok (Saleh &amp; Utomo, 2018).</w:t>
      </w:r>
    </w:p>
    <w:p w14:paraId="33ABB8C0" w14:textId="2B415078" w:rsidR="00D813D1" w:rsidRPr="00D813D1" w:rsidRDefault="00D813D1" w:rsidP="00D813D1">
      <w:pPr>
        <w:pStyle w:val="ListParagraph"/>
        <w:spacing w:line="480" w:lineRule="auto"/>
        <w:ind w:left="1701" w:firstLine="567"/>
        <w:jc w:val="both"/>
        <w:rPr>
          <w:rFonts w:ascii="Times New Roman" w:hAnsi="Times New Roman" w:cs="Times New Roman"/>
          <w:sz w:val="24"/>
          <w:szCs w:val="24"/>
          <w:lang w:val="en-US"/>
        </w:rPr>
      </w:pPr>
      <w:r w:rsidRPr="00D813D1">
        <w:rPr>
          <w:rFonts w:ascii="Times New Roman" w:hAnsi="Times New Roman" w:cs="Times New Roman"/>
          <w:sz w:val="24"/>
          <w:szCs w:val="24"/>
          <w:lang w:val="en-US"/>
        </w:rPr>
        <w:t xml:space="preserve">Dari </w:t>
      </w:r>
      <w:proofErr w:type="spellStart"/>
      <w:r w:rsidRPr="00D813D1">
        <w:rPr>
          <w:rFonts w:ascii="Times New Roman" w:hAnsi="Times New Roman" w:cs="Times New Roman"/>
          <w:sz w:val="24"/>
          <w:szCs w:val="24"/>
          <w:lang w:val="en-US"/>
        </w:rPr>
        <w:t>definisi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tersebut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dapat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disimpulkan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bahwa</w:t>
      </w:r>
      <w:proofErr w:type="spellEnd"/>
      <w:r w:rsidRPr="00D813D1">
        <w:rPr>
          <w:rFonts w:ascii="Times New Roman" w:hAnsi="Times New Roman" w:cs="Times New Roman"/>
          <w:sz w:val="24"/>
          <w:szCs w:val="24"/>
          <w:lang w:val="en-US"/>
        </w:rPr>
        <w:t xml:space="preserve"> </w:t>
      </w:r>
      <w:r w:rsidRPr="00D813D1">
        <w:rPr>
          <w:rFonts w:ascii="Times New Roman" w:hAnsi="Times New Roman" w:cs="Times New Roman"/>
          <w:sz w:val="24"/>
          <w:szCs w:val="24"/>
        </w:rPr>
        <w:t>lingkungan kerja</w:t>
      </w:r>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adalah</w:t>
      </w:r>
      <w:proofErr w:type="spellEnd"/>
      <w:r w:rsidRPr="00D813D1">
        <w:rPr>
          <w:rFonts w:ascii="Times New Roman" w:hAnsi="Times New Roman" w:cs="Times New Roman"/>
          <w:sz w:val="24"/>
          <w:szCs w:val="24"/>
          <w:lang w:val="en-US"/>
        </w:rPr>
        <w:t xml:space="preserve"> </w:t>
      </w:r>
      <w:r w:rsidRPr="00D813D1">
        <w:rPr>
          <w:rFonts w:ascii="Times New Roman" w:hAnsi="Times New Roman" w:cs="Times New Roman"/>
          <w:sz w:val="24"/>
          <w:szCs w:val="24"/>
        </w:rPr>
        <w:t>kingkungan kerja adalah lingkungan dimana karyawan melakukan pekerjaannya sehari-hari. Lingkungan kerja yang kondusif memberikan rasa aman dan memungkinkan para pegawai untuk dapat bekerja optimal. Kondisi dalam perusahaan bisa disebut baik atau sesuai jika karyawan dapat menjalankan aktivitas dengan optimal, sehat, amakan dan nyaman.</w:t>
      </w:r>
    </w:p>
    <w:p w14:paraId="5DDB7A6F" w14:textId="77777777" w:rsidR="00D813D1" w:rsidRPr="00D813D1" w:rsidRDefault="00D813D1" w:rsidP="00D813D1">
      <w:pPr>
        <w:pStyle w:val="ListParagraph"/>
        <w:numPr>
          <w:ilvl w:val="1"/>
          <w:numId w:val="2"/>
        </w:numPr>
        <w:tabs>
          <w:tab w:val="left" w:pos="1170"/>
        </w:tabs>
        <w:spacing w:after="0" w:line="480" w:lineRule="auto"/>
        <w:ind w:left="1701"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Faktor</w:t>
      </w:r>
      <w:proofErr w:type="spellEnd"/>
      <w:r w:rsidRPr="00D813D1">
        <w:rPr>
          <w:rFonts w:ascii="Times New Roman" w:hAnsi="Times New Roman" w:cs="Times New Roman"/>
          <w:sz w:val="24"/>
          <w:szCs w:val="24"/>
          <w:lang w:val="en-US"/>
        </w:rPr>
        <w:t xml:space="preserve"> yang </w:t>
      </w:r>
      <w:proofErr w:type="spellStart"/>
      <w:r w:rsidRPr="00D813D1">
        <w:rPr>
          <w:rFonts w:ascii="Times New Roman" w:hAnsi="Times New Roman" w:cs="Times New Roman"/>
          <w:sz w:val="24"/>
          <w:szCs w:val="24"/>
          <w:lang w:val="en-US"/>
        </w:rPr>
        <w:t>mempengaruhi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lingkungan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47F4E89D" w14:textId="77777777" w:rsidR="00D813D1" w:rsidRPr="00D813D1" w:rsidRDefault="00D813D1" w:rsidP="00D813D1">
      <w:pPr>
        <w:pStyle w:val="ListParagraph"/>
        <w:tabs>
          <w:tab w:val="left" w:pos="1170"/>
        </w:tabs>
        <w:spacing w:after="0" w:line="480" w:lineRule="auto"/>
        <w:ind w:left="1701" w:firstLine="567"/>
        <w:jc w:val="both"/>
        <w:rPr>
          <w:rFonts w:ascii="Times New Roman" w:hAnsi="Times New Roman" w:cs="Times New Roman"/>
          <w:sz w:val="24"/>
          <w:szCs w:val="24"/>
          <w:lang w:val="en-US"/>
        </w:rPr>
      </w:pPr>
      <w:r w:rsidRPr="00D813D1">
        <w:rPr>
          <w:rFonts w:ascii="Times New Roman" w:hAnsi="Times New Roman" w:cs="Times New Roman"/>
          <w:sz w:val="24"/>
          <w:szCs w:val="24"/>
        </w:rPr>
        <w:t xml:space="preserve">Menurut Siahaan &amp; Bahri </w:t>
      </w:r>
      <w:r w:rsidRPr="00D813D1">
        <w:rPr>
          <w:rFonts w:ascii="Times New Roman" w:hAnsi="Times New Roman" w:cs="Times New Roman"/>
          <w:sz w:val="24"/>
          <w:szCs w:val="24"/>
          <w:lang w:val="en-GB"/>
        </w:rPr>
        <w:t>(</w:t>
      </w:r>
      <w:r w:rsidRPr="00D813D1">
        <w:rPr>
          <w:rFonts w:ascii="Times New Roman" w:hAnsi="Times New Roman" w:cs="Times New Roman"/>
          <w:sz w:val="24"/>
          <w:szCs w:val="24"/>
        </w:rPr>
        <w:t xml:space="preserve">2019) </w:t>
      </w:r>
      <w:proofErr w:type="spellStart"/>
      <w:r w:rsidRPr="00D813D1">
        <w:rPr>
          <w:rFonts w:ascii="Times New Roman" w:hAnsi="Times New Roman" w:cs="Times New Roman"/>
          <w:sz w:val="24"/>
          <w:szCs w:val="24"/>
          <w:lang w:val="en-US"/>
        </w:rPr>
        <w:t>faktor-faktor</w:t>
      </w:r>
      <w:proofErr w:type="spellEnd"/>
      <w:r w:rsidRPr="00D813D1">
        <w:rPr>
          <w:rFonts w:ascii="Times New Roman" w:hAnsi="Times New Roman" w:cs="Times New Roman"/>
          <w:sz w:val="24"/>
          <w:szCs w:val="24"/>
          <w:lang w:val="en-US"/>
        </w:rPr>
        <w:t xml:space="preserve"> yang </w:t>
      </w:r>
      <w:proofErr w:type="spellStart"/>
      <w:r w:rsidRPr="00D813D1">
        <w:rPr>
          <w:rFonts w:ascii="Times New Roman" w:hAnsi="Times New Roman" w:cs="Times New Roman"/>
          <w:sz w:val="24"/>
          <w:szCs w:val="24"/>
          <w:lang w:val="en-US"/>
        </w:rPr>
        <w:t>mempengaruhi</w:t>
      </w:r>
      <w:proofErr w:type="spellEnd"/>
      <w:r w:rsidRPr="00D813D1">
        <w:rPr>
          <w:rFonts w:ascii="Times New Roman" w:hAnsi="Times New Roman" w:cs="Times New Roman"/>
          <w:sz w:val="24"/>
          <w:szCs w:val="24"/>
        </w:rPr>
        <w:t xml:space="preserve"> lingkungan kerja</w:t>
      </w:r>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sebagai</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berikut</w:t>
      </w:r>
      <w:proofErr w:type="spellEnd"/>
      <w:r w:rsidRPr="00D813D1">
        <w:rPr>
          <w:rFonts w:ascii="Times New Roman" w:hAnsi="Times New Roman" w:cs="Times New Roman"/>
          <w:sz w:val="24"/>
          <w:szCs w:val="24"/>
          <w:lang w:val="en-US"/>
        </w:rPr>
        <w:t xml:space="preserve"> </w:t>
      </w:r>
      <w:r w:rsidRPr="00D813D1">
        <w:rPr>
          <w:rFonts w:ascii="Times New Roman" w:hAnsi="Times New Roman" w:cs="Times New Roman"/>
          <w:sz w:val="24"/>
          <w:szCs w:val="24"/>
        </w:rPr>
        <w:t>:</w:t>
      </w:r>
    </w:p>
    <w:p w14:paraId="198CA548" w14:textId="77777777" w:rsidR="00D813D1" w:rsidRPr="00D813D1" w:rsidRDefault="00D813D1" w:rsidP="00D813D1">
      <w:pPr>
        <w:pStyle w:val="ListParagraph"/>
        <w:numPr>
          <w:ilvl w:val="2"/>
          <w:numId w:val="3"/>
        </w:numPr>
        <w:tabs>
          <w:tab w:val="left" w:pos="1170"/>
        </w:tabs>
        <w:spacing w:after="0" w:line="480" w:lineRule="auto"/>
        <w:ind w:left="2268" w:hanging="567"/>
        <w:jc w:val="both"/>
        <w:rPr>
          <w:rFonts w:ascii="Times New Roman" w:hAnsi="Times New Roman" w:cs="Times New Roman"/>
          <w:sz w:val="24"/>
          <w:szCs w:val="24"/>
          <w:lang w:val="en-US"/>
        </w:rPr>
      </w:pPr>
      <w:r w:rsidRPr="00D813D1">
        <w:rPr>
          <w:rFonts w:ascii="Times New Roman" w:hAnsi="Times New Roman" w:cs="Times New Roman"/>
          <w:iCs/>
          <w:sz w:val="24"/>
          <w:szCs w:val="24"/>
        </w:rPr>
        <w:t>Penerangan atau cahaya di tempat kerja</w:t>
      </w:r>
    </w:p>
    <w:p w14:paraId="43AD7141" w14:textId="77777777" w:rsidR="00D813D1" w:rsidRPr="00D813D1" w:rsidRDefault="00D813D1" w:rsidP="00D813D1">
      <w:pPr>
        <w:pStyle w:val="ListParagraph"/>
        <w:numPr>
          <w:ilvl w:val="2"/>
          <w:numId w:val="3"/>
        </w:numPr>
        <w:tabs>
          <w:tab w:val="left" w:pos="1170"/>
        </w:tabs>
        <w:spacing w:after="0" w:line="480" w:lineRule="auto"/>
        <w:ind w:left="2268" w:hanging="567"/>
        <w:jc w:val="both"/>
        <w:rPr>
          <w:rFonts w:ascii="Times New Roman" w:hAnsi="Times New Roman" w:cs="Times New Roman"/>
          <w:sz w:val="24"/>
          <w:szCs w:val="24"/>
          <w:lang w:val="en-US"/>
        </w:rPr>
      </w:pPr>
      <w:r w:rsidRPr="00D813D1">
        <w:rPr>
          <w:rFonts w:ascii="Times New Roman" w:hAnsi="Times New Roman" w:cs="Times New Roman"/>
          <w:iCs/>
          <w:sz w:val="24"/>
          <w:szCs w:val="24"/>
        </w:rPr>
        <w:t>Temperatur di tempat kerja</w:t>
      </w:r>
    </w:p>
    <w:p w14:paraId="6FDEA9FF" w14:textId="77777777" w:rsidR="00D813D1" w:rsidRPr="00D813D1" w:rsidRDefault="00D813D1" w:rsidP="00D813D1">
      <w:pPr>
        <w:pStyle w:val="ListParagraph"/>
        <w:numPr>
          <w:ilvl w:val="2"/>
          <w:numId w:val="3"/>
        </w:numPr>
        <w:tabs>
          <w:tab w:val="left" w:pos="1170"/>
        </w:tabs>
        <w:spacing w:after="0" w:line="480" w:lineRule="auto"/>
        <w:ind w:left="2268" w:hanging="567"/>
        <w:jc w:val="both"/>
        <w:rPr>
          <w:rFonts w:ascii="Times New Roman" w:hAnsi="Times New Roman" w:cs="Times New Roman"/>
          <w:sz w:val="24"/>
          <w:szCs w:val="24"/>
          <w:lang w:val="en-US"/>
        </w:rPr>
      </w:pPr>
      <w:r w:rsidRPr="00D813D1">
        <w:rPr>
          <w:rFonts w:ascii="Times New Roman" w:hAnsi="Times New Roman" w:cs="Times New Roman"/>
          <w:iCs/>
          <w:sz w:val="24"/>
          <w:szCs w:val="24"/>
        </w:rPr>
        <w:t>Kelembaban di tempat kerja</w:t>
      </w:r>
    </w:p>
    <w:p w14:paraId="4C2C7E3E" w14:textId="77777777" w:rsidR="00D813D1" w:rsidRPr="00D813D1" w:rsidRDefault="00D813D1" w:rsidP="00D813D1">
      <w:pPr>
        <w:pStyle w:val="ListParagraph"/>
        <w:numPr>
          <w:ilvl w:val="2"/>
          <w:numId w:val="3"/>
        </w:numPr>
        <w:tabs>
          <w:tab w:val="left" w:pos="1170"/>
        </w:tabs>
        <w:spacing w:after="0" w:line="480" w:lineRule="auto"/>
        <w:ind w:left="2268" w:hanging="567"/>
        <w:jc w:val="both"/>
        <w:rPr>
          <w:rFonts w:ascii="Times New Roman" w:hAnsi="Times New Roman" w:cs="Times New Roman"/>
          <w:sz w:val="24"/>
          <w:szCs w:val="24"/>
          <w:lang w:val="en-US"/>
        </w:rPr>
      </w:pPr>
      <w:r w:rsidRPr="00D813D1">
        <w:rPr>
          <w:rFonts w:ascii="Times New Roman" w:hAnsi="Times New Roman" w:cs="Times New Roman"/>
          <w:iCs/>
          <w:sz w:val="24"/>
          <w:szCs w:val="24"/>
        </w:rPr>
        <w:t>Sirkulasi udara di tempat kerja</w:t>
      </w:r>
    </w:p>
    <w:p w14:paraId="61F3EBDC" w14:textId="77777777" w:rsidR="00D813D1" w:rsidRPr="00D813D1" w:rsidRDefault="00D813D1" w:rsidP="00D813D1">
      <w:pPr>
        <w:pStyle w:val="ListParagraph"/>
        <w:numPr>
          <w:ilvl w:val="2"/>
          <w:numId w:val="3"/>
        </w:numPr>
        <w:tabs>
          <w:tab w:val="left" w:pos="1170"/>
        </w:tabs>
        <w:spacing w:after="0" w:line="480" w:lineRule="auto"/>
        <w:ind w:left="2268" w:hanging="567"/>
        <w:jc w:val="both"/>
        <w:rPr>
          <w:rFonts w:ascii="Times New Roman" w:hAnsi="Times New Roman" w:cs="Times New Roman"/>
          <w:sz w:val="24"/>
          <w:szCs w:val="24"/>
          <w:lang w:val="en-US"/>
        </w:rPr>
      </w:pPr>
      <w:r w:rsidRPr="00D813D1">
        <w:rPr>
          <w:rFonts w:ascii="Times New Roman" w:hAnsi="Times New Roman" w:cs="Times New Roman"/>
          <w:iCs/>
          <w:sz w:val="24"/>
          <w:szCs w:val="24"/>
        </w:rPr>
        <w:t>Kebisingan di tempat kerja</w:t>
      </w:r>
    </w:p>
    <w:p w14:paraId="65AC40DE" w14:textId="77777777" w:rsidR="00D813D1" w:rsidRPr="00D813D1" w:rsidRDefault="00D813D1" w:rsidP="00D813D1">
      <w:pPr>
        <w:pStyle w:val="ListParagraph"/>
        <w:numPr>
          <w:ilvl w:val="2"/>
          <w:numId w:val="3"/>
        </w:numPr>
        <w:tabs>
          <w:tab w:val="left" w:pos="1170"/>
        </w:tabs>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Getaran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mekanis</w:t>
      </w:r>
      <w:proofErr w:type="spellEnd"/>
      <w:r w:rsidRPr="00D813D1">
        <w:rPr>
          <w:rFonts w:ascii="Times New Roman" w:hAnsi="Times New Roman" w:cs="Times New Roman"/>
          <w:sz w:val="24"/>
          <w:szCs w:val="24"/>
          <w:lang w:val="en-US"/>
        </w:rPr>
        <w:t xml:space="preserve"> di </w:t>
      </w:r>
      <w:proofErr w:type="spellStart"/>
      <w:r w:rsidRPr="00D813D1">
        <w:rPr>
          <w:rFonts w:ascii="Times New Roman" w:hAnsi="Times New Roman" w:cs="Times New Roman"/>
          <w:sz w:val="24"/>
          <w:szCs w:val="24"/>
          <w:lang w:val="en-US"/>
        </w:rPr>
        <w:t>tempat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1C417EB6" w14:textId="77777777" w:rsidR="00D813D1" w:rsidRPr="00D813D1" w:rsidRDefault="00D813D1" w:rsidP="00D813D1">
      <w:pPr>
        <w:pStyle w:val="ListParagraph"/>
        <w:numPr>
          <w:ilvl w:val="2"/>
          <w:numId w:val="3"/>
        </w:numPr>
        <w:tabs>
          <w:tab w:val="left" w:pos="1170"/>
        </w:tabs>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Bau-bauan</w:t>
      </w:r>
      <w:proofErr w:type="spellEnd"/>
      <w:r w:rsidRPr="00D813D1">
        <w:rPr>
          <w:rFonts w:ascii="Times New Roman" w:hAnsi="Times New Roman" w:cs="Times New Roman"/>
          <w:sz w:val="24"/>
          <w:szCs w:val="24"/>
        </w:rPr>
        <w:t xml:space="preserve"> atau aroma</w:t>
      </w:r>
      <w:r w:rsidRPr="00D813D1">
        <w:rPr>
          <w:rFonts w:ascii="Times New Roman" w:hAnsi="Times New Roman" w:cs="Times New Roman"/>
          <w:sz w:val="24"/>
          <w:szCs w:val="24"/>
          <w:lang w:val="en-US"/>
        </w:rPr>
        <w:t xml:space="preserve"> di </w:t>
      </w:r>
      <w:proofErr w:type="spellStart"/>
      <w:r w:rsidRPr="00D813D1">
        <w:rPr>
          <w:rFonts w:ascii="Times New Roman" w:hAnsi="Times New Roman" w:cs="Times New Roman"/>
          <w:sz w:val="24"/>
          <w:szCs w:val="24"/>
          <w:lang w:val="en-US"/>
        </w:rPr>
        <w:t>tempat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17A6BB7A" w14:textId="77777777" w:rsidR="00D813D1" w:rsidRPr="00D813D1" w:rsidRDefault="00D813D1" w:rsidP="00D813D1">
      <w:pPr>
        <w:pStyle w:val="ListParagraph"/>
        <w:numPr>
          <w:ilvl w:val="2"/>
          <w:numId w:val="3"/>
        </w:numPr>
        <w:tabs>
          <w:tab w:val="left" w:pos="1170"/>
        </w:tabs>
        <w:spacing w:after="0" w:line="480" w:lineRule="auto"/>
        <w:ind w:left="2268" w:hanging="567"/>
        <w:jc w:val="both"/>
        <w:rPr>
          <w:rFonts w:ascii="Times New Roman" w:hAnsi="Times New Roman" w:cs="Times New Roman"/>
          <w:sz w:val="24"/>
          <w:szCs w:val="24"/>
          <w:lang w:val="en-US"/>
        </w:rPr>
      </w:pPr>
      <w:r w:rsidRPr="00D813D1">
        <w:rPr>
          <w:rFonts w:ascii="Times New Roman" w:hAnsi="Times New Roman" w:cs="Times New Roman"/>
          <w:sz w:val="24"/>
          <w:szCs w:val="24"/>
          <w:lang w:val="en-US"/>
        </w:rPr>
        <w:t xml:space="preserve">Tata </w:t>
      </w:r>
      <w:proofErr w:type="spellStart"/>
      <w:r w:rsidRPr="00D813D1">
        <w:rPr>
          <w:rFonts w:ascii="Times New Roman" w:hAnsi="Times New Roman" w:cs="Times New Roman"/>
          <w:sz w:val="24"/>
          <w:szCs w:val="24"/>
          <w:lang w:val="en-US"/>
        </w:rPr>
        <w:t>warna</w:t>
      </w:r>
      <w:proofErr w:type="spellEnd"/>
      <w:r w:rsidRPr="00D813D1">
        <w:rPr>
          <w:rFonts w:ascii="Times New Roman" w:hAnsi="Times New Roman" w:cs="Times New Roman"/>
          <w:sz w:val="24"/>
          <w:szCs w:val="24"/>
        </w:rPr>
        <w:t xml:space="preserve"> dan dekorasi</w:t>
      </w:r>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ditempat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7272E300" w14:textId="77777777" w:rsidR="00D813D1" w:rsidRPr="00D813D1" w:rsidRDefault="00D813D1" w:rsidP="00D813D1">
      <w:pPr>
        <w:pStyle w:val="ListParagraph"/>
        <w:numPr>
          <w:ilvl w:val="2"/>
          <w:numId w:val="3"/>
        </w:numPr>
        <w:tabs>
          <w:tab w:val="left" w:pos="1170"/>
        </w:tabs>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Keamanan</w:t>
      </w:r>
      <w:proofErr w:type="spellEnd"/>
      <w:r w:rsidRPr="00D813D1">
        <w:rPr>
          <w:rFonts w:ascii="Times New Roman" w:hAnsi="Times New Roman" w:cs="Times New Roman"/>
          <w:sz w:val="24"/>
          <w:szCs w:val="24"/>
          <w:lang w:val="en-US"/>
        </w:rPr>
        <w:t xml:space="preserve"> di </w:t>
      </w:r>
      <w:proofErr w:type="spellStart"/>
      <w:r w:rsidRPr="00D813D1">
        <w:rPr>
          <w:rFonts w:ascii="Times New Roman" w:hAnsi="Times New Roman" w:cs="Times New Roman"/>
          <w:sz w:val="24"/>
          <w:szCs w:val="24"/>
          <w:lang w:val="en-US"/>
        </w:rPr>
        <w:t>tempat</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3C7B733B" w14:textId="77777777" w:rsidR="00D813D1" w:rsidRPr="00D813D1" w:rsidRDefault="00D813D1" w:rsidP="00D813D1">
      <w:pPr>
        <w:pStyle w:val="ListParagraph"/>
        <w:numPr>
          <w:ilvl w:val="2"/>
          <w:numId w:val="3"/>
        </w:numPr>
        <w:tabs>
          <w:tab w:val="left" w:pos="1170"/>
        </w:tabs>
        <w:spacing w:after="0" w:line="480" w:lineRule="auto"/>
        <w:ind w:left="2268" w:hanging="567"/>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Hubungan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sesama</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rekan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p>
    <w:p w14:paraId="67007E91" w14:textId="77777777" w:rsidR="00D813D1" w:rsidRPr="00D813D1" w:rsidRDefault="00D813D1" w:rsidP="00D813D1">
      <w:pPr>
        <w:pStyle w:val="ListParagraph"/>
        <w:tabs>
          <w:tab w:val="left" w:pos="1170"/>
        </w:tabs>
        <w:spacing w:after="0" w:line="480" w:lineRule="auto"/>
        <w:ind w:left="567"/>
        <w:jc w:val="both"/>
        <w:rPr>
          <w:rFonts w:ascii="Times New Roman" w:hAnsi="Times New Roman" w:cs="Times New Roman"/>
          <w:sz w:val="24"/>
          <w:szCs w:val="24"/>
          <w:lang w:val="en-US"/>
        </w:rPr>
      </w:pPr>
    </w:p>
    <w:p w14:paraId="19045C3E" w14:textId="77777777" w:rsidR="00D813D1" w:rsidRPr="00D813D1" w:rsidRDefault="00D813D1" w:rsidP="00D813D1">
      <w:pPr>
        <w:pStyle w:val="ListParagraph"/>
        <w:numPr>
          <w:ilvl w:val="1"/>
          <w:numId w:val="2"/>
        </w:numPr>
        <w:tabs>
          <w:tab w:val="left" w:pos="1701"/>
        </w:tabs>
        <w:spacing w:after="0" w:line="480" w:lineRule="auto"/>
        <w:ind w:left="1134" w:firstLine="0"/>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Indikator</w:t>
      </w:r>
      <w:proofErr w:type="spellEnd"/>
      <w:r w:rsidRPr="00D813D1">
        <w:rPr>
          <w:rFonts w:ascii="Times New Roman" w:hAnsi="Times New Roman" w:cs="Times New Roman"/>
          <w:sz w:val="24"/>
          <w:szCs w:val="24"/>
          <w:lang w:val="en-US"/>
        </w:rPr>
        <w:t xml:space="preserve"> </w:t>
      </w:r>
      <w:r w:rsidRPr="00D813D1">
        <w:rPr>
          <w:rFonts w:ascii="Times New Roman" w:hAnsi="Times New Roman" w:cs="Times New Roman"/>
          <w:sz w:val="24"/>
          <w:szCs w:val="24"/>
        </w:rPr>
        <w:t>lingkungan kerja</w:t>
      </w:r>
    </w:p>
    <w:p w14:paraId="575368A6" w14:textId="77777777" w:rsidR="00D813D1" w:rsidRPr="00D813D1" w:rsidRDefault="00D813D1" w:rsidP="00D813D1">
      <w:pPr>
        <w:pStyle w:val="ListParagraph"/>
        <w:tabs>
          <w:tab w:val="left" w:pos="1170"/>
        </w:tabs>
        <w:spacing w:after="0" w:line="480" w:lineRule="auto"/>
        <w:ind w:left="1701" w:firstLine="567"/>
        <w:jc w:val="both"/>
        <w:rPr>
          <w:rFonts w:ascii="Times New Roman" w:hAnsi="Times New Roman" w:cs="Times New Roman"/>
          <w:sz w:val="24"/>
          <w:szCs w:val="24"/>
          <w:lang w:val="en-US"/>
        </w:rPr>
      </w:pPr>
      <w:r w:rsidRPr="00D813D1">
        <w:rPr>
          <w:rFonts w:ascii="Times New Roman" w:hAnsi="Times New Roman" w:cs="Times New Roman"/>
          <w:sz w:val="24"/>
          <w:szCs w:val="24"/>
        </w:rPr>
        <w:t xml:space="preserve">Menurut Saleh &amp; Utomo </w:t>
      </w:r>
      <w:r w:rsidRPr="00D813D1">
        <w:rPr>
          <w:rFonts w:ascii="Times New Roman" w:hAnsi="Times New Roman" w:cs="Times New Roman"/>
          <w:sz w:val="24"/>
          <w:szCs w:val="24"/>
          <w:lang w:val="en-GB"/>
        </w:rPr>
        <w:t>(</w:t>
      </w:r>
      <w:r w:rsidRPr="00D813D1">
        <w:rPr>
          <w:rFonts w:ascii="Times New Roman" w:hAnsi="Times New Roman" w:cs="Times New Roman"/>
          <w:sz w:val="24"/>
          <w:szCs w:val="24"/>
        </w:rPr>
        <w:t>2018) mengatakan bahwa indikator dari lingkungan kerja adalah sebagai berikut</w:t>
      </w:r>
      <w:r w:rsidRPr="00D813D1">
        <w:rPr>
          <w:rFonts w:ascii="Times New Roman" w:hAnsi="Times New Roman" w:cs="Times New Roman"/>
          <w:sz w:val="24"/>
          <w:szCs w:val="24"/>
          <w:lang w:val="en-US"/>
        </w:rPr>
        <w:t xml:space="preserve"> </w:t>
      </w:r>
      <w:r w:rsidRPr="00D813D1">
        <w:rPr>
          <w:rFonts w:ascii="Times New Roman" w:hAnsi="Times New Roman" w:cs="Times New Roman"/>
          <w:sz w:val="24"/>
          <w:szCs w:val="24"/>
        </w:rPr>
        <w:t>:</w:t>
      </w:r>
    </w:p>
    <w:p w14:paraId="35E29600" w14:textId="77777777" w:rsidR="00D813D1" w:rsidRPr="00D813D1" w:rsidRDefault="00D813D1" w:rsidP="00D813D1">
      <w:pPr>
        <w:pStyle w:val="ListParagraph"/>
        <w:numPr>
          <w:ilvl w:val="3"/>
          <w:numId w:val="2"/>
        </w:numPr>
        <w:tabs>
          <w:tab w:val="left" w:pos="1170"/>
        </w:tabs>
        <w:spacing w:after="0" w:line="480" w:lineRule="auto"/>
        <w:ind w:left="2268" w:hanging="567"/>
        <w:jc w:val="both"/>
        <w:rPr>
          <w:rFonts w:ascii="Times New Roman" w:hAnsi="Times New Roman" w:cs="Times New Roman"/>
          <w:sz w:val="24"/>
          <w:szCs w:val="24"/>
          <w:lang w:val="en-US"/>
        </w:rPr>
      </w:pPr>
      <w:r w:rsidRPr="00D813D1">
        <w:rPr>
          <w:rFonts w:ascii="Times New Roman" w:hAnsi="Times New Roman" w:cs="Times New Roman"/>
          <w:sz w:val="24"/>
          <w:szCs w:val="24"/>
        </w:rPr>
        <w:t>Penerangan</w:t>
      </w:r>
    </w:p>
    <w:p w14:paraId="50A154D7" w14:textId="77777777" w:rsidR="00D813D1" w:rsidRPr="00D813D1" w:rsidRDefault="00D813D1" w:rsidP="00D813D1">
      <w:pPr>
        <w:pStyle w:val="ListParagraph"/>
        <w:numPr>
          <w:ilvl w:val="3"/>
          <w:numId w:val="2"/>
        </w:numPr>
        <w:tabs>
          <w:tab w:val="left" w:pos="1170"/>
        </w:tabs>
        <w:spacing w:after="0" w:line="480" w:lineRule="auto"/>
        <w:ind w:left="2268" w:hanging="567"/>
        <w:jc w:val="both"/>
        <w:rPr>
          <w:rFonts w:ascii="Times New Roman" w:hAnsi="Times New Roman" w:cs="Times New Roman"/>
          <w:sz w:val="24"/>
          <w:szCs w:val="24"/>
          <w:lang w:val="en-US"/>
        </w:rPr>
      </w:pPr>
      <w:r w:rsidRPr="00D813D1">
        <w:rPr>
          <w:rFonts w:ascii="Times New Roman" w:hAnsi="Times New Roman" w:cs="Times New Roman"/>
          <w:sz w:val="24"/>
          <w:szCs w:val="24"/>
        </w:rPr>
        <w:t>Suhu udara</w:t>
      </w:r>
    </w:p>
    <w:p w14:paraId="5840A9F3" w14:textId="77777777" w:rsidR="00D813D1" w:rsidRPr="00D813D1" w:rsidRDefault="00D813D1" w:rsidP="00D813D1">
      <w:pPr>
        <w:pStyle w:val="ListParagraph"/>
        <w:numPr>
          <w:ilvl w:val="3"/>
          <w:numId w:val="2"/>
        </w:numPr>
        <w:tabs>
          <w:tab w:val="left" w:pos="1170"/>
        </w:tabs>
        <w:spacing w:after="0" w:line="480" w:lineRule="auto"/>
        <w:ind w:left="2268" w:hanging="567"/>
        <w:jc w:val="both"/>
        <w:rPr>
          <w:rFonts w:ascii="Times New Roman" w:hAnsi="Times New Roman" w:cs="Times New Roman"/>
          <w:sz w:val="24"/>
          <w:szCs w:val="24"/>
          <w:lang w:val="en-US"/>
        </w:rPr>
      </w:pPr>
      <w:r w:rsidRPr="00D813D1">
        <w:rPr>
          <w:rFonts w:ascii="Times New Roman" w:hAnsi="Times New Roman" w:cs="Times New Roman"/>
          <w:sz w:val="24"/>
          <w:szCs w:val="24"/>
        </w:rPr>
        <w:t>Suara bising</w:t>
      </w:r>
    </w:p>
    <w:p w14:paraId="43C4B40E" w14:textId="77777777" w:rsidR="00D813D1" w:rsidRPr="00D813D1" w:rsidRDefault="00D813D1" w:rsidP="00D813D1">
      <w:pPr>
        <w:pStyle w:val="ListParagraph"/>
        <w:numPr>
          <w:ilvl w:val="3"/>
          <w:numId w:val="2"/>
        </w:numPr>
        <w:tabs>
          <w:tab w:val="left" w:pos="1170"/>
        </w:tabs>
        <w:spacing w:after="0" w:line="480" w:lineRule="auto"/>
        <w:ind w:left="2268" w:hanging="567"/>
        <w:jc w:val="both"/>
        <w:rPr>
          <w:rFonts w:ascii="Times New Roman" w:hAnsi="Times New Roman" w:cs="Times New Roman"/>
          <w:sz w:val="24"/>
          <w:szCs w:val="24"/>
          <w:lang w:val="en-US"/>
        </w:rPr>
      </w:pPr>
      <w:r w:rsidRPr="00D813D1">
        <w:rPr>
          <w:rFonts w:ascii="Times New Roman" w:hAnsi="Times New Roman" w:cs="Times New Roman"/>
          <w:sz w:val="24"/>
          <w:szCs w:val="24"/>
        </w:rPr>
        <w:t>Warna dan ruang gerak</w:t>
      </w:r>
    </w:p>
    <w:p w14:paraId="7A63B6DD" w14:textId="2B52CDBD" w:rsidR="00D813D1" w:rsidRPr="00D813D1" w:rsidRDefault="00D813D1" w:rsidP="00D813D1">
      <w:pPr>
        <w:pStyle w:val="ListParagraph"/>
        <w:numPr>
          <w:ilvl w:val="3"/>
          <w:numId w:val="2"/>
        </w:numPr>
        <w:tabs>
          <w:tab w:val="left" w:pos="1170"/>
        </w:tabs>
        <w:spacing w:after="0" w:line="480" w:lineRule="auto"/>
        <w:ind w:left="2268" w:hanging="567"/>
        <w:jc w:val="both"/>
        <w:rPr>
          <w:rFonts w:ascii="Times New Roman" w:hAnsi="Times New Roman" w:cs="Times New Roman"/>
          <w:sz w:val="24"/>
          <w:szCs w:val="24"/>
          <w:lang w:val="en-US"/>
        </w:rPr>
      </w:pPr>
      <w:r w:rsidRPr="00D813D1">
        <w:rPr>
          <w:rFonts w:ascii="Times New Roman" w:hAnsi="Times New Roman" w:cs="Times New Roman"/>
          <w:sz w:val="24"/>
          <w:szCs w:val="24"/>
        </w:rPr>
        <w:t>Keamanan dan hubungan karyawan</w:t>
      </w:r>
    </w:p>
    <w:p w14:paraId="5E6B25EF" w14:textId="77777777" w:rsidR="00D813D1" w:rsidRPr="00D813D1" w:rsidRDefault="00D813D1" w:rsidP="00D813D1">
      <w:pPr>
        <w:pStyle w:val="ListParagraph"/>
        <w:numPr>
          <w:ilvl w:val="0"/>
          <w:numId w:val="6"/>
        </w:numPr>
        <w:spacing w:after="0" w:line="480" w:lineRule="auto"/>
        <w:ind w:left="567" w:hanging="567"/>
        <w:jc w:val="both"/>
        <w:rPr>
          <w:rFonts w:ascii="Times New Roman" w:hAnsi="Times New Roman" w:cs="Times New Roman"/>
          <w:b/>
          <w:sz w:val="24"/>
          <w:szCs w:val="24"/>
        </w:rPr>
      </w:pPr>
      <w:proofErr w:type="spellStart"/>
      <w:r w:rsidRPr="00D813D1">
        <w:rPr>
          <w:rFonts w:ascii="Times New Roman" w:hAnsi="Times New Roman" w:cs="Times New Roman"/>
          <w:b/>
          <w:sz w:val="24"/>
          <w:szCs w:val="24"/>
          <w:lang w:val="en-US"/>
        </w:rPr>
        <w:t>Penelitian</w:t>
      </w:r>
      <w:proofErr w:type="spellEnd"/>
      <w:r w:rsidRPr="00D813D1">
        <w:rPr>
          <w:rFonts w:ascii="Times New Roman" w:hAnsi="Times New Roman" w:cs="Times New Roman"/>
          <w:b/>
          <w:sz w:val="24"/>
          <w:szCs w:val="24"/>
        </w:rPr>
        <w:t xml:space="preserve"> Terdahulu</w:t>
      </w:r>
      <w:r w:rsidRPr="00D813D1">
        <w:rPr>
          <w:rFonts w:ascii="Times New Roman" w:hAnsi="Times New Roman" w:cs="Times New Roman"/>
          <w:b/>
          <w:sz w:val="24"/>
          <w:szCs w:val="24"/>
          <w:lang w:val="en-US"/>
        </w:rPr>
        <w:t xml:space="preserve"> Yang </w:t>
      </w:r>
      <w:proofErr w:type="spellStart"/>
      <w:r w:rsidRPr="00D813D1">
        <w:rPr>
          <w:rFonts w:ascii="Times New Roman" w:hAnsi="Times New Roman" w:cs="Times New Roman"/>
          <w:b/>
          <w:sz w:val="24"/>
          <w:szCs w:val="24"/>
          <w:lang w:val="en-US"/>
        </w:rPr>
        <w:t>Relevan</w:t>
      </w:r>
      <w:proofErr w:type="spellEnd"/>
    </w:p>
    <w:p w14:paraId="4F9B2029" w14:textId="77777777" w:rsidR="00D813D1" w:rsidRPr="00D813D1" w:rsidRDefault="00D813D1" w:rsidP="00D813D1">
      <w:pPr>
        <w:pStyle w:val="ListParagraph"/>
        <w:spacing w:after="0" w:line="480" w:lineRule="auto"/>
        <w:ind w:left="567" w:firstLine="567"/>
        <w:jc w:val="both"/>
        <w:rPr>
          <w:rFonts w:ascii="Times New Roman" w:hAnsi="Times New Roman" w:cs="Times New Roman"/>
          <w:sz w:val="24"/>
          <w:szCs w:val="24"/>
        </w:rPr>
      </w:pPr>
      <w:r w:rsidRPr="00D813D1">
        <w:rPr>
          <w:rFonts w:ascii="Times New Roman" w:hAnsi="Times New Roman" w:cs="Times New Roman"/>
          <w:sz w:val="24"/>
          <w:szCs w:val="24"/>
        </w:rPr>
        <w:tab/>
        <w:t>Hasil dari penelitian terdahulu dapat dijadikan pertimbangan peneliti dalam membuktikan dan menjawab permasalahan yang diajukan antara lain.</w:t>
      </w:r>
    </w:p>
    <w:p w14:paraId="0D2D92AC" w14:textId="77777777" w:rsidR="00D813D1" w:rsidRPr="00D813D1" w:rsidRDefault="00D813D1" w:rsidP="00D813D1">
      <w:pPr>
        <w:pStyle w:val="ListParagraph"/>
        <w:spacing w:after="0" w:line="360" w:lineRule="auto"/>
        <w:ind w:left="567"/>
        <w:jc w:val="center"/>
        <w:rPr>
          <w:rFonts w:ascii="Times New Roman" w:hAnsi="Times New Roman" w:cs="Times New Roman"/>
          <w:sz w:val="24"/>
          <w:szCs w:val="24"/>
        </w:rPr>
      </w:pPr>
      <w:r w:rsidRPr="00D813D1">
        <w:rPr>
          <w:rFonts w:ascii="Times New Roman" w:hAnsi="Times New Roman" w:cs="Times New Roman"/>
          <w:sz w:val="24"/>
          <w:szCs w:val="24"/>
        </w:rPr>
        <w:t>Tabel II.1</w:t>
      </w:r>
    </w:p>
    <w:p w14:paraId="484CC683" w14:textId="0E952761" w:rsidR="00D813D1" w:rsidRPr="00D813D1" w:rsidRDefault="00D813D1" w:rsidP="00D813D1">
      <w:pPr>
        <w:pStyle w:val="ListParagraph"/>
        <w:spacing w:after="0" w:line="360" w:lineRule="auto"/>
        <w:ind w:left="567"/>
        <w:jc w:val="center"/>
        <w:rPr>
          <w:rFonts w:ascii="Times New Roman" w:hAnsi="Times New Roman" w:cs="Times New Roman"/>
          <w:sz w:val="24"/>
          <w:szCs w:val="24"/>
        </w:rPr>
      </w:pPr>
      <w:r w:rsidRPr="00D813D1">
        <w:rPr>
          <w:rFonts w:ascii="Times New Roman" w:hAnsi="Times New Roman" w:cs="Times New Roman"/>
          <w:sz w:val="24"/>
          <w:szCs w:val="24"/>
        </w:rPr>
        <w:t>Penelitian Terdahulu Yang Relevan</w:t>
      </w:r>
    </w:p>
    <w:tbl>
      <w:tblPr>
        <w:tblStyle w:val="TableGrid"/>
        <w:tblpPr w:leftFromText="180" w:rightFromText="180" w:vertAnchor="page" w:horzAnchor="page" w:tblpX="2758" w:tblpY="5761"/>
        <w:tblW w:w="7621" w:type="dxa"/>
        <w:tblLook w:val="04A0" w:firstRow="1" w:lastRow="0" w:firstColumn="1" w:lastColumn="0" w:noHBand="0" w:noVBand="1"/>
      </w:tblPr>
      <w:tblGrid>
        <w:gridCol w:w="567"/>
        <w:gridCol w:w="2802"/>
        <w:gridCol w:w="1984"/>
        <w:gridCol w:w="2268"/>
      </w:tblGrid>
      <w:tr w:rsidR="00D813D1" w:rsidRPr="00D813D1" w14:paraId="0E5ADFF6" w14:textId="77777777" w:rsidTr="00817FA8">
        <w:trPr>
          <w:trHeight w:val="566"/>
        </w:trPr>
        <w:tc>
          <w:tcPr>
            <w:tcW w:w="567" w:type="dxa"/>
          </w:tcPr>
          <w:p w14:paraId="1CD26217" w14:textId="77777777" w:rsidR="00D813D1" w:rsidRPr="00D813D1" w:rsidRDefault="00D813D1" w:rsidP="00D813D1">
            <w:pPr>
              <w:pStyle w:val="ListParagraph"/>
              <w:ind w:left="0"/>
              <w:jc w:val="center"/>
              <w:rPr>
                <w:b/>
                <w:sz w:val="22"/>
                <w:szCs w:val="22"/>
                <w:lang w:val="en-US"/>
              </w:rPr>
            </w:pPr>
          </w:p>
          <w:p w14:paraId="4E09C4A0" w14:textId="77777777" w:rsidR="00D813D1" w:rsidRPr="00D813D1" w:rsidRDefault="00D813D1" w:rsidP="00D813D1">
            <w:pPr>
              <w:pStyle w:val="ListParagraph"/>
              <w:ind w:left="0"/>
              <w:jc w:val="center"/>
              <w:rPr>
                <w:b/>
                <w:sz w:val="22"/>
                <w:szCs w:val="22"/>
              </w:rPr>
            </w:pPr>
            <w:r w:rsidRPr="00D813D1">
              <w:rPr>
                <w:b/>
                <w:sz w:val="22"/>
                <w:szCs w:val="22"/>
              </w:rPr>
              <w:t>No</w:t>
            </w:r>
          </w:p>
        </w:tc>
        <w:tc>
          <w:tcPr>
            <w:tcW w:w="2802" w:type="dxa"/>
          </w:tcPr>
          <w:p w14:paraId="67C917C6" w14:textId="77777777" w:rsidR="00D813D1" w:rsidRPr="00D813D1" w:rsidRDefault="00D813D1" w:rsidP="00D813D1">
            <w:pPr>
              <w:pStyle w:val="ListParagraph"/>
              <w:ind w:left="0"/>
              <w:jc w:val="center"/>
              <w:rPr>
                <w:b/>
                <w:sz w:val="22"/>
                <w:szCs w:val="22"/>
              </w:rPr>
            </w:pPr>
          </w:p>
          <w:p w14:paraId="28A1E51E" w14:textId="77777777" w:rsidR="00D813D1" w:rsidRPr="00D813D1" w:rsidRDefault="00D813D1" w:rsidP="00D813D1">
            <w:pPr>
              <w:pStyle w:val="ListParagraph"/>
              <w:ind w:left="0"/>
              <w:jc w:val="center"/>
              <w:rPr>
                <w:b/>
                <w:sz w:val="22"/>
                <w:szCs w:val="22"/>
                <w:lang w:val="en-US"/>
              </w:rPr>
            </w:pPr>
            <w:r w:rsidRPr="00D813D1">
              <w:rPr>
                <w:b/>
                <w:sz w:val="22"/>
                <w:szCs w:val="22"/>
              </w:rPr>
              <w:t>Judul</w:t>
            </w:r>
            <w:r w:rsidRPr="00D813D1">
              <w:rPr>
                <w:b/>
                <w:sz w:val="22"/>
                <w:szCs w:val="22"/>
                <w:lang w:val="en-US"/>
              </w:rPr>
              <w:t xml:space="preserve">, </w:t>
            </w:r>
            <w:r w:rsidRPr="00D813D1">
              <w:rPr>
                <w:b/>
                <w:sz w:val="22"/>
                <w:szCs w:val="22"/>
              </w:rPr>
              <w:t>Nama Peneliti &amp; Tahun</w:t>
            </w:r>
          </w:p>
        </w:tc>
        <w:tc>
          <w:tcPr>
            <w:tcW w:w="1984" w:type="dxa"/>
          </w:tcPr>
          <w:p w14:paraId="65DF6FBC" w14:textId="77777777" w:rsidR="00D813D1" w:rsidRPr="00D813D1" w:rsidRDefault="00D813D1" w:rsidP="00D813D1">
            <w:pPr>
              <w:pStyle w:val="ListParagraph"/>
              <w:ind w:left="0"/>
              <w:jc w:val="center"/>
              <w:rPr>
                <w:b/>
                <w:sz w:val="22"/>
                <w:szCs w:val="22"/>
                <w:lang w:val="en-US"/>
              </w:rPr>
            </w:pPr>
          </w:p>
          <w:p w14:paraId="47CE7635" w14:textId="77777777" w:rsidR="00D813D1" w:rsidRPr="00D813D1" w:rsidRDefault="00D813D1" w:rsidP="00D813D1">
            <w:pPr>
              <w:pStyle w:val="ListParagraph"/>
              <w:ind w:left="0"/>
              <w:jc w:val="center"/>
              <w:rPr>
                <w:b/>
                <w:sz w:val="22"/>
                <w:szCs w:val="22"/>
              </w:rPr>
            </w:pPr>
            <w:r w:rsidRPr="00D813D1">
              <w:rPr>
                <w:b/>
                <w:sz w:val="22"/>
                <w:szCs w:val="22"/>
              </w:rPr>
              <w:t>Metode</w:t>
            </w:r>
            <w:r w:rsidRPr="00D813D1">
              <w:rPr>
                <w:b/>
                <w:sz w:val="22"/>
                <w:szCs w:val="22"/>
                <w:lang w:val="en-US"/>
              </w:rPr>
              <w:t xml:space="preserve"> </w:t>
            </w:r>
            <w:r w:rsidRPr="00D813D1">
              <w:rPr>
                <w:b/>
                <w:sz w:val="22"/>
                <w:szCs w:val="22"/>
              </w:rPr>
              <w:t>Penelitian</w:t>
            </w:r>
          </w:p>
        </w:tc>
        <w:tc>
          <w:tcPr>
            <w:tcW w:w="2268" w:type="dxa"/>
          </w:tcPr>
          <w:p w14:paraId="5699B335" w14:textId="77777777" w:rsidR="00D813D1" w:rsidRPr="00D813D1" w:rsidRDefault="00D813D1" w:rsidP="00D813D1">
            <w:pPr>
              <w:pStyle w:val="ListParagraph"/>
              <w:ind w:left="0"/>
              <w:jc w:val="center"/>
              <w:rPr>
                <w:b/>
                <w:sz w:val="22"/>
                <w:szCs w:val="22"/>
              </w:rPr>
            </w:pPr>
          </w:p>
          <w:p w14:paraId="617CDDEE" w14:textId="77777777" w:rsidR="00D813D1" w:rsidRPr="00D813D1" w:rsidRDefault="00D813D1" w:rsidP="00D813D1">
            <w:pPr>
              <w:pStyle w:val="ListParagraph"/>
              <w:ind w:left="0"/>
              <w:jc w:val="center"/>
              <w:rPr>
                <w:b/>
                <w:sz w:val="22"/>
                <w:szCs w:val="22"/>
                <w:lang w:val="en-US"/>
              </w:rPr>
            </w:pPr>
            <w:r w:rsidRPr="00D813D1">
              <w:rPr>
                <w:b/>
                <w:sz w:val="22"/>
                <w:szCs w:val="22"/>
              </w:rPr>
              <w:t xml:space="preserve">Hasil </w:t>
            </w:r>
            <w:proofErr w:type="spellStart"/>
            <w:r w:rsidRPr="00D813D1">
              <w:rPr>
                <w:b/>
                <w:sz w:val="22"/>
                <w:szCs w:val="22"/>
                <w:lang w:val="en-US"/>
              </w:rPr>
              <w:t>Temuan</w:t>
            </w:r>
            <w:proofErr w:type="spellEnd"/>
          </w:p>
        </w:tc>
      </w:tr>
      <w:tr w:rsidR="00D813D1" w:rsidRPr="00D813D1" w14:paraId="5610ECCE" w14:textId="77777777" w:rsidTr="00817FA8">
        <w:trPr>
          <w:trHeight w:val="2818"/>
        </w:trPr>
        <w:tc>
          <w:tcPr>
            <w:tcW w:w="567" w:type="dxa"/>
          </w:tcPr>
          <w:p w14:paraId="4F4E9471" w14:textId="77777777" w:rsidR="00D813D1" w:rsidRPr="00D813D1" w:rsidRDefault="00D813D1" w:rsidP="00817FA8">
            <w:pPr>
              <w:jc w:val="center"/>
              <w:rPr>
                <w:sz w:val="22"/>
                <w:szCs w:val="22"/>
              </w:rPr>
            </w:pPr>
            <w:r w:rsidRPr="00D813D1">
              <w:rPr>
                <w:sz w:val="22"/>
                <w:szCs w:val="22"/>
              </w:rPr>
              <w:t>1.</w:t>
            </w:r>
          </w:p>
        </w:tc>
        <w:tc>
          <w:tcPr>
            <w:tcW w:w="2802" w:type="dxa"/>
          </w:tcPr>
          <w:p w14:paraId="14A1961C" w14:textId="77777777" w:rsidR="00D813D1" w:rsidRPr="00D813D1" w:rsidRDefault="00D813D1" w:rsidP="00D813D1">
            <w:pPr>
              <w:rPr>
                <w:rStyle w:val="fontstyle01"/>
                <w:rFonts w:eastAsiaTheme="majorEastAsia"/>
              </w:rPr>
            </w:pPr>
            <w:r w:rsidRPr="00D813D1">
              <w:rPr>
                <w:rStyle w:val="fontstyle01"/>
                <w:rFonts w:eastAsiaTheme="majorEastAsia"/>
              </w:rPr>
              <w:t>Pengaruh Motivasi Kerja, Lingkungan Kerja, Budaya Kerja Terhadap Kinerja Karyawan Dinas Sosial Kabupaten Jember</w:t>
            </w:r>
          </w:p>
          <w:p w14:paraId="16086899" w14:textId="77777777" w:rsidR="00D813D1" w:rsidRPr="00D813D1" w:rsidRDefault="00D813D1" w:rsidP="00D813D1">
            <w:pPr>
              <w:rPr>
                <w:rStyle w:val="fontstyle01"/>
                <w:rFonts w:eastAsiaTheme="majorEastAsia"/>
              </w:rPr>
            </w:pPr>
          </w:p>
          <w:p w14:paraId="5BA16071" w14:textId="77777777" w:rsidR="00D813D1" w:rsidRPr="00D813D1" w:rsidRDefault="00D813D1" w:rsidP="00D813D1">
            <w:pPr>
              <w:rPr>
                <w:rStyle w:val="fontstyle01"/>
                <w:rFonts w:eastAsiaTheme="majorEastAsia"/>
              </w:rPr>
            </w:pPr>
          </w:p>
          <w:p w14:paraId="58FDA4FE" w14:textId="77777777" w:rsidR="00D813D1" w:rsidRPr="00D813D1" w:rsidRDefault="00D813D1" w:rsidP="00D813D1">
            <w:pPr>
              <w:rPr>
                <w:rStyle w:val="fontstyle01"/>
                <w:rFonts w:eastAsiaTheme="majorEastAsia"/>
              </w:rPr>
            </w:pPr>
          </w:p>
          <w:p w14:paraId="15AF8B3A" w14:textId="77777777" w:rsidR="00D813D1" w:rsidRPr="00D813D1" w:rsidRDefault="00D813D1" w:rsidP="00D813D1">
            <w:pPr>
              <w:pStyle w:val="Default"/>
              <w:rPr>
                <w:rFonts w:eastAsiaTheme="minorHAnsi"/>
                <w:sz w:val="22"/>
                <w:szCs w:val="22"/>
                <w:lang w:eastAsia="en-US"/>
              </w:rPr>
            </w:pPr>
            <w:r w:rsidRPr="00D813D1">
              <w:rPr>
                <w:rStyle w:val="fontstyle01"/>
                <w:rFonts w:eastAsiaTheme="majorEastAsia"/>
              </w:rPr>
              <w:fldChar w:fldCharType="begin" w:fldLock="1"/>
            </w:r>
            <w:r w:rsidRPr="00D813D1">
              <w:rPr>
                <w:rStyle w:val="fontstyle01"/>
                <w:rFonts w:eastAsiaTheme="majorEastAsia"/>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Jember","type":"article-journal","volume":"4"},"uris":["http://www.mendeley.com/documents/?uuid=1808b2a3-9cc7-4884-8c25-cdd33a97896a"]}],"mendeley":{"formattedCitation":"(Adha et al., 2019)","manualFormatting":"(Adha et al., 2019)","plainTextFormattedCitation":"(Adha et al., 2019)","previouslyFormattedCitation":"(Adha et al., 2019)"},"properties":{"noteIndex":0},"schema":"https://github.com/citation-style-language/schema/raw/master/csl-citation.json"}</w:instrText>
            </w:r>
            <w:r w:rsidRPr="00D813D1">
              <w:rPr>
                <w:rStyle w:val="fontstyle01"/>
                <w:rFonts w:eastAsiaTheme="majorEastAsia"/>
              </w:rPr>
              <w:fldChar w:fldCharType="separate"/>
            </w:r>
            <w:r w:rsidRPr="00D813D1">
              <w:rPr>
                <w:rStyle w:val="fontstyle01"/>
                <w:rFonts w:eastAsiaTheme="majorEastAsia"/>
                <w:noProof/>
              </w:rPr>
              <w:t>(Adha, Qomariah &amp; Hafidzi., 2019)</w:t>
            </w:r>
            <w:r w:rsidRPr="00D813D1">
              <w:rPr>
                <w:rStyle w:val="fontstyle01"/>
                <w:rFonts w:eastAsiaTheme="majorEastAsia"/>
              </w:rPr>
              <w:fldChar w:fldCharType="end"/>
            </w:r>
          </w:p>
        </w:tc>
        <w:tc>
          <w:tcPr>
            <w:tcW w:w="1984" w:type="dxa"/>
          </w:tcPr>
          <w:p w14:paraId="0A7CF994" w14:textId="77777777" w:rsidR="00D813D1" w:rsidRPr="00D813D1" w:rsidRDefault="00D813D1" w:rsidP="00D813D1">
            <w:pPr>
              <w:rPr>
                <w:rStyle w:val="fontstyle01"/>
                <w:rFonts w:eastAsiaTheme="majorEastAsia"/>
              </w:rPr>
            </w:pPr>
            <w:r w:rsidRPr="00D813D1">
              <w:rPr>
                <w:rStyle w:val="fontstyle01"/>
                <w:rFonts w:eastAsiaTheme="majorEastAsia"/>
              </w:rPr>
              <w:t>Kuantitatif</w:t>
            </w:r>
          </w:p>
          <w:p w14:paraId="777F5D82" w14:textId="77777777" w:rsidR="00D813D1" w:rsidRPr="00D813D1" w:rsidRDefault="00D813D1" w:rsidP="00D813D1">
            <w:pPr>
              <w:rPr>
                <w:rStyle w:val="fontstyle01"/>
                <w:rFonts w:eastAsiaTheme="majorEastAsia"/>
              </w:rPr>
            </w:pPr>
            <w:r w:rsidRPr="00D813D1">
              <w:rPr>
                <w:rStyle w:val="fontstyle01"/>
                <w:rFonts w:eastAsiaTheme="majorEastAsia"/>
              </w:rPr>
              <w:t>Populasi : 32 orang</w:t>
            </w:r>
          </w:p>
          <w:p w14:paraId="6C332DA6" w14:textId="77777777" w:rsidR="00D813D1" w:rsidRPr="00D813D1" w:rsidRDefault="00D813D1" w:rsidP="00D813D1">
            <w:pPr>
              <w:rPr>
                <w:rStyle w:val="fontstyle01"/>
                <w:rFonts w:eastAsiaTheme="majorEastAsia"/>
              </w:rPr>
            </w:pPr>
            <w:r w:rsidRPr="00D813D1">
              <w:rPr>
                <w:rStyle w:val="fontstyle01"/>
                <w:rFonts w:eastAsiaTheme="majorEastAsia"/>
              </w:rPr>
              <w:t>Sampel : 32 orang</w:t>
            </w:r>
          </w:p>
          <w:p w14:paraId="026B2907" w14:textId="77777777" w:rsidR="00D813D1" w:rsidRPr="00D813D1" w:rsidRDefault="00D813D1" w:rsidP="00D813D1">
            <w:pPr>
              <w:rPr>
                <w:rStyle w:val="fontstyle01"/>
                <w:rFonts w:eastAsiaTheme="majorEastAsia"/>
              </w:rPr>
            </w:pPr>
          </w:p>
          <w:p w14:paraId="64119E6C" w14:textId="77777777" w:rsidR="00D813D1" w:rsidRPr="00D813D1" w:rsidRDefault="00D813D1" w:rsidP="00D813D1">
            <w:pPr>
              <w:rPr>
                <w:rStyle w:val="fontstyle01"/>
                <w:rFonts w:eastAsiaTheme="majorEastAsia"/>
              </w:rPr>
            </w:pPr>
            <w:r w:rsidRPr="00D813D1">
              <w:rPr>
                <w:rStyle w:val="fontstyle01"/>
                <w:rFonts w:eastAsiaTheme="majorEastAsia"/>
              </w:rPr>
              <w:t>Metode sampling jenuh</w:t>
            </w:r>
          </w:p>
          <w:p w14:paraId="12F78DE0" w14:textId="77777777" w:rsidR="00D813D1" w:rsidRPr="00D813D1" w:rsidRDefault="00D813D1" w:rsidP="00D813D1">
            <w:pPr>
              <w:rPr>
                <w:rStyle w:val="fontstyle01"/>
                <w:rFonts w:eastAsiaTheme="majorEastAsia"/>
              </w:rPr>
            </w:pPr>
            <w:r w:rsidRPr="00D813D1">
              <w:rPr>
                <w:rStyle w:val="fontstyle01"/>
                <w:rFonts w:eastAsiaTheme="majorEastAsia"/>
              </w:rPr>
              <w:t>Metode analisis regresi linier berganda dan hipotesis</w:t>
            </w:r>
          </w:p>
          <w:p w14:paraId="3E0A7F6D" w14:textId="77777777" w:rsidR="00D813D1" w:rsidRPr="00D813D1" w:rsidRDefault="00D813D1" w:rsidP="00D813D1">
            <w:pPr>
              <w:rPr>
                <w:sz w:val="22"/>
                <w:szCs w:val="22"/>
                <w:lang w:val="en-US"/>
              </w:rPr>
            </w:pPr>
          </w:p>
        </w:tc>
        <w:tc>
          <w:tcPr>
            <w:tcW w:w="2268" w:type="dxa"/>
          </w:tcPr>
          <w:p w14:paraId="33C74327" w14:textId="77777777" w:rsidR="00D813D1" w:rsidRPr="00D813D1" w:rsidRDefault="00D813D1" w:rsidP="00D813D1">
            <w:pPr>
              <w:pStyle w:val="ListParagraph"/>
              <w:numPr>
                <w:ilvl w:val="0"/>
                <w:numId w:val="8"/>
              </w:numPr>
              <w:ind w:left="279" w:hanging="279"/>
              <w:rPr>
                <w:bCs/>
                <w:sz w:val="22"/>
                <w:szCs w:val="22"/>
              </w:rPr>
            </w:pPr>
            <w:r w:rsidRPr="00D813D1">
              <w:rPr>
                <w:bCs/>
                <w:sz w:val="22"/>
                <w:szCs w:val="22"/>
                <w:lang w:val="en-US"/>
              </w:rPr>
              <w:t>M</w:t>
            </w:r>
            <w:r w:rsidRPr="00D813D1">
              <w:rPr>
                <w:bCs/>
                <w:sz w:val="22"/>
                <w:szCs w:val="22"/>
              </w:rPr>
              <w:t xml:space="preserve">otivasi kerja tidak berpengaruh signifikan terhadap kinerja karyawan. </w:t>
            </w:r>
          </w:p>
          <w:p w14:paraId="7E67FEBD" w14:textId="77777777" w:rsidR="00D813D1" w:rsidRPr="00D813D1" w:rsidRDefault="00D813D1" w:rsidP="00D813D1">
            <w:pPr>
              <w:pStyle w:val="ListParagraph"/>
              <w:numPr>
                <w:ilvl w:val="0"/>
                <w:numId w:val="8"/>
              </w:numPr>
              <w:ind w:left="279" w:hanging="279"/>
              <w:rPr>
                <w:bCs/>
                <w:sz w:val="22"/>
                <w:szCs w:val="22"/>
              </w:rPr>
            </w:pPr>
            <w:r w:rsidRPr="00D813D1">
              <w:rPr>
                <w:bCs/>
                <w:sz w:val="22"/>
                <w:szCs w:val="22"/>
              </w:rPr>
              <w:t xml:space="preserve">Lingkungan kerja berpengaruh signifikan terhadap kinerja karyawan. </w:t>
            </w:r>
          </w:p>
          <w:p w14:paraId="76A4951D" w14:textId="77777777" w:rsidR="00D813D1" w:rsidRPr="00D813D1" w:rsidRDefault="00D813D1" w:rsidP="00D813D1">
            <w:pPr>
              <w:pStyle w:val="ListParagraph"/>
              <w:numPr>
                <w:ilvl w:val="0"/>
                <w:numId w:val="8"/>
              </w:numPr>
              <w:ind w:left="279" w:hanging="279"/>
              <w:rPr>
                <w:bCs/>
                <w:sz w:val="22"/>
                <w:szCs w:val="22"/>
              </w:rPr>
            </w:pPr>
            <w:r w:rsidRPr="00D813D1">
              <w:rPr>
                <w:bCs/>
                <w:sz w:val="22"/>
                <w:szCs w:val="22"/>
              </w:rPr>
              <w:t>Budaya kerja berpengaruh signifikan terhadap kinerja karyawan.</w:t>
            </w:r>
          </w:p>
          <w:p w14:paraId="22F96E80" w14:textId="77777777" w:rsidR="00D813D1" w:rsidRPr="00D813D1" w:rsidRDefault="00D813D1" w:rsidP="00D813D1">
            <w:pPr>
              <w:rPr>
                <w:sz w:val="22"/>
                <w:szCs w:val="22"/>
                <w:lang w:val="en-US"/>
              </w:rPr>
            </w:pPr>
          </w:p>
        </w:tc>
      </w:tr>
      <w:tr w:rsidR="00D813D1" w:rsidRPr="00D813D1" w14:paraId="5A2EB184" w14:textId="77777777" w:rsidTr="00817FA8">
        <w:tc>
          <w:tcPr>
            <w:tcW w:w="567" w:type="dxa"/>
          </w:tcPr>
          <w:p w14:paraId="62597F8A" w14:textId="77777777" w:rsidR="00D813D1" w:rsidRPr="00D813D1" w:rsidRDefault="00D813D1" w:rsidP="00817FA8">
            <w:pPr>
              <w:jc w:val="center"/>
              <w:rPr>
                <w:sz w:val="22"/>
                <w:szCs w:val="22"/>
              </w:rPr>
            </w:pPr>
            <w:r w:rsidRPr="00D813D1">
              <w:rPr>
                <w:sz w:val="22"/>
                <w:szCs w:val="22"/>
              </w:rPr>
              <w:t>2.</w:t>
            </w:r>
          </w:p>
        </w:tc>
        <w:tc>
          <w:tcPr>
            <w:tcW w:w="2802" w:type="dxa"/>
          </w:tcPr>
          <w:p w14:paraId="1E7EAFC5" w14:textId="77777777" w:rsidR="00D813D1" w:rsidRPr="00D813D1" w:rsidRDefault="00D813D1" w:rsidP="00D813D1">
            <w:pPr>
              <w:rPr>
                <w:color w:val="000000" w:themeColor="text1"/>
                <w:sz w:val="22"/>
                <w:szCs w:val="22"/>
              </w:rPr>
            </w:pPr>
            <w:r w:rsidRPr="00D813D1">
              <w:rPr>
                <w:color w:val="000000" w:themeColor="text1"/>
                <w:sz w:val="22"/>
                <w:szCs w:val="22"/>
              </w:rPr>
              <w:t xml:space="preserve">Pengaruh Lingkungan Kerja, Motivasi kerja dan Stres Kerja Terhadap kinerja Pegawai </w:t>
            </w:r>
          </w:p>
          <w:p w14:paraId="7D29DBD9" w14:textId="77777777" w:rsidR="00D813D1" w:rsidRPr="00D813D1" w:rsidRDefault="00D813D1" w:rsidP="00D813D1">
            <w:pPr>
              <w:tabs>
                <w:tab w:val="left" w:pos="1935"/>
              </w:tabs>
              <w:rPr>
                <w:color w:val="000000" w:themeColor="text1"/>
                <w:sz w:val="22"/>
                <w:szCs w:val="22"/>
              </w:rPr>
            </w:pPr>
            <w:r w:rsidRPr="00D813D1">
              <w:rPr>
                <w:color w:val="000000" w:themeColor="text1"/>
                <w:sz w:val="22"/>
                <w:szCs w:val="22"/>
              </w:rPr>
              <w:tab/>
            </w:r>
          </w:p>
          <w:p w14:paraId="49E41861" w14:textId="77777777" w:rsidR="00D813D1" w:rsidRPr="00D813D1" w:rsidRDefault="00D813D1" w:rsidP="00D813D1">
            <w:pPr>
              <w:rPr>
                <w:sz w:val="22"/>
                <w:szCs w:val="22"/>
              </w:rPr>
            </w:pPr>
            <w:r w:rsidRPr="00D813D1">
              <w:rPr>
                <w:color w:val="000000" w:themeColor="text1"/>
                <w:sz w:val="22"/>
                <w:szCs w:val="22"/>
              </w:rPr>
              <w:fldChar w:fldCharType="begin" w:fldLock="1"/>
            </w:r>
            <w:r w:rsidRPr="00D813D1">
              <w:rPr>
                <w:color w:val="000000" w:themeColor="text1"/>
                <w:sz w:val="22"/>
                <w:szCs w:val="22"/>
              </w:rPr>
              <w:instrText>ADDIN CSL_CITATION {"citationItems":[{"id":"ITEM-1","itemData":{"abstract":"The purpose of this study is To describe the variables Work Environment, Motivation, Job Stress and Employee Performance. The population in this study amounted to 56 people. To collect the data the researcher used questionnaires. For descriptive and regresion analysis SPSS version 20 were applied. Based on the result of research indicate that 1). Work environment does not significantly affect employee performance, because the work environment culture is well established 2). Motivation of work affect the performance of employees, the better the motivation the better the performance of employees, 3). Job stress affects the performance of employees, the more stress increases the more increases the performance of employees, 4). Motivation is a variable that has a dominant influence on employee performance, so the motivation must be considered well by the leader.","author":[{"dropping-particle":"","family":"Prabowo","given":"Lindu","non-dropping-particle":"","parse-names":false,"suffix":""},{"dropping-particle":"","family":"Sanusi","given":"Anwar","non-dropping-particle":"","parse-names":false,"suffix":""},{"dropping-particle":"","family":"Sumarsono","given":"Tanto","non-dropping-particle":"","parse-names":false,"suffix":""}],"container-title":"Jurnal Penelitian Ilmu Ekonomi","id":"ITEM-1","issue":"1","issued":{"date-parts":[["2018"]]},"page":"24-31","title":"Pengaruh Lingkungan Kerja, Motivasi Kerja Dan Stres Kerja Terhadap Kinerja Pegawai","type":"article-journal","volume":"8"},"uris":["http://www.mendeley.com/documents/?uuid=5924c6a7-034c-4a42-97cc-3b6f82096abd"]}],"mendeley":{"formattedCitation":"(Prabowo, Sanusi, and Sumarsono 2018)","manualFormatting":"(Prabowo, Sanusi &amp; Sumarsono, 2018)","plainTextFormattedCitation":"(Prabowo, Sanusi, and Sumarsono 2018)","previouslyFormattedCitation":"&lt;sup&gt;7&lt;/sup&gt;"},"properties":{"noteIndex":0},"schema":"https://github.com/citation-style-language/schema/raw/master/csl-citation.json"}</w:instrText>
            </w:r>
            <w:r w:rsidRPr="00D813D1">
              <w:rPr>
                <w:color w:val="000000" w:themeColor="text1"/>
                <w:sz w:val="22"/>
                <w:szCs w:val="22"/>
              </w:rPr>
              <w:fldChar w:fldCharType="separate"/>
            </w:r>
            <w:r w:rsidRPr="00D813D1">
              <w:rPr>
                <w:noProof/>
                <w:color w:val="000000" w:themeColor="text1"/>
                <w:sz w:val="22"/>
                <w:szCs w:val="22"/>
              </w:rPr>
              <w:t>(Prabowo, Sanusi &amp; Sumarsono, 2018)</w:t>
            </w:r>
            <w:r w:rsidRPr="00D813D1">
              <w:rPr>
                <w:color w:val="000000" w:themeColor="text1"/>
                <w:sz w:val="22"/>
                <w:szCs w:val="22"/>
              </w:rPr>
              <w:fldChar w:fldCharType="end"/>
            </w:r>
          </w:p>
        </w:tc>
        <w:tc>
          <w:tcPr>
            <w:tcW w:w="1984" w:type="dxa"/>
          </w:tcPr>
          <w:p w14:paraId="4E882784" w14:textId="77777777" w:rsidR="00D813D1" w:rsidRPr="00D813D1" w:rsidRDefault="00D813D1" w:rsidP="00D813D1">
            <w:pPr>
              <w:rPr>
                <w:color w:val="000000" w:themeColor="text1"/>
                <w:sz w:val="22"/>
                <w:szCs w:val="22"/>
              </w:rPr>
            </w:pPr>
            <w:r w:rsidRPr="00D813D1">
              <w:rPr>
                <w:color w:val="000000" w:themeColor="text1"/>
                <w:sz w:val="22"/>
                <w:szCs w:val="22"/>
              </w:rPr>
              <w:t>Jenis penelitian:</w:t>
            </w:r>
          </w:p>
          <w:p w14:paraId="5860CA78" w14:textId="77777777" w:rsidR="00D813D1" w:rsidRPr="00D813D1" w:rsidRDefault="00D813D1" w:rsidP="00D813D1">
            <w:pPr>
              <w:rPr>
                <w:color w:val="000000" w:themeColor="text1"/>
                <w:sz w:val="22"/>
                <w:szCs w:val="22"/>
              </w:rPr>
            </w:pPr>
            <w:r w:rsidRPr="00D813D1">
              <w:rPr>
                <w:color w:val="000000" w:themeColor="text1"/>
                <w:sz w:val="22"/>
                <w:szCs w:val="22"/>
              </w:rPr>
              <w:t>Kuantitatif</w:t>
            </w:r>
          </w:p>
          <w:p w14:paraId="14443D6E" w14:textId="77777777" w:rsidR="00D813D1" w:rsidRPr="00D813D1" w:rsidRDefault="00D813D1" w:rsidP="00D813D1">
            <w:pPr>
              <w:rPr>
                <w:color w:val="000000" w:themeColor="text1"/>
                <w:sz w:val="22"/>
                <w:szCs w:val="22"/>
              </w:rPr>
            </w:pPr>
          </w:p>
          <w:p w14:paraId="18F564A7" w14:textId="77777777" w:rsidR="00D813D1" w:rsidRPr="00D813D1" w:rsidRDefault="00D813D1" w:rsidP="00D813D1">
            <w:pPr>
              <w:rPr>
                <w:color w:val="000000" w:themeColor="text1"/>
                <w:sz w:val="22"/>
                <w:szCs w:val="22"/>
              </w:rPr>
            </w:pPr>
            <w:r w:rsidRPr="00D813D1">
              <w:rPr>
                <w:color w:val="000000" w:themeColor="text1"/>
                <w:sz w:val="22"/>
                <w:szCs w:val="22"/>
              </w:rPr>
              <w:t>Teknik sampling:</w:t>
            </w:r>
          </w:p>
          <w:p w14:paraId="19231D48" w14:textId="77777777" w:rsidR="00D813D1" w:rsidRPr="00D813D1" w:rsidRDefault="00D813D1" w:rsidP="00D813D1">
            <w:pPr>
              <w:rPr>
                <w:i/>
                <w:color w:val="000000" w:themeColor="text1"/>
                <w:sz w:val="22"/>
                <w:szCs w:val="22"/>
              </w:rPr>
            </w:pPr>
            <w:r w:rsidRPr="00D813D1">
              <w:rPr>
                <w:i/>
                <w:color w:val="000000" w:themeColor="text1"/>
                <w:sz w:val="22"/>
                <w:szCs w:val="22"/>
              </w:rPr>
              <w:t>sampling jenuh</w:t>
            </w:r>
          </w:p>
          <w:p w14:paraId="732718FD" w14:textId="77777777" w:rsidR="00D813D1" w:rsidRPr="00D813D1" w:rsidRDefault="00D813D1" w:rsidP="00D813D1">
            <w:pPr>
              <w:rPr>
                <w:color w:val="000000" w:themeColor="text1"/>
                <w:sz w:val="22"/>
                <w:szCs w:val="22"/>
              </w:rPr>
            </w:pPr>
          </w:p>
          <w:p w14:paraId="3DF686D7" w14:textId="77777777" w:rsidR="00D813D1" w:rsidRPr="00D813D1" w:rsidRDefault="00D813D1" w:rsidP="00D813D1">
            <w:pPr>
              <w:rPr>
                <w:color w:val="000000" w:themeColor="text1"/>
                <w:sz w:val="22"/>
                <w:szCs w:val="22"/>
              </w:rPr>
            </w:pPr>
            <w:r w:rsidRPr="00D813D1">
              <w:rPr>
                <w:color w:val="000000" w:themeColor="text1"/>
                <w:sz w:val="22"/>
                <w:szCs w:val="22"/>
              </w:rPr>
              <w:t>Populasi: 56 orang</w:t>
            </w:r>
          </w:p>
          <w:p w14:paraId="359FB35C" w14:textId="77777777" w:rsidR="00D813D1" w:rsidRPr="00D813D1" w:rsidRDefault="00D813D1" w:rsidP="00D813D1">
            <w:pPr>
              <w:rPr>
                <w:color w:val="000000" w:themeColor="text1"/>
                <w:sz w:val="22"/>
                <w:szCs w:val="22"/>
              </w:rPr>
            </w:pPr>
          </w:p>
          <w:p w14:paraId="4AB08E50" w14:textId="77777777" w:rsidR="00D813D1" w:rsidRPr="00D813D1" w:rsidRDefault="00D813D1" w:rsidP="00D813D1">
            <w:pPr>
              <w:rPr>
                <w:color w:val="000000" w:themeColor="text1"/>
                <w:sz w:val="22"/>
                <w:szCs w:val="22"/>
              </w:rPr>
            </w:pPr>
            <w:r w:rsidRPr="00D813D1">
              <w:rPr>
                <w:color w:val="000000" w:themeColor="text1"/>
                <w:sz w:val="22"/>
                <w:szCs w:val="22"/>
              </w:rPr>
              <w:t>Sampel: 56 orang</w:t>
            </w:r>
          </w:p>
          <w:p w14:paraId="72506E3F" w14:textId="77777777" w:rsidR="00D813D1" w:rsidRPr="00D813D1" w:rsidRDefault="00D813D1" w:rsidP="00D813D1">
            <w:pPr>
              <w:rPr>
                <w:color w:val="000000" w:themeColor="text1"/>
                <w:sz w:val="22"/>
                <w:szCs w:val="22"/>
              </w:rPr>
            </w:pPr>
          </w:p>
          <w:p w14:paraId="12A26944" w14:textId="77777777" w:rsidR="00D813D1" w:rsidRPr="00D813D1" w:rsidRDefault="00D813D1" w:rsidP="00D813D1">
            <w:pPr>
              <w:rPr>
                <w:color w:val="000000" w:themeColor="text1"/>
                <w:sz w:val="22"/>
                <w:szCs w:val="22"/>
              </w:rPr>
            </w:pPr>
            <w:r w:rsidRPr="00D813D1">
              <w:rPr>
                <w:color w:val="000000" w:themeColor="text1"/>
                <w:sz w:val="22"/>
                <w:szCs w:val="22"/>
              </w:rPr>
              <w:t>Analisis regresi linear berganda</w:t>
            </w:r>
          </w:p>
          <w:p w14:paraId="7BAD0B46" w14:textId="77777777" w:rsidR="00D813D1" w:rsidRPr="00D813D1" w:rsidRDefault="00D813D1" w:rsidP="00D813D1">
            <w:pPr>
              <w:rPr>
                <w:sz w:val="22"/>
                <w:szCs w:val="22"/>
                <w:lang w:val="en-US"/>
              </w:rPr>
            </w:pPr>
          </w:p>
        </w:tc>
        <w:tc>
          <w:tcPr>
            <w:tcW w:w="2268" w:type="dxa"/>
          </w:tcPr>
          <w:p w14:paraId="389677C3" w14:textId="77777777" w:rsidR="00D813D1" w:rsidRPr="00D813D1" w:rsidRDefault="00D813D1" w:rsidP="00D813D1">
            <w:pPr>
              <w:numPr>
                <w:ilvl w:val="0"/>
                <w:numId w:val="9"/>
              </w:numPr>
              <w:ind w:left="312" w:hanging="357"/>
              <w:rPr>
                <w:color w:val="000000" w:themeColor="text1"/>
                <w:sz w:val="22"/>
                <w:szCs w:val="22"/>
              </w:rPr>
            </w:pPr>
            <w:r w:rsidRPr="00D813D1">
              <w:rPr>
                <w:color w:val="000000" w:themeColor="text1"/>
                <w:sz w:val="22"/>
                <w:szCs w:val="22"/>
              </w:rPr>
              <w:t>Lingkungan Kerja berpengaruh negatif dan tidak signifikan terhadap kinerja pegawai</w:t>
            </w:r>
          </w:p>
          <w:p w14:paraId="7F7D4D13" w14:textId="77777777" w:rsidR="00D813D1" w:rsidRPr="00D813D1" w:rsidRDefault="00D813D1" w:rsidP="00D813D1">
            <w:pPr>
              <w:numPr>
                <w:ilvl w:val="0"/>
                <w:numId w:val="9"/>
              </w:numPr>
              <w:ind w:left="312" w:hanging="357"/>
              <w:rPr>
                <w:color w:val="000000" w:themeColor="text1"/>
                <w:sz w:val="22"/>
                <w:szCs w:val="22"/>
              </w:rPr>
            </w:pPr>
            <w:r w:rsidRPr="00D813D1">
              <w:rPr>
                <w:color w:val="000000" w:themeColor="text1"/>
                <w:sz w:val="22"/>
                <w:szCs w:val="22"/>
              </w:rPr>
              <w:t>Motivasi Kerja berpengaruh positif dan signifikan terhadap kinerja pegawai</w:t>
            </w:r>
          </w:p>
          <w:p w14:paraId="0502DEEC" w14:textId="77777777" w:rsidR="00D813D1" w:rsidRPr="00D813D1" w:rsidRDefault="00D813D1" w:rsidP="00D813D1">
            <w:pPr>
              <w:numPr>
                <w:ilvl w:val="0"/>
                <w:numId w:val="9"/>
              </w:numPr>
              <w:ind w:left="312" w:hanging="357"/>
              <w:rPr>
                <w:color w:val="000000" w:themeColor="text1"/>
                <w:sz w:val="22"/>
                <w:szCs w:val="22"/>
              </w:rPr>
            </w:pPr>
            <w:r w:rsidRPr="00D813D1">
              <w:rPr>
                <w:color w:val="000000" w:themeColor="text1"/>
                <w:sz w:val="22"/>
                <w:szCs w:val="22"/>
              </w:rPr>
              <w:t>Stres Kerja berpengaruh positif dan signifikan terhadap kinerja pegawai</w:t>
            </w:r>
          </w:p>
        </w:tc>
      </w:tr>
      <w:tr w:rsidR="00D813D1" w:rsidRPr="00D813D1" w14:paraId="74A676C7" w14:textId="77777777" w:rsidTr="00817FA8">
        <w:tc>
          <w:tcPr>
            <w:tcW w:w="567" w:type="dxa"/>
          </w:tcPr>
          <w:p w14:paraId="4C5CEE1E" w14:textId="77777777" w:rsidR="00D813D1" w:rsidRPr="00D813D1" w:rsidRDefault="00D813D1" w:rsidP="00817FA8">
            <w:pPr>
              <w:jc w:val="center"/>
              <w:rPr>
                <w:sz w:val="22"/>
                <w:szCs w:val="22"/>
              </w:rPr>
            </w:pPr>
            <w:r w:rsidRPr="00D813D1">
              <w:rPr>
                <w:sz w:val="22"/>
                <w:szCs w:val="22"/>
              </w:rPr>
              <w:t>3.</w:t>
            </w:r>
          </w:p>
        </w:tc>
        <w:tc>
          <w:tcPr>
            <w:tcW w:w="2802" w:type="dxa"/>
          </w:tcPr>
          <w:p w14:paraId="2427D495" w14:textId="77777777" w:rsidR="00D813D1" w:rsidRPr="00D813D1" w:rsidRDefault="00D813D1" w:rsidP="00D813D1">
            <w:pPr>
              <w:rPr>
                <w:bCs/>
                <w:sz w:val="22"/>
                <w:szCs w:val="22"/>
              </w:rPr>
            </w:pPr>
            <w:r w:rsidRPr="00D813D1">
              <w:rPr>
                <w:bCs/>
                <w:sz w:val="22"/>
                <w:szCs w:val="22"/>
              </w:rPr>
              <w:t>Stres Kerja Dan Disiplin Kerja Terhadap Kinerja</w:t>
            </w:r>
          </w:p>
          <w:p w14:paraId="2713303F" w14:textId="77777777" w:rsidR="00D813D1" w:rsidRPr="00D813D1" w:rsidRDefault="00D813D1" w:rsidP="00D813D1">
            <w:pPr>
              <w:rPr>
                <w:bCs/>
                <w:sz w:val="22"/>
                <w:szCs w:val="22"/>
                <w:lang w:val="en-US"/>
              </w:rPr>
            </w:pPr>
            <w:r w:rsidRPr="00D813D1">
              <w:rPr>
                <w:bCs/>
                <w:sz w:val="22"/>
                <w:szCs w:val="22"/>
              </w:rPr>
              <w:t>Karyawan</w:t>
            </w:r>
          </w:p>
          <w:p w14:paraId="262EABBE" w14:textId="77777777" w:rsidR="00D813D1" w:rsidRPr="00D813D1" w:rsidRDefault="00D813D1" w:rsidP="00D813D1">
            <w:pPr>
              <w:rPr>
                <w:bCs/>
                <w:sz w:val="22"/>
                <w:szCs w:val="22"/>
                <w:lang w:val="en-US"/>
              </w:rPr>
            </w:pPr>
          </w:p>
          <w:p w14:paraId="677F5D1B" w14:textId="77777777" w:rsidR="00D813D1" w:rsidRPr="00D813D1" w:rsidRDefault="00D813D1" w:rsidP="00D813D1">
            <w:pPr>
              <w:rPr>
                <w:bCs/>
                <w:sz w:val="22"/>
                <w:szCs w:val="22"/>
                <w:lang w:val="en-US"/>
              </w:rPr>
            </w:pPr>
          </w:p>
          <w:p w14:paraId="1C23C0C8" w14:textId="77777777" w:rsidR="00D813D1" w:rsidRPr="00D813D1" w:rsidRDefault="00D813D1" w:rsidP="00D813D1">
            <w:pPr>
              <w:pStyle w:val="Default"/>
              <w:rPr>
                <w:rFonts w:eastAsiaTheme="minorHAnsi"/>
                <w:sz w:val="22"/>
                <w:szCs w:val="22"/>
                <w:lang w:eastAsia="en-US"/>
              </w:rPr>
            </w:pPr>
            <w:r w:rsidRPr="00D813D1">
              <w:rPr>
                <w:bCs/>
                <w:sz w:val="22"/>
                <w:szCs w:val="22"/>
              </w:rPr>
              <w:fldChar w:fldCharType="begin" w:fldLock="1"/>
            </w:r>
            <w:r w:rsidRPr="00D813D1">
              <w:rPr>
                <w:bCs/>
                <w:sz w:val="22"/>
                <w:szCs w:val="22"/>
              </w:rPr>
              <w:instrText>ADDIN CSL_CITATION {"citationItems":[{"id":"ITEM-1","itemData":{"DOI":"10.36226/jrmb.v3i3.158","ISSN":"2527-7502","abstract":"This study aims to determine the effect of work stress and work discipline on employee performance at Manggarai Station, South Jakarta. The type of research used is probability sampling with a quantitative approach. The sample used in this study used a simple random sampling technique. The data obtained are primary data from the results of respondents' answers to questionnaires distributed by 115 respondents and processed using the SPPS (Statistic Product and Service Solution) software program 17. In the f test the variable Job Stress and Work Discipline together (simultaneous) affect the Employee Performance. The results of the study show that in the t test (partial) the Job Stress variable negatively affects Employee Performance and Work Discipline variables have a positive effect on Employee Performance.\r Keywords: work stress, work discipline, employee performance","author":[{"dropping-particle":"","family":"Setyawati","given":"Novita Wahyu","non-dropping-particle":"","parse-names":false,"suffix":""},{"dropping-particle":"","family":"Aryani","given":"Nur Ade","non-dropping-particle":"","parse-names":false,"suffix":""},{"dropping-particle":"","family":"Ningrum","given":"Endah Prawesti","non-dropping-particle":"","parse-names":false,"suffix":""}],"container-title":"Jurnal Riset Manajemen dan Bisnis (JRMB) Fakultas Ekonomi UNIAT","id":"ITEM-1","issue":"3","issued":{"date-parts":[["2018"]]},"page":"405-412","title":"Stres Kerja Dan Disiplin Kerja Terhadap Kinerja Karyawan","type":"article-journal","volume":"3"},"uris":["http://www.mendeley.com/documents/?uuid=c0f064df-5808-4152-acc9-14b4ea839def"]}],"mendeley":{"formattedCitation":"(Setyawati et al., 2018)","plainTextFormattedCitation":"(Setyawati et al., 2018)","previouslyFormattedCitation":"(Setyawati et al., 2018)"},"properties":{"noteIndex":0},"schema":"https://github.com/citation-style-language/schema/raw/master/csl-citation.json"}</w:instrText>
            </w:r>
            <w:r w:rsidRPr="00D813D1">
              <w:rPr>
                <w:bCs/>
                <w:sz w:val="22"/>
                <w:szCs w:val="22"/>
              </w:rPr>
              <w:fldChar w:fldCharType="separate"/>
            </w:r>
            <w:r w:rsidRPr="00D813D1">
              <w:rPr>
                <w:bCs/>
                <w:noProof/>
                <w:sz w:val="22"/>
                <w:szCs w:val="22"/>
              </w:rPr>
              <w:t>(Setyawati, Aryani &amp; Ningrum., 2018)</w:t>
            </w:r>
            <w:r w:rsidRPr="00D813D1">
              <w:rPr>
                <w:bCs/>
                <w:sz w:val="22"/>
                <w:szCs w:val="22"/>
              </w:rPr>
              <w:fldChar w:fldCharType="end"/>
            </w:r>
          </w:p>
        </w:tc>
        <w:tc>
          <w:tcPr>
            <w:tcW w:w="1984" w:type="dxa"/>
          </w:tcPr>
          <w:p w14:paraId="22A788AF" w14:textId="77777777" w:rsidR="00D813D1" w:rsidRPr="00D813D1" w:rsidRDefault="00D813D1" w:rsidP="00D813D1">
            <w:pPr>
              <w:rPr>
                <w:bCs/>
                <w:sz w:val="22"/>
                <w:szCs w:val="22"/>
                <w:lang w:val="en-US"/>
              </w:rPr>
            </w:pPr>
            <w:r w:rsidRPr="00D813D1">
              <w:rPr>
                <w:bCs/>
                <w:sz w:val="22"/>
                <w:szCs w:val="22"/>
              </w:rPr>
              <w:t>Kuantitatif</w:t>
            </w:r>
          </w:p>
          <w:p w14:paraId="103354C1" w14:textId="77777777" w:rsidR="00D813D1" w:rsidRPr="00D813D1" w:rsidRDefault="00D813D1" w:rsidP="00D813D1">
            <w:pPr>
              <w:rPr>
                <w:bCs/>
                <w:sz w:val="22"/>
                <w:szCs w:val="22"/>
              </w:rPr>
            </w:pPr>
            <w:proofErr w:type="gramStart"/>
            <w:r w:rsidRPr="00D813D1">
              <w:rPr>
                <w:bCs/>
                <w:sz w:val="22"/>
                <w:szCs w:val="22"/>
                <w:lang w:val="en-US"/>
              </w:rPr>
              <w:t>P</w:t>
            </w:r>
            <w:r w:rsidRPr="00D813D1">
              <w:rPr>
                <w:bCs/>
                <w:sz w:val="22"/>
                <w:szCs w:val="22"/>
              </w:rPr>
              <w:t>opulasi :</w:t>
            </w:r>
            <w:proofErr w:type="gramEnd"/>
            <w:r w:rsidRPr="00D813D1">
              <w:rPr>
                <w:bCs/>
                <w:sz w:val="22"/>
                <w:szCs w:val="22"/>
              </w:rPr>
              <w:t xml:space="preserve"> </w:t>
            </w:r>
            <w:r w:rsidRPr="00D813D1">
              <w:rPr>
                <w:bCs/>
                <w:sz w:val="22"/>
                <w:szCs w:val="22"/>
                <w:lang w:val="en-US"/>
              </w:rPr>
              <w:t>162</w:t>
            </w:r>
            <w:r w:rsidRPr="00D813D1">
              <w:rPr>
                <w:bCs/>
                <w:sz w:val="22"/>
                <w:szCs w:val="22"/>
              </w:rPr>
              <w:t xml:space="preserve"> orang</w:t>
            </w:r>
          </w:p>
          <w:p w14:paraId="1C4725EA" w14:textId="77777777" w:rsidR="00D813D1" w:rsidRPr="00D813D1" w:rsidRDefault="00D813D1" w:rsidP="00D813D1">
            <w:pPr>
              <w:rPr>
                <w:bCs/>
                <w:sz w:val="22"/>
                <w:szCs w:val="22"/>
                <w:lang w:val="en-US"/>
              </w:rPr>
            </w:pPr>
            <w:r w:rsidRPr="00D813D1">
              <w:rPr>
                <w:bCs/>
                <w:sz w:val="22"/>
                <w:szCs w:val="22"/>
              </w:rPr>
              <w:t xml:space="preserve">Sampel : </w:t>
            </w:r>
            <w:r w:rsidRPr="00D813D1">
              <w:rPr>
                <w:bCs/>
                <w:sz w:val="22"/>
                <w:szCs w:val="22"/>
                <w:lang w:val="en-US"/>
              </w:rPr>
              <w:t>115</w:t>
            </w:r>
            <w:r w:rsidRPr="00D813D1">
              <w:rPr>
                <w:bCs/>
                <w:sz w:val="22"/>
                <w:szCs w:val="22"/>
              </w:rPr>
              <w:t xml:space="preserve"> orang</w:t>
            </w:r>
          </w:p>
          <w:p w14:paraId="70864584" w14:textId="77777777" w:rsidR="00D813D1" w:rsidRPr="00D813D1" w:rsidRDefault="00D813D1" w:rsidP="00D813D1">
            <w:pPr>
              <w:rPr>
                <w:bCs/>
                <w:sz w:val="22"/>
                <w:szCs w:val="22"/>
                <w:lang w:val="en-US"/>
              </w:rPr>
            </w:pPr>
            <w:r w:rsidRPr="00D813D1">
              <w:rPr>
                <w:bCs/>
                <w:sz w:val="22"/>
                <w:szCs w:val="22"/>
              </w:rPr>
              <w:t xml:space="preserve">Metode tehnik </w:t>
            </w:r>
            <w:proofErr w:type="spellStart"/>
            <w:r w:rsidRPr="00D813D1">
              <w:rPr>
                <w:bCs/>
                <w:sz w:val="22"/>
                <w:szCs w:val="22"/>
                <w:lang w:val="en-US"/>
              </w:rPr>
              <w:t>sampel</w:t>
            </w:r>
            <w:proofErr w:type="spellEnd"/>
            <w:r w:rsidRPr="00D813D1">
              <w:rPr>
                <w:bCs/>
                <w:sz w:val="22"/>
                <w:szCs w:val="22"/>
                <w:lang w:val="en-US"/>
              </w:rPr>
              <w:t xml:space="preserve"> random sampling</w:t>
            </w:r>
          </w:p>
          <w:p w14:paraId="6A25CC0A" w14:textId="77777777" w:rsidR="00D813D1" w:rsidRPr="00D813D1" w:rsidRDefault="00D813D1" w:rsidP="00D813D1">
            <w:pPr>
              <w:pStyle w:val="ListParagraph"/>
              <w:ind w:left="0"/>
              <w:rPr>
                <w:bCs/>
                <w:sz w:val="22"/>
                <w:szCs w:val="22"/>
              </w:rPr>
            </w:pPr>
            <w:r w:rsidRPr="00D813D1">
              <w:rPr>
                <w:bCs/>
                <w:sz w:val="22"/>
                <w:szCs w:val="22"/>
              </w:rPr>
              <w:t xml:space="preserve">Metode analisis regresi </w:t>
            </w:r>
            <w:r w:rsidRPr="00D813D1">
              <w:rPr>
                <w:bCs/>
                <w:sz w:val="22"/>
                <w:szCs w:val="22"/>
                <w:lang w:val="en-US"/>
              </w:rPr>
              <w:t>Uji T dan Uji F</w:t>
            </w:r>
          </w:p>
          <w:p w14:paraId="47119BD6" w14:textId="77777777" w:rsidR="00D813D1" w:rsidRPr="00D813D1" w:rsidRDefault="00D813D1" w:rsidP="00D813D1">
            <w:pPr>
              <w:rPr>
                <w:sz w:val="22"/>
                <w:szCs w:val="22"/>
                <w:lang w:val="en-US"/>
              </w:rPr>
            </w:pPr>
          </w:p>
        </w:tc>
        <w:tc>
          <w:tcPr>
            <w:tcW w:w="2268" w:type="dxa"/>
          </w:tcPr>
          <w:p w14:paraId="0994326B" w14:textId="77777777" w:rsidR="00D813D1" w:rsidRPr="00D813D1" w:rsidRDefault="00D813D1" w:rsidP="00D813D1">
            <w:pPr>
              <w:pStyle w:val="ListParagraph"/>
              <w:numPr>
                <w:ilvl w:val="0"/>
                <w:numId w:val="10"/>
              </w:numPr>
              <w:rPr>
                <w:bCs/>
                <w:sz w:val="22"/>
                <w:szCs w:val="22"/>
              </w:rPr>
            </w:pPr>
            <w:r w:rsidRPr="00D813D1">
              <w:rPr>
                <w:bCs/>
                <w:sz w:val="22"/>
                <w:szCs w:val="22"/>
              </w:rPr>
              <w:t>Stres kerja berpengaruh negatif dan signifikan terhadap kinerja karyawan</w:t>
            </w:r>
          </w:p>
          <w:p w14:paraId="155EE5E6" w14:textId="77777777" w:rsidR="00D813D1" w:rsidRPr="00D813D1" w:rsidRDefault="00D813D1" w:rsidP="00D813D1">
            <w:pPr>
              <w:pStyle w:val="ListParagraph"/>
              <w:numPr>
                <w:ilvl w:val="0"/>
                <w:numId w:val="10"/>
              </w:numPr>
              <w:rPr>
                <w:bCs/>
                <w:sz w:val="22"/>
                <w:szCs w:val="22"/>
              </w:rPr>
            </w:pPr>
            <w:r w:rsidRPr="00D813D1">
              <w:rPr>
                <w:bCs/>
                <w:sz w:val="22"/>
                <w:szCs w:val="22"/>
              </w:rPr>
              <w:t>Disiplin kerja berpengaruh positif dan signifikan terhadap kinerja karyawan</w:t>
            </w:r>
          </w:p>
        </w:tc>
      </w:tr>
      <w:tr w:rsidR="00D813D1" w:rsidRPr="00D813D1" w14:paraId="4156DD83" w14:textId="77777777" w:rsidTr="00817FA8">
        <w:tc>
          <w:tcPr>
            <w:tcW w:w="567" w:type="dxa"/>
          </w:tcPr>
          <w:p w14:paraId="3127A269" w14:textId="77777777" w:rsidR="00D813D1" w:rsidRPr="00D813D1" w:rsidRDefault="00D813D1" w:rsidP="00817FA8">
            <w:pPr>
              <w:jc w:val="center"/>
              <w:rPr>
                <w:sz w:val="22"/>
                <w:szCs w:val="22"/>
              </w:rPr>
            </w:pPr>
            <w:r w:rsidRPr="00D813D1">
              <w:rPr>
                <w:sz w:val="22"/>
                <w:szCs w:val="22"/>
              </w:rPr>
              <w:lastRenderedPageBreak/>
              <w:t>4.</w:t>
            </w:r>
          </w:p>
        </w:tc>
        <w:tc>
          <w:tcPr>
            <w:tcW w:w="2802" w:type="dxa"/>
          </w:tcPr>
          <w:p w14:paraId="588E6232" w14:textId="77777777" w:rsidR="00D813D1" w:rsidRPr="00D813D1" w:rsidRDefault="00D813D1" w:rsidP="00D813D1">
            <w:pPr>
              <w:rPr>
                <w:bCs/>
                <w:sz w:val="22"/>
                <w:szCs w:val="22"/>
              </w:rPr>
            </w:pPr>
            <w:r w:rsidRPr="00D813D1">
              <w:rPr>
                <w:bCs/>
                <w:sz w:val="22"/>
                <w:szCs w:val="22"/>
              </w:rPr>
              <w:t>Pengaruh Motivasi, Disiplin dan Kepuasan Kerja Terhadap Kinerja Karyawan</w:t>
            </w:r>
          </w:p>
          <w:p w14:paraId="695A0003" w14:textId="77777777" w:rsidR="00D813D1" w:rsidRPr="00D813D1" w:rsidRDefault="00D813D1" w:rsidP="00D813D1">
            <w:pPr>
              <w:rPr>
                <w:bCs/>
                <w:sz w:val="22"/>
                <w:szCs w:val="22"/>
              </w:rPr>
            </w:pPr>
            <w:r w:rsidRPr="00D813D1">
              <w:rPr>
                <w:bCs/>
                <w:sz w:val="22"/>
                <w:szCs w:val="22"/>
              </w:rPr>
              <w:t xml:space="preserve">Pada PT. Angkasa Pura II (Persero) Kantor Cabang Kualanamu </w:t>
            </w:r>
          </w:p>
          <w:p w14:paraId="3CBF69DA" w14:textId="77777777" w:rsidR="00D813D1" w:rsidRPr="00D813D1" w:rsidRDefault="00D813D1" w:rsidP="00D813D1">
            <w:pPr>
              <w:rPr>
                <w:bCs/>
                <w:sz w:val="22"/>
                <w:szCs w:val="22"/>
              </w:rPr>
            </w:pPr>
          </w:p>
          <w:p w14:paraId="164CA637" w14:textId="77777777" w:rsidR="00D813D1" w:rsidRPr="00D813D1" w:rsidRDefault="00D813D1" w:rsidP="00D813D1">
            <w:pPr>
              <w:pStyle w:val="Default"/>
              <w:rPr>
                <w:rFonts w:eastAsiaTheme="minorHAnsi"/>
                <w:sz w:val="22"/>
                <w:szCs w:val="22"/>
                <w:lang w:eastAsia="en-US"/>
              </w:rPr>
            </w:pPr>
            <w:r w:rsidRPr="00D813D1">
              <w:rPr>
                <w:sz w:val="22"/>
                <w:szCs w:val="22"/>
              </w:rPr>
              <w:fldChar w:fldCharType="begin" w:fldLock="1"/>
            </w:r>
            <w:r w:rsidRPr="00D813D1">
              <w:rPr>
                <w:sz w:val="22"/>
                <w:szCs w:val="22"/>
              </w:rPr>
              <w:instrText>ADDIN CSL_CITATION {"citationItems":[{"id":"ITEM-1","itemData":{"author":[{"dropping-particle":"","family":"Studi","given":"Program","non-dropping-particle":"","parse-names":false,"suffix":""},{"dropping-particle":"","family":"Manajemen","given":"Magister","non-dropping-particle":"","parse-names":false,"suffix":""},{"dropping-particle":"","family":"Muhammadiyah","given":"Universitas","non-dropping-particle":"","parse-names":false,"suffix":""},{"dropping-particle":"","family":"Utara","given":"Sumatera","non-dropping-particle":"","parse-names":false,"suffix":""}],"id":"ITEM-1","issue":"1","issued":{"date-parts":[["2020"]]},"page":"120-135","title":"Pengaruh Motivasi , Disiplin dan Kepuasan Kerja Terhadap Kinerja Karyawan Pada PT . Angkasa Pura II ( Persero ) Kantor Cabang Kualanamu Sandhi Fialy Harahap Satria Tirtayasa PENDAHULUAN Kinerja karyawan sebagai salah satu elemen utama yang dapat ditingkat","type":"article-journal","volume":"3"},"uris":["http://www.mendeley.com/documents/?uuid=d6ad672d-c99a-47b5-855a-f5d6d34beab8","http://www.mendeley.com/documents/?uuid=4f0cd2fb-9d3f-4c3f-9424-6f919d2f2786","http://www.mendeley.com/documents/?uuid=1fbd8568-b48f-490b-a3f5-977f7ecdf3f0"]}],"mendeley":{"formattedCitation":"(Studi et al., 2020)","manualFormatting":"(Harahap &amp; Tirtayasa., 2020)","plainTextFormattedCitation":"(Studi et al., 2020)","previouslyFormattedCitation":"(Studi et al., 2020)"},"properties":{"noteIndex":0},"schema":"https://github.com/citation-style-language/schema/raw/master/csl-citation.json"}</w:instrText>
            </w:r>
            <w:r w:rsidRPr="00D813D1">
              <w:rPr>
                <w:sz w:val="22"/>
                <w:szCs w:val="22"/>
              </w:rPr>
              <w:fldChar w:fldCharType="separate"/>
            </w:r>
            <w:r w:rsidRPr="00D813D1">
              <w:rPr>
                <w:noProof/>
                <w:sz w:val="22"/>
                <w:szCs w:val="22"/>
              </w:rPr>
              <w:t>(Harahap &amp; Tirtayasa., 2020)</w:t>
            </w:r>
            <w:r w:rsidRPr="00D813D1">
              <w:rPr>
                <w:sz w:val="22"/>
                <w:szCs w:val="22"/>
              </w:rPr>
              <w:fldChar w:fldCharType="end"/>
            </w:r>
          </w:p>
        </w:tc>
        <w:tc>
          <w:tcPr>
            <w:tcW w:w="1984" w:type="dxa"/>
          </w:tcPr>
          <w:p w14:paraId="1591538A" w14:textId="77777777" w:rsidR="00D813D1" w:rsidRPr="00D813D1" w:rsidRDefault="00D813D1" w:rsidP="00D813D1">
            <w:pPr>
              <w:rPr>
                <w:bCs/>
                <w:sz w:val="22"/>
                <w:szCs w:val="22"/>
                <w:lang w:val="en-US"/>
              </w:rPr>
            </w:pPr>
            <w:r w:rsidRPr="00D813D1">
              <w:rPr>
                <w:bCs/>
                <w:sz w:val="22"/>
                <w:szCs w:val="22"/>
              </w:rPr>
              <w:t>Kuantitatif</w:t>
            </w:r>
          </w:p>
          <w:p w14:paraId="033E9A85" w14:textId="77777777" w:rsidR="00D813D1" w:rsidRPr="00D813D1" w:rsidRDefault="00D813D1" w:rsidP="00D813D1">
            <w:pPr>
              <w:rPr>
                <w:bCs/>
                <w:sz w:val="22"/>
                <w:szCs w:val="22"/>
              </w:rPr>
            </w:pPr>
            <w:r w:rsidRPr="00D813D1">
              <w:rPr>
                <w:bCs/>
                <w:sz w:val="22"/>
                <w:szCs w:val="22"/>
              </w:rPr>
              <w:t>Populasi : 35 orang</w:t>
            </w:r>
          </w:p>
          <w:p w14:paraId="13BA9B70" w14:textId="77777777" w:rsidR="00D813D1" w:rsidRPr="00D813D1" w:rsidRDefault="00D813D1" w:rsidP="00D813D1">
            <w:pPr>
              <w:rPr>
                <w:bCs/>
                <w:sz w:val="22"/>
                <w:szCs w:val="22"/>
                <w:lang w:val="en-US"/>
              </w:rPr>
            </w:pPr>
            <w:r w:rsidRPr="00D813D1">
              <w:rPr>
                <w:bCs/>
                <w:sz w:val="22"/>
                <w:szCs w:val="22"/>
              </w:rPr>
              <w:t>Sampel : 35 orang</w:t>
            </w:r>
          </w:p>
          <w:p w14:paraId="78E9D73A" w14:textId="77777777" w:rsidR="00D813D1" w:rsidRPr="00D813D1" w:rsidRDefault="00D813D1" w:rsidP="00D813D1">
            <w:pPr>
              <w:rPr>
                <w:bCs/>
                <w:sz w:val="22"/>
                <w:szCs w:val="22"/>
              </w:rPr>
            </w:pPr>
          </w:p>
          <w:p w14:paraId="3DF2BE1D" w14:textId="77777777" w:rsidR="00D813D1" w:rsidRPr="00D813D1" w:rsidRDefault="00D813D1" w:rsidP="00D813D1">
            <w:pPr>
              <w:rPr>
                <w:bCs/>
                <w:sz w:val="22"/>
                <w:szCs w:val="22"/>
                <w:lang w:val="en-US"/>
              </w:rPr>
            </w:pPr>
            <w:r w:rsidRPr="00D813D1">
              <w:rPr>
                <w:bCs/>
                <w:sz w:val="22"/>
                <w:szCs w:val="22"/>
              </w:rPr>
              <w:t>Metode sampling jenuh</w:t>
            </w:r>
          </w:p>
          <w:p w14:paraId="247423B2" w14:textId="77777777" w:rsidR="00D813D1" w:rsidRPr="00D813D1" w:rsidRDefault="00D813D1" w:rsidP="00D813D1">
            <w:pPr>
              <w:rPr>
                <w:bCs/>
                <w:sz w:val="22"/>
                <w:szCs w:val="22"/>
              </w:rPr>
            </w:pPr>
            <w:r w:rsidRPr="00D813D1">
              <w:rPr>
                <w:bCs/>
                <w:sz w:val="22"/>
                <w:szCs w:val="22"/>
              </w:rPr>
              <w:t>Metode analisis regresi linier berganda dan hipotesis</w:t>
            </w:r>
          </w:p>
          <w:p w14:paraId="168A303E" w14:textId="77777777" w:rsidR="00D813D1" w:rsidRPr="00D813D1" w:rsidRDefault="00D813D1" w:rsidP="00D813D1">
            <w:pPr>
              <w:rPr>
                <w:i/>
                <w:sz w:val="22"/>
                <w:szCs w:val="22"/>
              </w:rPr>
            </w:pPr>
          </w:p>
        </w:tc>
        <w:tc>
          <w:tcPr>
            <w:tcW w:w="2268" w:type="dxa"/>
          </w:tcPr>
          <w:p w14:paraId="4E69866D" w14:textId="77777777" w:rsidR="00D813D1" w:rsidRPr="00D813D1" w:rsidRDefault="00D813D1" w:rsidP="00D813D1">
            <w:pPr>
              <w:rPr>
                <w:sz w:val="22"/>
                <w:szCs w:val="22"/>
              </w:rPr>
            </w:pPr>
            <w:r w:rsidRPr="00D813D1">
              <w:rPr>
                <w:bCs/>
                <w:sz w:val="22"/>
                <w:szCs w:val="22"/>
              </w:rPr>
              <w:t>Motivasi, disiplin dan kepuasan kerja berpengaruh positif dan signifikan terhadap kinerja karyawan di PT.</w:t>
            </w:r>
            <w:r w:rsidRPr="00D813D1">
              <w:rPr>
                <w:bCs/>
                <w:sz w:val="22"/>
                <w:szCs w:val="22"/>
                <w:lang w:val="en-US"/>
              </w:rPr>
              <w:t xml:space="preserve"> </w:t>
            </w:r>
            <w:r w:rsidRPr="00D813D1">
              <w:rPr>
                <w:bCs/>
                <w:sz w:val="22"/>
                <w:szCs w:val="22"/>
              </w:rPr>
              <w:t>Angkasa Pura II (Persero) Kantor Cabang Kualanamu.</w:t>
            </w:r>
          </w:p>
        </w:tc>
      </w:tr>
      <w:tr w:rsidR="00D813D1" w:rsidRPr="00D813D1" w14:paraId="47031BA3" w14:textId="77777777" w:rsidTr="00817FA8">
        <w:tc>
          <w:tcPr>
            <w:tcW w:w="567" w:type="dxa"/>
          </w:tcPr>
          <w:p w14:paraId="3C7CC33B" w14:textId="77777777" w:rsidR="00D813D1" w:rsidRPr="00D813D1" w:rsidRDefault="00D813D1" w:rsidP="00817FA8">
            <w:pPr>
              <w:jc w:val="center"/>
              <w:rPr>
                <w:sz w:val="22"/>
                <w:szCs w:val="22"/>
              </w:rPr>
            </w:pPr>
            <w:r w:rsidRPr="00D813D1">
              <w:rPr>
                <w:sz w:val="22"/>
                <w:szCs w:val="22"/>
              </w:rPr>
              <w:t>5.</w:t>
            </w:r>
          </w:p>
        </w:tc>
        <w:tc>
          <w:tcPr>
            <w:tcW w:w="2802" w:type="dxa"/>
          </w:tcPr>
          <w:p w14:paraId="195A83B4" w14:textId="77777777" w:rsidR="00D813D1" w:rsidRPr="00D813D1" w:rsidRDefault="00D813D1" w:rsidP="00D813D1">
            <w:pPr>
              <w:rPr>
                <w:sz w:val="22"/>
                <w:szCs w:val="22"/>
              </w:rPr>
            </w:pPr>
            <w:r w:rsidRPr="00D813D1">
              <w:rPr>
                <w:sz w:val="22"/>
                <w:szCs w:val="22"/>
              </w:rPr>
              <w:t>Pengaruh Kepemimpinan, Budaya Organisasi, Dan Motivasi Terhadap Kinerja Pegawai</w:t>
            </w:r>
          </w:p>
          <w:p w14:paraId="407B5EFE" w14:textId="77777777" w:rsidR="00D813D1" w:rsidRPr="00D813D1" w:rsidRDefault="00D813D1" w:rsidP="00D813D1">
            <w:pPr>
              <w:rPr>
                <w:sz w:val="22"/>
                <w:szCs w:val="22"/>
              </w:rPr>
            </w:pPr>
          </w:p>
          <w:p w14:paraId="57F7FE81" w14:textId="77777777" w:rsidR="00D813D1" w:rsidRPr="00D813D1" w:rsidRDefault="00D813D1" w:rsidP="00D813D1">
            <w:pPr>
              <w:rPr>
                <w:sz w:val="22"/>
                <w:szCs w:val="22"/>
              </w:rPr>
            </w:pPr>
          </w:p>
          <w:p w14:paraId="5FEB7899" w14:textId="77777777" w:rsidR="00D813D1" w:rsidRPr="00D813D1" w:rsidRDefault="00D813D1" w:rsidP="00D813D1">
            <w:pPr>
              <w:rPr>
                <w:sz w:val="22"/>
                <w:szCs w:val="22"/>
              </w:rPr>
            </w:pPr>
            <w:r w:rsidRPr="00D813D1">
              <w:rPr>
                <w:sz w:val="22"/>
                <w:szCs w:val="22"/>
              </w:rPr>
              <w:fldChar w:fldCharType="begin" w:fldLock="1"/>
            </w:r>
            <w:r w:rsidRPr="00D813D1">
              <w:rPr>
                <w:sz w:val="22"/>
                <w:szCs w:val="22"/>
              </w:rPr>
              <w:instrText>ADDIN CSL_CITATION {"citationItems":[{"id":"ITEM-1","itemData":{"DOI":"10.30596/maneggio.v2i1.3367","ISSN":"26232634","abstract":"Tujuan dari penelitian ini antara lain untuk Mengetahui dan menganalisis pengaruh kepemimpinan, budaya organisasi dan motivasi terhadap kinerja pegawai pada Dinas Pekerjaan Umum dan Perumahan Rakyat Aceh Tamiang. Penelitian ini termasuk pada penelitian kuantitatif sebab pendekatan yang digunakan untuk usulan penelitian, proses, hipotesis, turun ke lapangan, analisis data, kesimpulan data sampai dengan penulisannya menggunakan aspek pengukuran, perhitungan, rumus dan kepastian data numerik. Subyek penelitian adalah pegawai Dinas Pekerjaan Umum dan Perumahan Rakyat Aceh Tamiang.Data dianalisa menggunakan rumus regresi linear berganda dan uji hipotesis.Hasil penelitian menunjukkan bahwa secara serempak diperoleh nilai Fhitung 11,766 lebih besar dibandingkan dengan nilai Ftabel 2,49 dan nilai signifikasi 0,000 lebih kecil dari 0,05. Hal ini mengindikasikan bahwa hasil penelitian menolak H0. Dengan demikian secara serempak Kepemimpinan (X1), Budaya Organisasi (X2), dan Motivasi (X3) berpengaruh positif dan signifikan terhadap Kinerja Pegawai.","author":[{"dropping-particle":"","family":"Andayani","given":"Imelda","non-dropping-particle":"","parse-names":false,"suffix":""},{"dropping-particle":"","family":"Tirtayasa","given":"Satria","non-dropping-particle":"","parse-names":false,"suffix":""}],"container-title":"Maneggio: Jurnal Ilmiah Magister Manajemen","id":"ITEM-1","issue":"1","issued":{"date-parts":[["2019"]]},"page":"45-54","title":"Pengaruh Kepemimpinan, Budaya Organisasi, Dan Motivasi Terhadap Kinerja Pegawai","type":"article-journal","volume":"2"},"uris":["http://www.mendeley.com/documents/?uuid=1d2929d0-6c14-4dc9-8429-7951539a2263"]}],"mendeley":{"formattedCitation":"(Andayani &amp; Tirtayasa, 2019)","plainTextFormattedCitation":"(Andayani &amp; Tirtayasa, 2019)","previouslyFormattedCitation":"(Andayani &amp; Tirtayasa, 2019)"},"properties":{"noteIndex":0},"schema":"https://github.com/citation-style-language/schema/raw/master/csl-citation.json"}</w:instrText>
            </w:r>
            <w:r w:rsidRPr="00D813D1">
              <w:rPr>
                <w:sz w:val="22"/>
                <w:szCs w:val="22"/>
              </w:rPr>
              <w:fldChar w:fldCharType="separate"/>
            </w:r>
            <w:r w:rsidRPr="00D813D1">
              <w:rPr>
                <w:noProof/>
                <w:sz w:val="22"/>
                <w:szCs w:val="22"/>
              </w:rPr>
              <w:t>(Andayani &amp; Tirtayasa, 2019)</w:t>
            </w:r>
            <w:r w:rsidRPr="00D813D1">
              <w:rPr>
                <w:sz w:val="22"/>
                <w:szCs w:val="22"/>
              </w:rPr>
              <w:fldChar w:fldCharType="end"/>
            </w:r>
          </w:p>
        </w:tc>
        <w:tc>
          <w:tcPr>
            <w:tcW w:w="1984" w:type="dxa"/>
          </w:tcPr>
          <w:p w14:paraId="677E6856" w14:textId="77777777" w:rsidR="00D813D1" w:rsidRPr="00D813D1" w:rsidRDefault="00D813D1" w:rsidP="00D813D1">
            <w:pPr>
              <w:rPr>
                <w:bCs/>
                <w:sz w:val="22"/>
                <w:szCs w:val="22"/>
                <w:lang w:val="en-US"/>
              </w:rPr>
            </w:pPr>
            <w:r w:rsidRPr="00D813D1">
              <w:rPr>
                <w:bCs/>
                <w:sz w:val="22"/>
                <w:szCs w:val="22"/>
              </w:rPr>
              <w:t>Kuantitatif</w:t>
            </w:r>
          </w:p>
          <w:p w14:paraId="77759483" w14:textId="77777777" w:rsidR="00D813D1" w:rsidRPr="00D813D1" w:rsidRDefault="00D813D1" w:rsidP="00D813D1">
            <w:pPr>
              <w:rPr>
                <w:bCs/>
                <w:sz w:val="22"/>
                <w:szCs w:val="22"/>
              </w:rPr>
            </w:pPr>
            <w:r w:rsidRPr="00D813D1">
              <w:rPr>
                <w:bCs/>
                <w:sz w:val="22"/>
                <w:szCs w:val="22"/>
              </w:rPr>
              <w:t>Populasi : 81 orang</w:t>
            </w:r>
          </w:p>
          <w:p w14:paraId="74CF6DA8" w14:textId="77777777" w:rsidR="00D813D1" w:rsidRPr="00D813D1" w:rsidRDefault="00D813D1" w:rsidP="00D813D1">
            <w:pPr>
              <w:rPr>
                <w:bCs/>
                <w:sz w:val="22"/>
                <w:szCs w:val="22"/>
                <w:lang w:val="en-US"/>
              </w:rPr>
            </w:pPr>
            <w:r w:rsidRPr="00D813D1">
              <w:rPr>
                <w:bCs/>
                <w:sz w:val="22"/>
                <w:szCs w:val="22"/>
              </w:rPr>
              <w:t>Sampel : 81 orang</w:t>
            </w:r>
          </w:p>
          <w:p w14:paraId="54AEC0D6" w14:textId="77777777" w:rsidR="00D813D1" w:rsidRPr="00D813D1" w:rsidRDefault="00D813D1" w:rsidP="00D813D1">
            <w:pPr>
              <w:rPr>
                <w:bCs/>
                <w:sz w:val="22"/>
                <w:szCs w:val="22"/>
                <w:lang w:val="en-US"/>
              </w:rPr>
            </w:pPr>
            <w:r w:rsidRPr="00D813D1">
              <w:rPr>
                <w:bCs/>
                <w:sz w:val="22"/>
                <w:szCs w:val="22"/>
              </w:rPr>
              <w:t>Metode sampling jenuh</w:t>
            </w:r>
          </w:p>
          <w:p w14:paraId="4F28C6DB" w14:textId="77777777" w:rsidR="00D813D1" w:rsidRPr="00D813D1" w:rsidRDefault="00D813D1" w:rsidP="00D813D1">
            <w:pPr>
              <w:rPr>
                <w:bCs/>
                <w:sz w:val="22"/>
                <w:szCs w:val="22"/>
              </w:rPr>
            </w:pPr>
            <w:r w:rsidRPr="00D813D1">
              <w:rPr>
                <w:bCs/>
                <w:sz w:val="22"/>
                <w:szCs w:val="22"/>
              </w:rPr>
              <w:t>Metode analisis regresi linier berganda dan hipotesis</w:t>
            </w:r>
          </w:p>
          <w:p w14:paraId="6A6195B9" w14:textId="77777777" w:rsidR="00D813D1" w:rsidRPr="00D813D1" w:rsidRDefault="00D813D1" w:rsidP="00D813D1">
            <w:pPr>
              <w:rPr>
                <w:sz w:val="22"/>
                <w:szCs w:val="22"/>
                <w:lang w:val="en-US"/>
              </w:rPr>
            </w:pPr>
          </w:p>
        </w:tc>
        <w:tc>
          <w:tcPr>
            <w:tcW w:w="2268" w:type="dxa"/>
          </w:tcPr>
          <w:p w14:paraId="3CB9D610" w14:textId="77777777" w:rsidR="00D813D1" w:rsidRPr="00D813D1" w:rsidRDefault="00D813D1" w:rsidP="00D813D1">
            <w:pPr>
              <w:pStyle w:val="ListParagraph"/>
              <w:numPr>
                <w:ilvl w:val="0"/>
                <w:numId w:val="11"/>
              </w:numPr>
              <w:ind w:left="342" w:hanging="342"/>
              <w:rPr>
                <w:bCs/>
                <w:sz w:val="22"/>
                <w:szCs w:val="22"/>
              </w:rPr>
            </w:pPr>
            <w:r w:rsidRPr="00D813D1">
              <w:rPr>
                <w:bCs/>
                <w:sz w:val="22"/>
                <w:szCs w:val="22"/>
              </w:rPr>
              <w:t xml:space="preserve">Pengaruh kepemimpinan terhadap kinerja pegawai berpengaruh negatif dan signifikan. </w:t>
            </w:r>
          </w:p>
          <w:p w14:paraId="40560751" w14:textId="77777777" w:rsidR="00D813D1" w:rsidRPr="00D813D1" w:rsidRDefault="00D813D1" w:rsidP="00D813D1">
            <w:pPr>
              <w:pStyle w:val="ListParagraph"/>
              <w:numPr>
                <w:ilvl w:val="0"/>
                <w:numId w:val="11"/>
              </w:numPr>
              <w:ind w:left="279" w:hanging="279"/>
              <w:rPr>
                <w:bCs/>
                <w:sz w:val="22"/>
                <w:szCs w:val="22"/>
              </w:rPr>
            </w:pPr>
            <w:r w:rsidRPr="00D813D1">
              <w:rPr>
                <w:bCs/>
                <w:sz w:val="22"/>
                <w:szCs w:val="22"/>
              </w:rPr>
              <w:t>Budaya organisasi berpengaruh</w:t>
            </w:r>
            <w:r w:rsidRPr="00D813D1">
              <w:rPr>
                <w:bCs/>
                <w:sz w:val="22"/>
                <w:szCs w:val="22"/>
                <w:lang w:val="en-US"/>
              </w:rPr>
              <w:t xml:space="preserve"> </w:t>
            </w:r>
            <w:r w:rsidRPr="00D813D1">
              <w:rPr>
                <w:bCs/>
                <w:sz w:val="22"/>
                <w:szCs w:val="22"/>
              </w:rPr>
              <w:t>positif dan signifikan</w:t>
            </w:r>
            <w:r w:rsidRPr="00D813D1">
              <w:rPr>
                <w:bCs/>
                <w:sz w:val="22"/>
                <w:szCs w:val="22"/>
                <w:lang w:val="en-US"/>
              </w:rPr>
              <w:t xml:space="preserve"> </w:t>
            </w:r>
            <w:proofErr w:type="spellStart"/>
            <w:r w:rsidRPr="00D813D1">
              <w:rPr>
                <w:bCs/>
                <w:sz w:val="22"/>
                <w:szCs w:val="22"/>
                <w:lang w:val="en-US"/>
              </w:rPr>
              <w:t>terhadap</w:t>
            </w:r>
            <w:proofErr w:type="spellEnd"/>
            <w:r w:rsidRPr="00D813D1">
              <w:rPr>
                <w:bCs/>
                <w:sz w:val="22"/>
                <w:szCs w:val="22"/>
              </w:rPr>
              <w:t xml:space="preserve"> kinerja pegawai </w:t>
            </w:r>
          </w:p>
          <w:p w14:paraId="3F6390A8" w14:textId="77777777" w:rsidR="00D813D1" w:rsidRPr="00D813D1" w:rsidRDefault="00D813D1" w:rsidP="00D813D1">
            <w:pPr>
              <w:pStyle w:val="ListParagraph"/>
              <w:numPr>
                <w:ilvl w:val="0"/>
                <w:numId w:val="11"/>
              </w:numPr>
              <w:ind w:left="279" w:hanging="279"/>
              <w:rPr>
                <w:bCs/>
                <w:sz w:val="22"/>
                <w:szCs w:val="22"/>
              </w:rPr>
            </w:pPr>
            <w:r w:rsidRPr="00D813D1">
              <w:rPr>
                <w:bCs/>
                <w:sz w:val="22"/>
                <w:szCs w:val="22"/>
              </w:rPr>
              <w:t>Motivasi berpengaruh terhadap kinerja pegawai berpengaruh positif dan signifikan.</w:t>
            </w:r>
          </w:p>
          <w:p w14:paraId="69B15BE3" w14:textId="77777777" w:rsidR="00D813D1" w:rsidRPr="00D813D1" w:rsidRDefault="00D813D1" w:rsidP="00D813D1">
            <w:pPr>
              <w:pStyle w:val="ListParagraph"/>
              <w:numPr>
                <w:ilvl w:val="0"/>
                <w:numId w:val="11"/>
              </w:numPr>
              <w:ind w:left="279" w:hanging="279"/>
              <w:rPr>
                <w:bCs/>
                <w:sz w:val="22"/>
                <w:szCs w:val="22"/>
              </w:rPr>
            </w:pPr>
            <w:r w:rsidRPr="00D813D1">
              <w:rPr>
                <w:bCs/>
                <w:sz w:val="22"/>
                <w:szCs w:val="22"/>
              </w:rPr>
              <w:t>Terdapat pengaruh positif dan signifikan antara variabel kepemimpinan, budaya organisasi dan motivasi terhadap kinerja pegawai pada Dinas Pekerjaan Umum dan</w:t>
            </w:r>
            <w:r w:rsidRPr="00D813D1">
              <w:rPr>
                <w:bCs/>
                <w:sz w:val="22"/>
                <w:szCs w:val="22"/>
                <w:lang w:val="en-US"/>
              </w:rPr>
              <w:t xml:space="preserve"> </w:t>
            </w:r>
            <w:r w:rsidRPr="00D813D1">
              <w:rPr>
                <w:bCs/>
                <w:sz w:val="22"/>
                <w:szCs w:val="22"/>
              </w:rPr>
              <w:t>Perumahan Rakyat Aceh Tamiang.</w:t>
            </w:r>
          </w:p>
          <w:p w14:paraId="541F1205" w14:textId="77777777" w:rsidR="00D813D1" w:rsidRPr="00D813D1" w:rsidRDefault="00D813D1" w:rsidP="00D813D1">
            <w:pPr>
              <w:rPr>
                <w:sz w:val="22"/>
                <w:szCs w:val="22"/>
              </w:rPr>
            </w:pPr>
          </w:p>
        </w:tc>
      </w:tr>
      <w:tr w:rsidR="00D813D1" w:rsidRPr="00D813D1" w14:paraId="4D7F0C7C" w14:textId="77777777" w:rsidTr="00817FA8">
        <w:tc>
          <w:tcPr>
            <w:tcW w:w="567" w:type="dxa"/>
          </w:tcPr>
          <w:p w14:paraId="5D48238A" w14:textId="77777777" w:rsidR="00D813D1" w:rsidRPr="00D813D1" w:rsidRDefault="00D813D1" w:rsidP="00817FA8">
            <w:pPr>
              <w:jc w:val="center"/>
              <w:rPr>
                <w:sz w:val="22"/>
                <w:szCs w:val="22"/>
              </w:rPr>
            </w:pPr>
            <w:r w:rsidRPr="00D813D1">
              <w:rPr>
                <w:sz w:val="22"/>
                <w:szCs w:val="22"/>
                <w:lang w:val="en-US"/>
              </w:rPr>
              <w:t>6</w:t>
            </w:r>
            <w:r w:rsidRPr="00D813D1">
              <w:rPr>
                <w:sz w:val="22"/>
                <w:szCs w:val="22"/>
              </w:rPr>
              <w:t>.</w:t>
            </w:r>
          </w:p>
        </w:tc>
        <w:tc>
          <w:tcPr>
            <w:tcW w:w="2802" w:type="dxa"/>
          </w:tcPr>
          <w:p w14:paraId="3388517B" w14:textId="77777777" w:rsidR="00D813D1" w:rsidRPr="00D813D1" w:rsidRDefault="00D813D1" w:rsidP="00D813D1">
            <w:pPr>
              <w:rPr>
                <w:color w:val="000000" w:themeColor="text1"/>
                <w:sz w:val="22"/>
                <w:szCs w:val="22"/>
              </w:rPr>
            </w:pPr>
            <w:r w:rsidRPr="00D813D1">
              <w:rPr>
                <w:color w:val="000000" w:themeColor="text1"/>
                <w:sz w:val="22"/>
                <w:szCs w:val="22"/>
              </w:rPr>
              <w:t>Pengaruh Stres Kerja, Disiplin Kerja dan Kepuasan Kerja Terhadap Kinerja Karyawan Ekowisata Taman Air Tlatar Boyolali</w:t>
            </w:r>
          </w:p>
          <w:p w14:paraId="0FAAA830" w14:textId="77777777" w:rsidR="00D813D1" w:rsidRPr="00D813D1" w:rsidRDefault="00D813D1" w:rsidP="00D813D1">
            <w:pPr>
              <w:rPr>
                <w:color w:val="000000" w:themeColor="text1"/>
                <w:sz w:val="22"/>
                <w:szCs w:val="22"/>
              </w:rPr>
            </w:pPr>
          </w:p>
          <w:p w14:paraId="2102FE60" w14:textId="77777777" w:rsidR="00D813D1" w:rsidRPr="00D813D1" w:rsidRDefault="00D813D1" w:rsidP="00D813D1">
            <w:pPr>
              <w:pStyle w:val="ListParagraph"/>
              <w:ind w:left="0"/>
              <w:rPr>
                <w:bCs/>
                <w:sz w:val="22"/>
                <w:szCs w:val="22"/>
                <w:lang w:val="en-US"/>
              </w:rPr>
            </w:pPr>
            <w:r w:rsidRPr="00D813D1">
              <w:rPr>
                <w:color w:val="000000" w:themeColor="text1"/>
                <w:sz w:val="22"/>
                <w:szCs w:val="22"/>
              </w:rPr>
              <w:lastRenderedPageBreak/>
              <w:fldChar w:fldCharType="begin" w:fldLock="1"/>
            </w:r>
            <w:r w:rsidRPr="00D813D1">
              <w:rPr>
                <w:color w:val="000000" w:themeColor="text1"/>
                <w:sz w:val="22"/>
                <w:szCs w:val="22"/>
              </w:rPr>
              <w:instrText>ADDIN CSL_CITATION {"citationItems":[{"id":"ITEM-1","itemData":{"abstract":"This study proves the factors that improve employee performance in Tlatar Boyolali Water Park Ecotourism. The factors analyzed in this study are job stress, work discipline, job satisfaction and employee performance. The population in the study were all permanent employees of Tlatar Boyolali Water Park Ecotourism which won 63 people. The sampling technique uses saturated samples in which the entire population is taken as research samples. Data collection through the collection of questionnaires with a Likert scale. Questionnaire testing using the Classicality test consists of tests of normality, multicolliniarity, heterocedasticity, autocorrelation and linearity as well as additional tests of validity and reliability. From this test shows that the data does not occur and the problem can be submitted for regression testing. The statistical method used is multiple linear regression with a significance level of 5%. Based on the results of the hypothesis it can be concluded that work stress and work discipline are significant on employee performance, while job satisfaction has an effect but is not significant","author":[{"dropping-particle":"","family":"Partika","given":"Pupuh Dwi","non-dropping-particle":"","parse-names":false,"suffix":""},{"dropping-particle":"","family":"Ismanto","given":"Bambang","non-dropping-particle":"","parse-names":false,"suffix":""},{"dropping-particle":"","family":"Rina","given":"Lelahester","non-dropping-particle":"","parse-names":false,"suffix":""}],"container-title":"Jurnal Benefita","id":"ITEM-1","issue":"2","issued":{"date-parts":[["2020"]]},"page":"308-323","title":"Pengaruh Stres Kerja, Disiplin Kerja dan Kepuasan Kerja Terhadap Kinerja Karyawan Ekowisata Taman Air Tlatar Boyolali","type":"article-journal","volume":"5"},"uris":["http://www.mendeley.com/documents/?uuid=6f3d5d2b-afd4-4afb-be44-91974c310068"]}],"mendeley":{"formattedCitation":"(Partika, Ismanto, and Rina 2020)","manualFormatting":"(Partika, Ismanto &amp; Rina, 2020)","plainTextFormattedCitation":"(Partika, Ismanto, and Rina 2020)","previouslyFormattedCitation":"&lt;sup&gt;8&lt;/sup&gt;"},"properties":{"noteIndex":0},"schema":"https://github.com/citation-style-language/schema/raw/master/csl-citation.json"}</w:instrText>
            </w:r>
            <w:r w:rsidRPr="00D813D1">
              <w:rPr>
                <w:color w:val="000000" w:themeColor="text1"/>
                <w:sz w:val="22"/>
                <w:szCs w:val="22"/>
              </w:rPr>
              <w:fldChar w:fldCharType="separate"/>
            </w:r>
            <w:r w:rsidRPr="00D813D1">
              <w:rPr>
                <w:noProof/>
                <w:color w:val="000000" w:themeColor="text1"/>
                <w:sz w:val="22"/>
                <w:szCs w:val="22"/>
              </w:rPr>
              <w:t>(Partika, Ismanto &amp; Rina, 2020)</w:t>
            </w:r>
            <w:r w:rsidRPr="00D813D1">
              <w:rPr>
                <w:color w:val="000000" w:themeColor="text1"/>
                <w:sz w:val="22"/>
                <w:szCs w:val="22"/>
              </w:rPr>
              <w:fldChar w:fldCharType="end"/>
            </w:r>
          </w:p>
        </w:tc>
        <w:tc>
          <w:tcPr>
            <w:tcW w:w="1984" w:type="dxa"/>
          </w:tcPr>
          <w:p w14:paraId="0AE5608D" w14:textId="77777777" w:rsidR="00D813D1" w:rsidRPr="00D813D1" w:rsidRDefault="00D813D1" w:rsidP="00D813D1">
            <w:pPr>
              <w:rPr>
                <w:color w:val="000000" w:themeColor="text1"/>
                <w:sz w:val="22"/>
                <w:szCs w:val="22"/>
              </w:rPr>
            </w:pPr>
            <w:r w:rsidRPr="00D813D1">
              <w:rPr>
                <w:color w:val="000000" w:themeColor="text1"/>
                <w:sz w:val="22"/>
                <w:szCs w:val="22"/>
              </w:rPr>
              <w:lastRenderedPageBreak/>
              <w:t>Jenis penelitian:</w:t>
            </w:r>
          </w:p>
          <w:p w14:paraId="1CB5B321" w14:textId="77777777" w:rsidR="00D813D1" w:rsidRPr="00D813D1" w:rsidRDefault="00D813D1" w:rsidP="00D813D1">
            <w:pPr>
              <w:rPr>
                <w:color w:val="000000" w:themeColor="text1"/>
                <w:sz w:val="22"/>
                <w:szCs w:val="22"/>
              </w:rPr>
            </w:pPr>
            <w:r w:rsidRPr="00D813D1">
              <w:rPr>
                <w:color w:val="000000" w:themeColor="text1"/>
                <w:sz w:val="22"/>
                <w:szCs w:val="22"/>
              </w:rPr>
              <w:t>Kuantitatif</w:t>
            </w:r>
          </w:p>
          <w:p w14:paraId="01A5AB6B" w14:textId="77777777" w:rsidR="00D813D1" w:rsidRPr="00D813D1" w:rsidRDefault="00D813D1" w:rsidP="00D813D1">
            <w:pPr>
              <w:rPr>
                <w:color w:val="000000" w:themeColor="text1"/>
                <w:sz w:val="22"/>
                <w:szCs w:val="22"/>
              </w:rPr>
            </w:pPr>
          </w:p>
          <w:p w14:paraId="4BADE4B6" w14:textId="77777777" w:rsidR="00D813D1" w:rsidRPr="00D813D1" w:rsidRDefault="00D813D1" w:rsidP="00D813D1">
            <w:pPr>
              <w:rPr>
                <w:color w:val="000000" w:themeColor="text1"/>
                <w:sz w:val="22"/>
                <w:szCs w:val="22"/>
              </w:rPr>
            </w:pPr>
            <w:r w:rsidRPr="00D813D1">
              <w:rPr>
                <w:color w:val="000000" w:themeColor="text1"/>
                <w:sz w:val="22"/>
                <w:szCs w:val="22"/>
              </w:rPr>
              <w:t>Teknik sampling:</w:t>
            </w:r>
          </w:p>
          <w:p w14:paraId="692C06D6" w14:textId="77777777" w:rsidR="00D813D1" w:rsidRPr="00D813D1" w:rsidRDefault="00D813D1" w:rsidP="00D813D1">
            <w:pPr>
              <w:rPr>
                <w:i/>
                <w:color w:val="000000" w:themeColor="text1"/>
                <w:sz w:val="22"/>
                <w:szCs w:val="22"/>
              </w:rPr>
            </w:pPr>
            <w:r w:rsidRPr="00D813D1">
              <w:rPr>
                <w:i/>
                <w:color w:val="000000" w:themeColor="text1"/>
                <w:sz w:val="22"/>
                <w:szCs w:val="22"/>
              </w:rPr>
              <w:t>sampling jenuh</w:t>
            </w:r>
          </w:p>
          <w:p w14:paraId="590F3A8C" w14:textId="77777777" w:rsidR="00D813D1" w:rsidRPr="00D813D1" w:rsidRDefault="00D813D1" w:rsidP="00D813D1">
            <w:pPr>
              <w:rPr>
                <w:color w:val="000000" w:themeColor="text1"/>
                <w:sz w:val="22"/>
                <w:szCs w:val="22"/>
              </w:rPr>
            </w:pPr>
          </w:p>
          <w:p w14:paraId="384601E6" w14:textId="77777777" w:rsidR="00D813D1" w:rsidRPr="00D813D1" w:rsidRDefault="00D813D1" w:rsidP="00D813D1">
            <w:pPr>
              <w:rPr>
                <w:color w:val="000000" w:themeColor="text1"/>
                <w:sz w:val="22"/>
                <w:szCs w:val="22"/>
              </w:rPr>
            </w:pPr>
            <w:r w:rsidRPr="00D813D1">
              <w:rPr>
                <w:color w:val="000000" w:themeColor="text1"/>
                <w:sz w:val="22"/>
                <w:szCs w:val="22"/>
              </w:rPr>
              <w:t>Populasi: 63 orang</w:t>
            </w:r>
          </w:p>
          <w:p w14:paraId="70C3A3C0" w14:textId="77777777" w:rsidR="00D813D1" w:rsidRPr="00D813D1" w:rsidRDefault="00D813D1" w:rsidP="00D813D1">
            <w:pPr>
              <w:rPr>
                <w:color w:val="000000" w:themeColor="text1"/>
                <w:sz w:val="22"/>
                <w:szCs w:val="22"/>
              </w:rPr>
            </w:pPr>
          </w:p>
          <w:p w14:paraId="1C6DFCBB" w14:textId="77777777" w:rsidR="00D813D1" w:rsidRPr="00D813D1" w:rsidRDefault="00D813D1" w:rsidP="00D813D1">
            <w:pPr>
              <w:rPr>
                <w:color w:val="000000" w:themeColor="text1"/>
                <w:sz w:val="22"/>
                <w:szCs w:val="22"/>
              </w:rPr>
            </w:pPr>
            <w:r w:rsidRPr="00D813D1">
              <w:rPr>
                <w:color w:val="000000" w:themeColor="text1"/>
                <w:sz w:val="22"/>
                <w:szCs w:val="22"/>
              </w:rPr>
              <w:t>Sampel: 63 orang</w:t>
            </w:r>
          </w:p>
          <w:p w14:paraId="42854EB3" w14:textId="77777777" w:rsidR="00D813D1" w:rsidRPr="00D813D1" w:rsidRDefault="00D813D1" w:rsidP="00D813D1">
            <w:pPr>
              <w:rPr>
                <w:color w:val="000000" w:themeColor="text1"/>
                <w:sz w:val="22"/>
                <w:szCs w:val="22"/>
              </w:rPr>
            </w:pPr>
          </w:p>
          <w:p w14:paraId="0F290EC9" w14:textId="77777777" w:rsidR="00D813D1" w:rsidRPr="00D813D1" w:rsidRDefault="00D813D1" w:rsidP="00D813D1">
            <w:pPr>
              <w:rPr>
                <w:color w:val="000000" w:themeColor="text1"/>
                <w:sz w:val="22"/>
                <w:szCs w:val="22"/>
              </w:rPr>
            </w:pPr>
            <w:r w:rsidRPr="00D813D1">
              <w:rPr>
                <w:color w:val="000000" w:themeColor="text1"/>
                <w:sz w:val="22"/>
                <w:szCs w:val="22"/>
              </w:rPr>
              <w:t>Teknik analisis:</w:t>
            </w:r>
          </w:p>
          <w:p w14:paraId="3528DBC2" w14:textId="77777777" w:rsidR="00D813D1" w:rsidRPr="00D813D1" w:rsidRDefault="00D813D1" w:rsidP="00D813D1">
            <w:pPr>
              <w:rPr>
                <w:sz w:val="22"/>
                <w:szCs w:val="22"/>
              </w:rPr>
            </w:pPr>
            <w:r w:rsidRPr="00D813D1">
              <w:rPr>
                <w:color w:val="000000" w:themeColor="text1"/>
                <w:sz w:val="22"/>
                <w:szCs w:val="22"/>
              </w:rPr>
              <w:t>Analisis regresi linear berganda</w:t>
            </w:r>
          </w:p>
        </w:tc>
        <w:tc>
          <w:tcPr>
            <w:tcW w:w="2268" w:type="dxa"/>
          </w:tcPr>
          <w:p w14:paraId="7B8377CA" w14:textId="77777777" w:rsidR="00D813D1" w:rsidRPr="00D813D1" w:rsidRDefault="00D813D1" w:rsidP="00D813D1">
            <w:pPr>
              <w:numPr>
                <w:ilvl w:val="0"/>
                <w:numId w:val="12"/>
              </w:numPr>
              <w:ind w:left="312" w:hanging="357"/>
              <w:rPr>
                <w:color w:val="000000" w:themeColor="text1"/>
                <w:sz w:val="22"/>
                <w:szCs w:val="22"/>
              </w:rPr>
            </w:pPr>
            <w:r w:rsidRPr="00D813D1">
              <w:rPr>
                <w:color w:val="000000" w:themeColor="text1"/>
                <w:sz w:val="22"/>
                <w:szCs w:val="22"/>
              </w:rPr>
              <w:lastRenderedPageBreak/>
              <w:t xml:space="preserve">Stres kerja, disiplin kerja dan kepuasan kerja berpengaruh positif dan signifikan terhadap kinerja karyawan </w:t>
            </w:r>
            <w:r w:rsidRPr="00D813D1">
              <w:rPr>
                <w:color w:val="000000" w:themeColor="text1"/>
                <w:sz w:val="22"/>
                <w:szCs w:val="22"/>
              </w:rPr>
              <w:lastRenderedPageBreak/>
              <w:t xml:space="preserve">Ekowisata Taman Air Tlatar Boyolali </w:t>
            </w:r>
          </w:p>
          <w:p w14:paraId="7D978A2C" w14:textId="77777777" w:rsidR="00D813D1" w:rsidRPr="00D813D1" w:rsidRDefault="00D813D1" w:rsidP="00D813D1">
            <w:pPr>
              <w:numPr>
                <w:ilvl w:val="0"/>
                <w:numId w:val="12"/>
              </w:numPr>
              <w:ind w:left="312" w:hanging="357"/>
              <w:rPr>
                <w:color w:val="000000" w:themeColor="text1"/>
                <w:sz w:val="22"/>
                <w:szCs w:val="22"/>
              </w:rPr>
            </w:pPr>
            <w:r w:rsidRPr="00D813D1">
              <w:rPr>
                <w:color w:val="000000" w:themeColor="text1"/>
                <w:sz w:val="22"/>
                <w:szCs w:val="22"/>
              </w:rPr>
              <w:t>Stres kerja berpengaruh positif dan signifikan terhadap kinerja karyawan Ekowisata Taman Air Tlatar Boyolali</w:t>
            </w:r>
          </w:p>
          <w:p w14:paraId="399CBBB0" w14:textId="77777777" w:rsidR="00D813D1" w:rsidRPr="00D813D1" w:rsidRDefault="00D813D1" w:rsidP="00D813D1">
            <w:pPr>
              <w:numPr>
                <w:ilvl w:val="0"/>
                <w:numId w:val="12"/>
              </w:numPr>
              <w:ind w:left="312" w:hanging="357"/>
              <w:rPr>
                <w:color w:val="000000" w:themeColor="text1"/>
                <w:sz w:val="22"/>
                <w:szCs w:val="22"/>
              </w:rPr>
            </w:pPr>
            <w:r w:rsidRPr="00D813D1">
              <w:rPr>
                <w:color w:val="000000" w:themeColor="text1"/>
                <w:sz w:val="22"/>
                <w:szCs w:val="22"/>
              </w:rPr>
              <w:t>Disiplin kerja berpengaruh positif dan signifikan terhadap kinerja karyawan Ekowisata Taman Air Tlatar Boyolali</w:t>
            </w:r>
          </w:p>
          <w:p w14:paraId="4CD91299" w14:textId="77777777" w:rsidR="00D813D1" w:rsidRPr="00D813D1" w:rsidRDefault="00D813D1" w:rsidP="00D813D1">
            <w:pPr>
              <w:numPr>
                <w:ilvl w:val="0"/>
                <w:numId w:val="12"/>
              </w:numPr>
              <w:ind w:left="312" w:hanging="357"/>
              <w:rPr>
                <w:color w:val="000000" w:themeColor="text1"/>
                <w:sz w:val="22"/>
                <w:szCs w:val="22"/>
              </w:rPr>
            </w:pPr>
            <w:r w:rsidRPr="00D813D1">
              <w:rPr>
                <w:color w:val="000000" w:themeColor="text1"/>
                <w:sz w:val="22"/>
                <w:szCs w:val="22"/>
              </w:rPr>
              <w:t>Kepuasan kerja berpengaruh positif dan signifikan terhadap kinerja karyawan Ekowisata Taman Air Tlatar Boyolali</w:t>
            </w:r>
          </w:p>
          <w:p w14:paraId="3EAB523F" w14:textId="77777777" w:rsidR="00D813D1" w:rsidRPr="00D813D1" w:rsidRDefault="00D813D1" w:rsidP="00D813D1">
            <w:pPr>
              <w:pStyle w:val="Default"/>
              <w:rPr>
                <w:color w:val="auto"/>
                <w:sz w:val="22"/>
                <w:szCs w:val="22"/>
              </w:rPr>
            </w:pPr>
          </w:p>
        </w:tc>
      </w:tr>
      <w:tr w:rsidR="00D813D1" w:rsidRPr="00D813D1" w14:paraId="28E03FB3" w14:textId="77777777" w:rsidTr="00817FA8">
        <w:tc>
          <w:tcPr>
            <w:tcW w:w="567" w:type="dxa"/>
          </w:tcPr>
          <w:p w14:paraId="1E0EC378" w14:textId="77777777" w:rsidR="00D813D1" w:rsidRPr="00D813D1" w:rsidRDefault="00D813D1" w:rsidP="00817FA8">
            <w:pPr>
              <w:jc w:val="center"/>
              <w:rPr>
                <w:sz w:val="22"/>
                <w:szCs w:val="22"/>
              </w:rPr>
            </w:pPr>
            <w:r w:rsidRPr="00D813D1">
              <w:rPr>
                <w:sz w:val="22"/>
                <w:szCs w:val="22"/>
                <w:lang w:val="en-US"/>
              </w:rPr>
              <w:t>7</w:t>
            </w:r>
            <w:r w:rsidRPr="00D813D1">
              <w:rPr>
                <w:sz w:val="22"/>
                <w:szCs w:val="22"/>
              </w:rPr>
              <w:t>.</w:t>
            </w:r>
          </w:p>
        </w:tc>
        <w:tc>
          <w:tcPr>
            <w:tcW w:w="2802" w:type="dxa"/>
          </w:tcPr>
          <w:p w14:paraId="376DA4F1" w14:textId="77777777" w:rsidR="00D813D1" w:rsidRPr="00D813D1" w:rsidRDefault="00D813D1" w:rsidP="00D813D1">
            <w:pPr>
              <w:rPr>
                <w:rStyle w:val="fontstyle01"/>
                <w:rFonts w:eastAsiaTheme="majorEastAsia"/>
              </w:rPr>
            </w:pPr>
            <w:r w:rsidRPr="00D813D1">
              <w:rPr>
                <w:rStyle w:val="fontstyle01"/>
                <w:rFonts w:eastAsiaTheme="majorEastAsia"/>
              </w:rPr>
              <w:t>Pengaruh Disiplin Kerja, Motivasi Kerja, Etos Kerja Dan Lingkungan Kerja Terhadap Produktivitas Kerja Karyawan Bagian Produksi di PT. Inko Java Semarang</w:t>
            </w:r>
          </w:p>
          <w:p w14:paraId="045D7CEF" w14:textId="77777777" w:rsidR="00D813D1" w:rsidRPr="00D813D1" w:rsidRDefault="00D813D1" w:rsidP="00D813D1">
            <w:pPr>
              <w:rPr>
                <w:rStyle w:val="fontstyle01"/>
                <w:rFonts w:eastAsiaTheme="majorEastAsia"/>
              </w:rPr>
            </w:pPr>
          </w:p>
          <w:p w14:paraId="118E85F7" w14:textId="77777777" w:rsidR="00D813D1" w:rsidRPr="00D813D1" w:rsidRDefault="00D813D1" w:rsidP="00D813D1">
            <w:pPr>
              <w:rPr>
                <w:rStyle w:val="fontstyle01"/>
                <w:rFonts w:eastAsiaTheme="majorEastAsia"/>
              </w:rPr>
            </w:pPr>
          </w:p>
          <w:p w14:paraId="23B5FD7E" w14:textId="77777777" w:rsidR="00D813D1" w:rsidRPr="00D813D1" w:rsidRDefault="00D813D1" w:rsidP="00D813D1">
            <w:pPr>
              <w:rPr>
                <w:rStyle w:val="fontstyle01"/>
                <w:rFonts w:eastAsiaTheme="majorEastAsia"/>
              </w:rPr>
            </w:pPr>
          </w:p>
          <w:p w14:paraId="17CA9D6C" w14:textId="77777777" w:rsidR="00D813D1" w:rsidRPr="00D813D1" w:rsidRDefault="00D813D1" w:rsidP="00D813D1">
            <w:pPr>
              <w:rPr>
                <w:sz w:val="22"/>
                <w:szCs w:val="22"/>
                <w:lang w:val="en-US"/>
              </w:rPr>
            </w:pPr>
            <w:r w:rsidRPr="00D813D1">
              <w:rPr>
                <w:rStyle w:val="fontstyle01"/>
                <w:rFonts w:eastAsiaTheme="majorEastAsia"/>
              </w:rPr>
              <w:fldChar w:fldCharType="begin" w:fldLock="1"/>
            </w:r>
            <w:r w:rsidRPr="00D813D1">
              <w:rPr>
                <w:rStyle w:val="fontstyle01"/>
                <w:rFonts w:eastAsiaTheme="majorEastAsia"/>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Jember","type":"article-journal","volume":"4"},"uris":["http://www.mendeley.com/documents/?uuid=1808b2a3-9cc7-4884-8c25-cdd33a97896a"]}],"mendeley":{"formattedCitation":"(Adha et al., 2019)","manualFormatting":"(Adha et al., 2019)","plainTextFormattedCitation":"(Adha et al., 2019)","previouslyFormattedCitation":"(Adha et al., 2019)"},"properties":{"noteIndex":0},"schema":"https://github.com/citation-style-language/schema/raw/master/csl-citation.json"}</w:instrText>
            </w:r>
            <w:r w:rsidRPr="00D813D1">
              <w:rPr>
                <w:rStyle w:val="fontstyle01"/>
                <w:rFonts w:eastAsiaTheme="majorEastAsia"/>
              </w:rPr>
              <w:fldChar w:fldCharType="separate"/>
            </w:r>
            <w:r w:rsidRPr="00D813D1">
              <w:rPr>
                <w:rStyle w:val="fontstyle01"/>
                <w:rFonts w:eastAsiaTheme="majorEastAsia"/>
                <w:noProof/>
              </w:rPr>
              <w:t>(Saleh &amp; Utomo., 2020)</w:t>
            </w:r>
            <w:r w:rsidRPr="00D813D1">
              <w:rPr>
                <w:rStyle w:val="fontstyle01"/>
                <w:rFonts w:eastAsiaTheme="majorEastAsia"/>
              </w:rPr>
              <w:fldChar w:fldCharType="end"/>
            </w:r>
          </w:p>
        </w:tc>
        <w:tc>
          <w:tcPr>
            <w:tcW w:w="1984" w:type="dxa"/>
          </w:tcPr>
          <w:p w14:paraId="5305F91F" w14:textId="77777777" w:rsidR="00D813D1" w:rsidRPr="00D813D1" w:rsidRDefault="00D813D1" w:rsidP="00D813D1">
            <w:pPr>
              <w:rPr>
                <w:rStyle w:val="fontstyle01"/>
                <w:rFonts w:eastAsiaTheme="majorEastAsia"/>
              </w:rPr>
            </w:pPr>
            <w:r w:rsidRPr="00D813D1">
              <w:rPr>
                <w:rStyle w:val="fontstyle01"/>
                <w:rFonts w:eastAsiaTheme="majorEastAsia"/>
              </w:rPr>
              <w:t>Kuantitatif</w:t>
            </w:r>
          </w:p>
          <w:p w14:paraId="2732FFA4" w14:textId="77777777" w:rsidR="00D813D1" w:rsidRPr="00D813D1" w:rsidRDefault="00D813D1" w:rsidP="00D813D1">
            <w:pPr>
              <w:rPr>
                <w:rStyle w:val="fontstyle01"/>
                <w:rFonts w:eastAsiaTheme="majorEastAsia"/>
              </w:rPr>
            </w:pPr>
            <w:r w:rsidRPr="00D813D1">
              <w:rPr>
                <w:rStyle w:val="fontstyle01"/>
                <w:rFonts w:eastAsiaTheme="majorEastAsia"/>
              </w:rPr>
              <w:t>Populasi : 198 orang</w:t>
            </w:r>
          </w:p>
          <w:p w14:paraId="6A860733" w14:textId="77777777" w:rsidR="00D813D1" w:rsidRPr="00D813D1" w:rsidRDefault="00D813D1" w:rsidP="00D813D1">
            <w:pPr>
              <w:rPr>
                <w:rStyle w:val="fontstyle01"/>
                <w:rFonts w:eastAsiaTheme="majorEastAsia"/>
              </w:rPr>
            </w:pPr>
            <w:r w:rsidRPr="00D813D1">
              <w:rPr>
                <w:rStyle w:val="fontstyle01"/>
                <w:rFonts w:eastAsiaTheme="majorEastAsia"/>
              </w:rPr>
              <w:t>Sampel : 66 orang</w:t>
            </w:r>
          </w:p>
          <w:p w14:paraId="32CF1A73" w14:textId="77777777" w:rsidR="00D813D1" w:rsidRPr="00D813D1" w:rsidRDefault="00D813D1" w:rsidP="00D813D1">
            <w:pPr>
              <w:rPr>
                <w:rStyle w:val="fontstyle01"/>
                <w:rFonts w:eastAsiaTheme="majorEastAsia"/>
              </w:rPr>
            </w:pPr>
          </w:p>
          <w:p w14:paraId="4E368F55" w14:textId="77777777" w:rsidR="00D813D1" w:rsidRPr="00D813D1" w:rsidRDefault="00D813D1" w:rsidP="00D813D1">
            <w:pPr>
              <w:rPr>
                <w:rStyle w:val="fontstyle01"/>
                <w:rFonts w:eastAsiaTheme="majorEastAsia"/>
              </w:rPr>
            </w:pPr>
          </w:p>
          <w:p w14:paraId="1E259CC1" w14:textId="77777777" w:rsidR="00D813D1" w:rsidRPr="00D813D1" w:rsidRDefault="00D813D1" w:rsidP="00D813D1">
            <w:pPr>
              <w:rPr>
                <w:rStyle w:val="fontstyle01"/>
                <w:rFonts w:eastAsiaTheme="majorEastAsia"/>
              </w:rPr>
            </w:pPr>
            <w:r w:rsidRPr="00D813D1">
              <w:rPr>
                <w:rStyle w:val="fontstyle01"/>
                <w:rFonts w:eastAsiaTheme="majorEastAsia"/>
              </w:rPr>
              <w:t>Metode sampling jenuh</w:t>
            </w:r>
          </w:p>
          <w:p w14:paraId="23FB48AB" w14:textId="77777777" w:rsidR="00D813D1" w:rsidRPr="00D813D1" w:rsidRDefault="00D813D1" w:rsidP="00D813D1">
            <w:pPr>
              <w:rPr>
                <w:rFonts w:eastAsiaTheme="majorEastAsia"/>
                <w:color w:val="000000"/>
                <w:sz w:val="22"/>
                <w:szCs w:val="22"/>
              </w:rPr>
            </w:pPr>
            <w:r w:rsidRPr="00D813D1">
              <w:rPr>
                <w:rStyle w:val="fontstyle01"/>
                <w:rFonts w:eastAsiaTheme="majorEastAsia"/>
              </w:rPr>
              <w:t>Metode analisis regresi linier berganda dan hipotesis</w:t>
            </w:r>
          </w:p>
        </w:tc>
        <w:tc>
          <w:tcPr>
            <w:tcW w:w="2268" w:type="dxa"/>
          </w:tcPr>
          <w:p w14:paraId="7A1F9691" w14:textId="77777777" w:rsidR="00D813D1" w:rsidRPr="00D813D1" w:rsidRDefault="00D813D1" w:rsidP="00D813D1">
            <w:pPr>
              <w:rPr>
                <w:sz w:val="22"/>
                <w:szCs w:val="22"/>
              </w:rPr>
            </w:pPr>
            <w:r w:rsidRPr="00D813D1">
              <w:rPr>
                <w:bCs/>
                <w:sz w:val="22"/>
                <w:szCs w:val="22"/>
              </w:rPr>
              <w:t xml:space="preserve">Disiplin Kerja, Motivasi Kerja, Etos Kerja dan Lingkungan Kerja berpengaruh positif dan signifikan terhadap produktivias kerja di </w:t>
            </w:r>
            <w:r w:rsidRPr="00D813D1">
              <w:rPr>
                <w:rStyle w:val="fontstyle01"/>
                <w:rFonts w:eastAsiaTheme="majorEastAsia"/>
              </w:rPr>
              <w:t xml:space="preserve"> PT. Inko Java Semarang</w:t>
            </w:r>
            <w:r w:rsidRPr="00D813D1">
              <w:rPr>
                <w:bCs/>
                <w:sz w:val="22"/>
                <w:szCs w:val="22"/>
              </w:rPr>
              <w:t xml:space="preserve"> .</w:t>
            </w:r>
          </w:p>
        </w:tc>
      </w:tr>
      <w:tr w:rsidR="00D813D1" w:rsidRPr="00D813D1" w14:paraId="4C0EB59B" w14:textId="77777777" w:rsidTr="00817FA8">
        <w:tc>
          <w:tcPr>
            <w:tcW w:w="567" w:type="dxa"/>
          </w:tcPr>
          <w:p w14:paraId="3DF875CB" w14:textId="77777777" w:rsidR="00D813D1" w:rsidRPr="00D813D1" w:rsidRDefault="00D813D1" w:rsidP="00817FA8">
            <w:pPr>
              <w:jc w:val="center"/>
              <w:rPr>
                <w:sz w:val="22"/>
                <w:szCs w:val="22"/>
              </w:rPr>
            </w:pPr>
            <w:r w:rsidRPr="00D813D1">
              <w:rPr>
                <w:sz w:val="22"/>
                <w:szCs w:val="22"/>
                <w:lang w:val="en-US"/>
              </w:rPr>
              <w:t>8</w:t>
            </w:r>
            <w:r w:rsidRPr="00D813D1">
              <w:rPr>
                <w:sz w:val="22"/>
                <w:szCs w:val="22"/>
              </w:rPr>
              <w:t>.</w:t>
            </w:r>
          </w:p>
        </w:tc>
        <w:tc>
          <w:tcPr>
            <w:tcW w:w="2802" w:type="dxa"/>
          </w:tcPr>
          <w:p w14:paraId="7FCBB652" w14:textId="77777777" w:rsidR="00D813D1" w:rsidRPr="00D813D1" w:rsidRDefault="00D813D1" w:rsidP="00D813D1">
            <w:pPr>
              <w:rPr>
                <w:rStyle w:val="fontstyle01"/>
                <w:rFonts w:eastAsiaTheme="majorEastAsia"/>
              </w:rPr>
            </w:pPr>
            <w:r w:rsidRPr="00D813D1">
              <w:rPr>
                <w:rStyle w:val="fontstyle01"/>
                <w:rFonts w:eastAsiaTheme="majorEastAsia"/>
              </w:rPr>
              <w:t>Kinerja Karyawan Ditinjau Dari Kepemimpinan, Lingkungan Kerja, Dan Disiplin Kerja Pada Showroom  Muhari Motor  651 Karanganyar</w:t>
            </w:r>
          </w:p>
          <w:p w14:paraId="451E763A" w14:textId="77777777" w:rsidR="00D813D1" w:rsidRPr="00D813D1" w:rsidRDefault="00D813D1" w:rsidP="00D813D1">
            <w:pPr>
              <w:rPr>
                <w:rStyle w:val="fontstyle01"/>
                <w:rFonts w:eastAsiaTheme="majorEastAsia"/>
              </w:rPr>
            </w:pPr>
          </w:p>
          <w:p w14:paraId="3CAA7473" w14:textId="77777777" w:rsidR="00D813D1" w:rsidRPr="00D813D1" w:rsidRDefault="00D813D1" w:rsidP="00D813D1">
            <w:pPr>
              <w:rPr>
                <w:rStyle w:val="fontstyle01"/>
                <w:rFonts w:eastAsiaTheme="majorEastAsia"/>
              </w:rPr>
            </w:pPr>
          </w:p>
          <w:p w14:paraId="72423066" w14:textId="77777777" w:rsidR="00D813D1" w:rsidRPr="00D813D1" w:rsidRDefault="00D813D1" w:rsidP="00D813D1">
            <w:pPr>
              <w:rPr>
                <w:rStyle w:val="fontstyle01"/>
                <w:rFonts w:eastAsiaTheme="majorEastAsia"/>
              </w:rPr>
            </w:pPr>
          </w:p>
          <w:p w14:paraId="7047A3FA" w14:textId="77777777" w:rsidR="00D813D1" w:rsidRPr="00D813D1" w:rsidRDefault="00D813D1" w:rsidP="00D813D1">
            <w:pPr>
              <w:rPr>
                <w:color w:val="FF0000"/>
                <w:sz w:val="22"/>
                <w:szCs w:val="22"/>
                <w:lang w:val="en-US"/>
              </w:rPr>
            </w:pPr>
            <w:r w:rsidRPr="00D813D1">
              <w:rPr>
                <w:rStyle w:val="fontstyle01"/>
                <w:rFonts w:eastAsiaTheme="majorEastAsia"/>
              </w:rPr>
              <w:fldChar w:fldCharType="begin" w:fldLock="1"/>
            </w:r>
            <w:r w:rsidRPr="00D813D1">
              <w:rPr>
                <w:rStyle w:val="fontstyle01"/>
                <w:rFonts w:eastAsiaTheme="majorEastAsia"/>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Jember","type":"article-journal","volume":"4"},"uris":["http://www.mendeley.com/documents/?uuid=1808b2a3-9cc7-4884-8c25-cdd33a97896a"]}],"mendeley":{"formattedCitation":"(Adha et al., 2019)","manualFormatting":"(Adha et al., 2019)","plainTextFormattedCitation":"(Adha et al., 2019)","previouslyFormattedCitation":"(Adha et al., 2019)"},"properties":{"noteIndex":0},"schema":"https://github.com/citation-style-language/schema/raw/master/csl-citation.json"}</w:instrText>
            </w:r>
            <w:r w:rsidRPr="00D813D1">
              <w:rPr>
                <w:rStyle w:val="fontstyle01"/>
                <w:rFonts w:eastAsiaTheme="majorEastAsia"/>
              </w:rPr>
              <w:fldChar w:fldCharType="separate"/>
            </w:r>
            <w:r w:rsidRPr="00D813D1">
              <w:rPr>
                <w:rStyle w:val="fontstyle01"/>
                <w:rFonts w:eastAsiaTheme="majorEastAsia"/>
                <w:noProof/>
              </w:rPr>
              <w:t>(</w:t>
            </w:r>
            <w:r w:rsidRPr="00D813D1">
              <w:rPr>
                <w:sz w:val="22"/>
                <w:szCs w:val="22"/>
              </w:rPr>
              <w:t>Fatmawati, Hartono &amp; Istiatin, 2020</w:t>
            </w:r>
            <w:r w:rsidRPr="00D813D1">
              <w:rPr>
                <w:rStyle w:val="fontstyle01"/>
                <w:rFonts w:eastAsiaTheme="majorEastAsia"/>
                <w:noProof/>
              </w:rPr>
              <w:t>)</w:t>
            </w:r>
            <w:r w:rsidRPr="00D813D1">
              <w:rPr>
                <w:rStyle w:val="fontstyle01"/>
                <w:rFonts w:eastAsiaTheme="majorEastAsia"/>
              </w:rPr>
              <w:fldChar w:fldCharType="end"/>
            </w:r>
          </w:p>
        </w:tc>
        <w:tc>
          <w:tcPr>
            <w:tcW w:w="1984" w:type="dxa"/>
          </w:tcPr>
          <w:p w14:paraId="076A8F75" w14:textId="77777777" w:rsidR="00D813D1" w:rsidRPr="00D813D1" w:rsidRDefault="00D813D1" w:rsidP="00D813D1">
            <w:pPr>
              <w:rPr>
                <w:rStyle w:val="fontstyle01"/>
                <w:rFonts w:eastAsiaTheme="majorEastAsia"/>
              </w:rPr>
            </w:pPr>
            <w:r w:rsidRPr="00D813D1">
              <w:rPr>
                <w:rStyle w:val="fontstyle01"/>
                <w:rFonts w:eastAsiaTheme="majorEastAsia"/>
              </w:rPr>
              <w:t>Kuantitatif</w:t>
            </w:r>
          </w:p>
          <w:p w14:paraId="1E0E22B2" w14:textId="77777777" w:rsidR="00D813D1" w:rsidRPr="00D813D1" w:rsidRDefault="00D813D1" w:rsidP="00D813D1">
            <w:pPr>
              <w:rPr>
                <w:rStyle w:val="fontstyle01"/>
                <w:rFonts w:eastAsiaTheme="majorEastAsia"/>
              </w:rPr>
            </w:pPr>
            <w:r w:rsidRPr="00D813D1">
              <w:rPr>
                <w:rStyle w:val="fontstyle01"/>
                <w:rFonts w:eastAsiaTheme="majorEastAsia"/>
              </w:rPr>
              <w:t>Populasi : 116 orang</w:t>
            </w:r>
          </w:p>
          <w:p w14:paraId="1F55BA11" w14:textId="77777777" w:rsidR="00D813D1" w:rsidRPr="00D813D1" w:rsidRDefault="00D813D1" w:rsidP="00D813D1">
            <w:pPr>
              <w:rPr>
                <w:rStyle w:val="fontstyle01"/>
                <w:rFonts w:eastAsiaTheme="majorEastAsia"/>
              </w:rPr>
            </w:pPr>
            <w:r w:rsidRPr="00D813D1">
              <w:rPr>
                <w:rStyle w:val="fontstyle01"/>
                <w:rFonts w:eastAsiaTheme="majorEastAsia"/>
              </w:rPr>
              <w:t>Sampel : 90 orang</w:t>
            </w:r>
          </w:p>
          <w:p w14:paraId="36CFE8E1" w14:textId="77777777" w:rsidR="00D813D1" w:rsidRPr="00D813D1" w:rsidRDefault="00D813D1" w:rsidP="00D813D1">
            <w:pPr>
              <w:rPr>
                <w:rStyle w:val="fontstyle01"/>
                <w:rFonts w:eastAsiaTheme="majorEastAsia"/>
              </w:rPr>
            </w:pPr>
          </w:p>
          <w:p w14:paraId="6125DD3F" w14:textId="77777777" w:rsidR="00D813D1" w:rsidRPr="00D813D1" w:rsidRDefault="00D813D1" w:rsidP="00D813D1">
            <w:pPr>
              <w:rPr>
                <w:rStyle w:val="fontstyle01"/>
                <w:rFonts w:eastAsiaTheme="majorEastAsia"/>
              </w:rPr>
            </w:pPr>
            <w:r w:rsidRPr="00D813D1">
              <w:rPr>
                <w:rStyle w:val="fontstyle01"/>
                <w:rFonts w:eastAsiaTheme="majorEastAsia"/>
              </w:rPr>
              <w:t>Metode sampling jenuh</w:t>
            </w:r>
          </w:p>
          <w:p w14:paraId="04A5AE1B" w14:textId="77777777" w:rsidR="00D813D1" w:rsidRPr="00D813D1" w:rsidRDefault="00D813D1" w:rsidP="00D813D1">
            <w:pPr>
              <w:rPr>
                <w:rStyle w:val="fontstyle01"/>
                <w:rFonts w:eastAsiaTheme="majorEastAsia"/>
              </w:rPr>
            </w:pPr>
            <w:r w:rsidRPr="00D813D1">
              <w:rPr>
                <w:rStyle w:val="fontstyle01"/>
                <w:rFonts w:eastAsiaTheme="majorEastAsia"/>
              </w:rPr>
              <w:t>Metode analisis regresi linier berganda dan hipotesis</w:t>
            </w:r>
          </w:p>
          <w:p w14:paraId="6314EAB8" w14:textId="77777777" w:rsidR="00D813D1" w:rsidRPr="00D813D1" w:rsidRDefault="00D813D1" w:rsidP="00D813D1">
            <w:pPr>
              <w:rPr>
                <w:color w:val="FF0000"/>
                <w:sz w:val="22"/>
                <w:szCs w:val="22"/>
                <w:lang w:val="en-US"/>
              </w:rPr>
            </w:pPr>
          </w:p>
        </w:tc>
        <w:tc>
          <w:tcPr>
            <w:tcW w:w="2268" w:type="dxa"/>
          </w:tcPr>
          <w:p w14:paraId="347D756D" w14:textId="77777777" w:rsidR="00D813D1" w:rsidRPr="00D813D1" w:rsidRDefault="00D813D1" w:rsidP="00D813D1">
            <w:pPr>
              <w:rPr>
                <w:color w:val="FF0000"/>
                <w:sz w:val="22"/>
                <w:szCs w:val="22"/>
              </w:rPr>
            </w:pPr>
            <w:r w:rsidRPr="00D813D1">
              <w:rPr>
                <w:rStyle w:val="fontstyle01"/>
                <w:rFonts w:eastAsiaTheme="majorEastAsia"/>
              </w:rPr>
              <w:t>Kepemimpinan, Lingkungan Kerja, Dan Disiplin Kerja</w:t>
            </w:r>
            <w:r w:rsidRPr="00D813D1">
              <w:rPr>
                <w:bCs/>
                <w:sz w:val="22"/>
                <w:szCs w:val="22"/>
              </w:rPr>
              <w:t xml:space="preserve"> berpengaruh positif dan signifikan terhadap kinerja kerja di </w:t>
            </w:r>
            <w:r w:rsidRPr="00D813D1">
              <w:rPr>
                <w:rStyle w:val="fontstyle01"/>
                <w:rFonts w:eastAsiaTheme="majorEastAsia"/>
              </w:rPr>
              <w:t xml:space="preserve"> Showroom  Muhari Motor  651 Karanganyar</w:t>
            </w:r>
            <w:r w:rsidRPr="00D813D1">
              <w:rPr>
                <w:bCs/>
                <w:sz w:val="22"/>
                <w:szCs w:val="22"/>
              </w:rPr>
              <w:t xml:space="preserve"> .</w:t>
            </w:r>
          </w:p>
        </w:tc>
      </w:tr>
      <w:tr w:rsidR="00D813D1" w:rsidRPr="00D813D1" w14:paraId="68C96B48" w14:textId="77777777" w:rsidTr="00817FA8">
        <w:tc>
          <w:tcPr>
            <w:tcW w:w="567" w:type="dxa"/>
          </w:tcPr>
          <w:p w14:paraId="6B59E16F" w14:textId="77777777" w:rsidR="00D813D1" w:rsidRPr="00D813D1" w:rsidRDefault="00D813D1" w:rsidP="00817FA8">
            <w:pPr>
              <w:jc w:val="center"/>
              <w:rPr>
                <w:sz w:val="22"/>
                <w:szCs w:val="22"/>
              </w:rPr>
            </w:pPr>
            <w:r w:rsidRPr="00D813D1">
              <w:rPr>
                <w:sz w:val="22"/>
                <w:szCs w:val="22"/>
                <w:lang w:val="en-US"/>
              </w:rPr>
              <w:t>9</w:t>
            </w:r>
            <w:r w:rsidRPr="00D813D1">
              <w:rPr>
                <w:sz w:val="22"/>
                <w:szCs w:val="22"/>
              </w:rPr>
              <w:t>.</w:t>
            </w:r>
          </w:p>
        </w:tc>
        <w:tc>
          <w:tcPr>
            <w:tcW w:w="2802" w:type="dxa"/>
          </w:tcPr>
          <w:p w14:paraId="722A4F44" w14:textId="77777777" w:rsidR="00D813D1" w:rsidRPr="00D813D1" w:rsidRDefault="00D813D1" w:rsidP="00D813D1">
            <w:pPr>
              <w:autoSpaceDE w:val="0"/>
              <w:autoSpaceDN w:val="0"/>
              <w:adjustRightInd w:val="0"/>
              <w:rPr>
                <w:rFonts w:eastAsiaTheme="minorHAnsi"/>
                <w:bCs/>
                <w:sz w:val="22"/>
                <w:szCs w:val="22"/>
                <w:lang w:val="en-US" w:eastAsia="en-US"/>
              </w:rPr>
            </w:pPr>
            <w:proofErr w:type="spellStart"/>
            <w:r w:rsidRPr="00D813D1">
              <w:rPr>
                <w:bCs/>
                <w:sz w:val="22"/>
                <w:szCs w:val="22"/>
                <w:lang w:val="en-US"/>
              </w:rPr>
              <w:t>Pengaruh</w:t>
            </w:r>
            <w:proofErr w:type="spellEnd"/>
            <w:r w:rsidRPr="00D813D1">
              <w:rPr>
                <w:bCs/>
                <w:sz w:val="22"/>
                <w:szCs w:val="22"/>
                <w:lang w:val="en-US"/>
              </w:rPr>
              <w:t xml:space="preserve"> </w:t>
            </w:r>
            <w:proofErr w:type="spellStart"/>
            <w:r w:rsidRPr="00D813D1">
              <w:rPr>
                <w:bCs/>
                <w:sz w:val="22"/>
                <w:szCs w:val="22"/>
                <w:lang w:val="en-US"/>
              </w:rPr>
              <w:t>Penempatan</w:t>
            </w:r>
            <w:proofErr w:type="spellEnd"/>
            <w:r w:rsidRPr="00D813D1">
              <w:rPr>
                <w:bCs/>
                <w:sz w:val="22"/>
                <w:szCs w:val="22"/>
                <w:lang w:val="en-US"/>
              </w:rPr>
              <w:t xml:space="preserve"> </w:t>
            </w:r>
            <w:proofErr w:type="spellStart"/>
            <w:r w:rsidRPr="00D813D1">
              <w:rPr>
                <w:bCs/>
                <w:sz w:val="22"/>
                <w:szCs w:val="22"/>
                <w:lang w:val="en-US"/>
              </w:rPr>
              <w:t>Pegawai</w:t>
            </w:r>
            <w:proofErr w:type="spellEnd"/>
            <w:r w:rsidRPr="00D813D1">
              <w:rPr>
                <w:bCs/>
                <w:sz w:val="22"/>
                <w:szCs w:val="22"/>
                <w:lang w:val="en-US"/>
              </w:rPr>
              <w:t xml:space="preserve">, </w:t>
            </w:r>
            <w:proofErr w:type="spellStart"/>
            <w:r w:rsidRPr="00D813D1">
              <w:rPr>
                <w:bCs/>
                <w:sz w:val="22"/>
                <w:szCs w:val="22"/>
                <w:lang w:val="en-US"/>
              </w:rPr>
              <w:t>Motivasi</w:t>
            </w:r>
            <w:proofErr w:type="spellEnd"/>
            <w:r w:rsidRPr="00D813D1">
              <w:rPr>
                <w:bCs/>
                <w:sz w:val="22"/>
                <w:szCs w:val="22"/>
                <w:lang w:val="en-US"/>
              </w:rPr>
              <w:t xml:space="preserve">, Dan </w:t>
            </w:r>
            <w:proofErr w:type="spellStart"/>
            <w:r w:rsidRPr="00D813D1">
              <w:rPr>
                <w:bCs/>
                <w:sz w:val="22"/>
                <w:szCs w:val="22"/>
                <w:lang w:val="en-US"/>
              </w:rPr>
              <w:lastRenderedPageBreak/>
              <w:t>Lingkungan</w:t>
            </w:r>
            <w:proofErr w:type="spellEnd"/>
            <w:r w:rsidRPr="00D813D1">
              <w:rPr>
                <w:bCs/>
                <w:sz w:val="22"/>
                <w:szCs w:val="22"/>
                <w:lang w:val="en-US"/>
              </w:rPr>
              <w:t xml:space="preserve"> </w:t>
            </w:r>
            <w:proofErr w:type="spellStart"/>
            <w:r w:rsidRPr="00D813D1">
              <w:rPr>
                <w:bCs/>
                <w:sz w:val="22"/>
                <w:szCs w:val="22"/>
                <w:lang w:val="en-US"/>
              </w:rPr>
              <w:t>Kerja</w:t>
            </w:r>
            <w:proofErr w:type="spellEnd"/>
            <w:r w:rsidRPr="00D813D1">
              <w:rPr>
                <w:bCs/>
                <w:sz w:val="22"/>
                <w:szCs w:val="22"/>
                <w:lang w:val="en-US"/>
              </w:rPr>
              <w:t xml:space="preserve"> </w:t>
            </w:r>
            <w:proofErr w:type="spellStart"/>
            <w:r w:rsidRPr="00D813D1">
              <w:rPr>
                <w:bCs/>
                <w:sz w:val="22"/>
                <w:szCs w:val="22"/>
                <w:lang w:val="en-US"/>
              </w:rPr>
              <w:t>Terhadap</w:t>
            </w:r>
            <w:proofErr w:type="spellEnd"/>
            <w:r w:rsidRPr="00D813D1">
              <w:rPr>
                <w:bCs/>
                <w:sz w:val="22"/>
                <w:szCs w:val="22"/>
                <w:lang w:val="en-US"/>
              </w:rPr>
              <w:t xml:space="preserve"> Kinerja </w:t>
            </w:r>
            <w:proofErr w:type="spellStart"/>
            <w:r w:rsidRPr="00D813D1">
              <w:rPr>
                <w:bCs/>
                <w:sz w:val="22"/>
                <w:szCs w:val="22"/>
                <w:lang w:val="en-US"/>
              </w:rPr>
              <w:t>Pegawai</w:t>
            </w:r>
            <w:proofErr w:type="spellEnd"/>
            <w:r w:rsidRPr="00D813D1">
              <w:rPr>
                <w:rFonts w:eastAsiaTheme="minorHAnsi"/>
                <w:bCs/>
                <w:sz w:val="22"/>
                <w:szCs w:val="22"/>
                <w:lang w:val="en-US" w:eastAsia="en-US"/>
              </w:rPr>
              <w:t xml:space="preserve"> </w:t>
            </w:r>
          </w:p>
          <w:p w14:paraId="5C2FCBED" w14:textId="77777777" w:rsidR="00D813D1" w:rsidRPr="00D813D1" w:rsidRDefault="00D813D1" w:rsidP="00D813D1">
            <w:pPr>
              <w:autoSpaceDE w:val="0"/>
              <w:autoSpaceDN w:val="0"/>
              <w:adjustRightInd w:val="0"/>
              <w:rPr>
                <w:sz w:val="22"/>
                <w:szCs w:val="22"/>
                <w:lang w:val="en-US"/>
              </w:rPr>
            </w:pPr>
          </w:p>
          <w:p w14:paraId="30AF366A" w14:textId="77777777" w:rsidR="00D813D1" w:rsidRPr="00D813D1" w:rsidRDefault="00D813D1" w:rsidP="00D813D1">
            <w:pPr>
              <w:pStyle w:val="Default"/>
              <w:rPr>
                <w:rFonts w:eastAsiaTheme="minorHAnsi"/>
                <w:color w:val="auto"/>
                <w:sz w:val="22"/>
                <w:szCs w:val="22"/>
                <w:lang w:eastAsia="en-US"/>
              </w:rPr>
            </w:pPr>
            <w:r w:rsidRPr="00D813D1">
              <w:rPr>
                <w:rFonts w:eastAsiaTheme="minorHAnsi"/>
                <w:color w:val="auto"/>
                <w:sz w:val="22"/>
                <w:szCs w:val="22"/>
                <w:lang w:eastAsia="en-US"/>
              </w:rPr>
              <w:t>(</w:t>
            </w:r>
            <w:r w:rsidRPr="00D813D1">
              <w:rPr>
                <w:rFonts w:eastAsiaTheme="minorHAnsi"/>
                <w:bCs/>
                <w:color w:val="auto"/>
                <w:sz w:val="22"/>
                <w:szCs w:val="22"/>
                <w:lang w:val="id-ID" w:eastAsia="en-US"/>
              </w:rPr>
              <w:t xml:space="preserve">Siahaan &amp; </w:t>
            </w:r>
            <w:proofErr w:type="gramStart"/>
            <w:r w:rsidRPr="00D813D1">
              <w:rPr>
                <w:rFonts w:eastAsiaTheme="minorHAnsi"/>
                <w:bCs/>
                <w:color w:val="auto"/>
                <w:sz w:val="22"/>
                <w:szCs w:val="22"/>
                <w:lang w:val="id-ID" w:eastAsia="en-US"/>
              </w:rPr>
              <w:t xml:space="preserve">Bahri </w:t>
            </w:r>
            <w:r w:rsidRPr="00D813D1">
              <w:rPr>
                <w:color w:val="auto"/>
                <w:sz w:val="22"/>
                <w:szCs w:val="22"/>
              </w:rPr>
              <w:t>;</w:t>
            </w:r>
            <w:proofErr w:type="gramEnd"/>
            <w:r w:rsidRPr="00D813D1">
              <w:rPr>
                <w:color w:val="auto"/>
                <w:sz w:val="22"/>
                <w:szCs w:val="22"/>
              </w:rPr>
              <w:t xml:space="preserve"> 20</w:t>
            </w:r>
            <w:r w:rsidRPr="00D813D1">
              <w:rPr>
                <w:color w:val="auto"/>
                <w:sz w:val="22"/>
                <w:szCs w:val="22"/>
                <w:lang w:val="id-ID"/>
              </w:rPr>
              <w:t>19</w:t>
            </w:r>
            <w:r w:rsidRPr="00D813D1">
              <w:rPr>
                <w:color w:val="auto"/>
                <w:sz w:val="22"/>
                <w:szCs w:val="22"/>
              </w:rPr>
              <w:t>)</w:t>
            </w:r>
          </w:p>
          <w:p w14:paraId="4CC748E3" w14:textId="77777777" w:rsidR="00D813D1" w:rsidRPr="00D813D1" w:rsidRDefault="00D813D1" w:rsidP="00D813D1">
            <w:pPr>
              <w:rPr>
                <w:sz w:val="22"/>
                <w:szCs w:val="22"/>
                <w:lang w:val="en-US"/>
              </w:rPr>
            </w:pPr>
          </w:p>
        </w:tc>
        <w:tc>
          <w:tcPr>
            <w:tcW w:w="1984" w:type="dxa"/>
          </w:tcPr>
          <w:p w14:paraId="14441824" w14:textId="77777777" w:rsidR="00D813D1" w:rsidRPr="00D813D1" w:rsidRDefault="00D813D1" w:rsidP="00D813D1">
            <w:pPr>
              <w:rPr>
                <w:sz w:val="22"/>
                <w:szCs w:val="22"/>
              </w:rPr>
            </w:pPr>
            <w:r w:rsidRPr="00D813D1">
              <w:rPr>
                <w:sz w:val="22"/>
                <w:szCs w:val="22"/>
              </w:rPr>
              <w:lastRenderedPageBreak/>
              <w:t>Kuantitatif</w:t>
            </w:r>
          </w:p>
          <w:p w14:paraId="135ED13B" w14:textId="77777777" w:rsidR="00D813D1" w:rsidRPr="00D813D1" w:rsidRDefault="00D813D1" w:rsidP="00D813D1">
            <w:pPr>
              <w:rPr>
                <w:sz w:val="22"/>
                <w:szCs w:val="22"/>
              </w:rPr>
            </w:pPr>
          </w:p>
          <w:p w14:paraId="378D8818" w14:textId="77777777" w:rsidR="00D813D1" w:rsidRPr="00D813D1" w:rsidRDefault="00D813D1" w:rsidP="00D813D1">
            <w:pPr>
              <w:rPr>
                <w:sz w:val="22"/>
                <w:szCs w:val="22"/>
                <w:lang w:val="en-US"/>
              </w:rPr>
            </w:pPr>
            <w:proofErr w:type="gramStart"/>
            <w:r w:rsidRPr="00D813D1">
              <w:rPr>
                <w:sz w:val="22"/>
                <w:szCs w:val="22"/>
                <w:lang w:val="en-US"/>
              </w:rPr>
              <w:lastRenderedPageBreak/>
              <w:t>P</w:t>
            </w:r>
            <w:r w:rsidRPr="00D813D1">
              <w:rPr>
                <w:sz w:val="22"/>
                <w:szCs w:val="22"/>
              </w:rPr>
              <w:t>opulasi :</w:t>
            </w:r>
            <w:proofErr w:type="gramEnd"/>
            <w:r w:rsidRPr="00D813D1">
              <w:rPr>
                <w:sz w:val="22"/>
                <w:szCs w:val="22"/>
              </w:rPr>
              <w:t xml:space="preserve"> 145 orang</w:t>
            </w:r>
          </w:p>
          <w:p w14:paraId="4BAADB62" w14:textId="77777777" w:rsidR="00D813D1" w:rsidRPr="00D813D1" w:rsidRDefault="00D813D1" w:rsidP="00D813D1">
            <w:pPr>
              <w:rPr>
                <w:sz w:val="22"/>
                <w:szCs w:val="22"/>
                <w:lang w:val="en-US"/>
              </w:rPr>
            </w:pPr>
            <w:proofErr w:type="spellStart"/>
            <w:proofErr w:type="gramStart"/>
            <w:r w:rsidRPr="00D813D1">
              <w:rPr>
                <w:sz w:val="22"/>
                <w:szCs w:val="22"/>
                <w:lang w:val="en-US"/>
              </w:rPr>
              <w:t>Sampel</w:t>
            </w:r>
            <w:proofErr w:type="spellEnd"/>
            <w:r w:rsidRPr="00D813D1">
              <w:rPr>
                <w:sz w:val="22"/>
                <w:szCs w:val="22"/>
                <w:lang w:val="en-US"/>
              </w:rPr>
              <w:t xml:space="preserve"> :</w:t>
            </w:r>
            <w:proofErr w:type="gramEnd"/>
            <w:r w:rsidRPr="00D813D1">
              <w:rPr>
                <w:sz w:val="22"/>
                <w:szCs w:val="22"/>
                <w:lang w:val="en-US"/>
              </w:rPr>
              <w:t xml:space="preserve"> </w:t>
            </w:r>
            <w:r w:rsidRPr="00D813D1">
              <w:rPr>
                <w:sz w:val="22"/>
                <w:szCs w:val="22"/>
              </w:rPr>
              <w:t>107</w:t>
            </w:r>
            <w:r w:rsidRPr="00D813D1">
              <w:rPr>
                <w:sz w:val="22"/>
                <w:szCs w:val="22"/>
                <w:lang w:val="en-US"/>
              </w:rPr>
              <w:t xml:space="preserve"> orang</w:t>
            </w:r>
          </w:p>
          <w:p w14:paraId="74AF1032" w14:textId="77777777" w:rsidR="00D813D1" w:rsidRPr="00D813D1" w:rsidRDefault="00D813D1" w:rsidP="00D813D1">
            <w:pPr>
              <w:rPr>
                <w:i/>
                <w:sz w:val="22"/>
                <w:szCs w:val="22"/>
              </w:rPr>
            </w:pPr>
          </w:p>
          <w:p w14:paraId="7B0D46F2" w14:textId="77777777" w:rsidR="00D813D1" w:rsidRPr="00D813D1" w:rsidRDefault="00D813D1" w:rsidP="00D813D1">
            <w:pPr>
              <w:rPr>
                <w:i/>
                <w:iCs/>
                <w:sz w:val="22"/>
                <w:szCs w:val="22"/>
                <w:lang w:val="en-US"/>
              </w:rPr>
            </w:pPr>
            <w:r w:rsidRPr="00D813D1">
              <w:rPr>
                <w:sz w:val="22"/>
                <w:szCs w:val="22"/>
              </w:rPr>
              <w:t xml:space="preserve">filsafat </w:t>
            </w:r>
            <w:r w:rsidRPr="00D813D1">
              <w:rPr>
                <w:i/>
                <w:iCs/>
                <w:sz w:val="22"/>
                <w:szCs w:val="22"/>
              </w:rPr>
              <w:t>positivisme</w:t>
            </w:r>
          </w:p>
          <w:p w14:paraId="4767AAA0" w14:textId="77777777" w:rsidR="00D813D1" w:rsidRPr="00D813D1" w:rsidRDefault="00D813D1" w:rsidP="00D813D1">
            <w:pPr>
              <w:rPr>
                <w:i/>
                <w:iCs/>
                <w:sz w:val="22"/>
                <w:szCs w:val="22"/>
                <w:lang w:val="en-US"/>
              </w:rPr>
            </w:pPr>
          </w:p>
          <w:p w14:paraId="6F098793" w14:textId="77777777" w:rsidR="00D813D1" w:rsidRPr="00D813D1" w:rsidRDefault="00D813D1" w:rsidP="00D813D1">
            <w:pPr>
              <w:rPr>
                <w:sz w:val="22"/>
                <w:szCs w:val="22"/>
                <w:lang w:val="en-US"/>
              </w:rPr>
            </w:pPr>
            <w:proofErr w:type="spellStart"/>
            <w:r w:rsidRPr="00D813D1">
              <w:rPr>
                <w:sz w:val="22"/>
                <w:szCs w:val="22"/>
                <w:lang w:val="en-US"/>
              </w:rPr>
              <w:t>Metode</w:t>
            </w:r>
            <w:proofErr w:type="spellEnd"/>
            <w:r w:rsidRPr="00D813D1">
              <w:rPr>
                <w:sz w:val="22"/>
                <w:szCs w:val="22"/>
                <w:lang w:val="en-US"/>
              </w:rPr>
              <w:t xml:space="preserve"> </w:t>
            </w:r>
            <w:r w:rsidRPr="00D813D1">
              <w:rPr>
                <w:sz w:val="22"/>
                <w:szCs w:val="22"/>
              </w:rPr>
              <w:t>regresi linier</w:t>
            </w:r>
            <w:r w:rsidRPr="00D813D1">
              <w:rPr>
                <w:sz w:val="22"/>
                <w:szCs w:val="22"/>
                <w:lang w:val="en-US"/>
              </w:rPr>
              <w:t xml:space="preserve"> </w:t>
            </w:r>
            <w:r w:rsidRPr="00D813D1">
              <w:rPr>
                <w:sz w:val="22"/>
                <w:szCs w:val="22"/>
              </w:rPr>
              <w:t>berganda</w:t>
            </w:r>
          </w:p>
          <w:p w14:paraId="5BA30F3B" w14:textId="77777777" w:rsidR="00D813D1" w:rsidRPr="00D813D1" w:rsidRDefault="00D813D1" w:rsidP="00D813D1">
            <w:pPr>
              <w:rPr>
                <w:sz w:val="22"/>
                <w:szCs w:val="22"/>
                <w:lang w:val="en-US"/>
              </w:rPr>
            </w:pPr>
          </w:p>
        </w:tc>
        <w:tc>
          <w:tcPr>
            <w:tcW w:w="2268" w:type="dxa"/>
          </w:tcPr>
          <w:p w14:paraId="198C3BF4" w14:textId="77777777" w:rsidR="00D813D1" w:rsidRPr="00D813D1" w:rsidRDefault="00D813D1" w:rsidP="00D813D1">
            <w:pPr>
              <w:rPr>
                <w:sz w:val="22"/>
                <w:szCs w:val="22"/>
              </w:rPr>
            </w:pPr>
            <w:proofErr w:type="spellStart"/>
            <w:r w:rsidRPr="00D813D1">
              <w:rPr>
                <w:sz w:val="22"/>
                <w:szCs w:val="22"/>
                <w:lang w:val="en-US"/>
              </w:rPr>
              <w:lastRenderedPageBreak/>
              <w:t>Penempatan</w:t>
            </w:r>
            <w:proofErr w:type="spellEnd"/>
            <w:r w:rsidRPr="00D813D1">
              <w:rPr>
                <w:sz w:val="22"/>
                <w:szCs w:val="22"/>
                <w:lang w:val="en-US"/>
              </w:rPr>
              <w:t xml:space="preserve">, </w:t>
            </w:r>
            <w:proofErr w:type="spellStart"/>
            <w:r w:rsidRPr="00D813D1">
              <w:rPr>
                <w:sz w:val="22"/>
                <w:szCs w:val="22"/>
                <w:lang w:val="en-US"/>
              </w:rPr>
              <w:t>motivasi</w:t>
            </w:r>
            <w:proofErr w:type="spellEnd"/>
            <w:r w:rsidRPr="00D813D1">
              <w:rPr>
                <w:sz w:val="22"/>
                <w:szCs w:val="22"/>
                <w:lang w:val="en-US"/>
              </w:rPr>
              <w:t xml:space="preserve">, dan </w:t>
            </w:r>
            <w:proofErr w:type="spellStart"/>
            <w:r w:rsidRPr="00D813D1">
              <w:rPr>
                <w:sz w:val="22"/>
                <w:szCs w:val="22"/>
                <w:lang w:val="en-US"/>
              </w:rPr>
              <w:t>lingkungan</w:t>
            </w:r>
            <w:proofErr w:type="spellEnd"/>
            <w:r w:rsidRPr="00D813D1">
              <w:rPr>
                <w:sz w:val="22"/>
                <w:szCs w:val="22"/>
                <w:lang w:val="en-US"/>
              </w:rPr>
              <w:t xml:space="preserve"> </w:t>
            </w:r>
            <w:proofErr w:type="spellStart"/>
            <w:r w:rsidRPr="00D813D1">
              <w:rPr>
                <w:sz w:val="22"/>
                <w:szCs w:val="22"/>
                <w:lang w:val="en-US"/>
              </w:rPr>
              <w:t>kerja</w:t>
            </w:r>
            <w:proofErr w:type="spellEnd"/>
            <w:r w:rsidRPr="00D813D1">
              <w:rPr>
                <w:sz w:val="22"/>
                <w:szCs w:val="22"/>
                <w:lang w:val="en-US"/>
              </w:rPr>
              <w:t xml:space="preserve"> </w:t>
            </w:r>
            <w:proofErr w:type="spellStart"/>
            <w:r w:rsidRPr="00D813D1">
              <w:rPr>
                <w:sz w:val="22"/>
                <w:szCs w:val="22"/>
                <w:lang w:val="en-US"/>
              </w:rPr>
              <w:lastRenderedPageBreak/>
              <w:t>berpengaruh</w:t>
            </w:r>
            <w:proofErr w:type="spellEnd"/>
            <w:r w:rsidRPr="00D813D1">
              <w:rPr>
                <w:sz w:val="22"/>
                <w:szCs w:val="22"/>
                <w:lang w:val="en-US"/>
              </w:rPr>
              <w:t xml:space="preserve"> </w:t>
            </w:r>
            <w:proofErr w:type="spellStart"/>
            <w:r w:rsidRPr="00D813D1">
              <w:rPr>
                <w:sz w:val="22"/>
                <w:szCs w:val="22"/>
                <w:lang w:val="en-US"/>
              </w:rPr>
              <w:t>positif</w:t>
            </w:r>
            <w:proofErr w:type="spellEnd"/>
            <w:r w:rsidRPr="00D813D1">
              <w:rPr>
                <w:sz w:val="22"/>
                <w:szCs w:val="22"/>
                <w:lang w:val="en-US"/>
              </w:rPr>
              <w:t xml:space="preserve"> dan </w:t>
            </w:r>
            <w:proofErr w:type="spellStart"/>
            <w:r w:rsidRPr="00D813D1">
              <w:rPr>
                <w:sz w:val="22"/>
                <w:szCs w:val="22"/>
                <w:lang w:val="en-US"/>
              </w:rPr>
              <w:t>signifikan</w:t>
            </w:r>
            <w:proofErr w:type="spellEnd"/>
            <w:r w:rsidRPr="00D813D1">
              <w:rPr>
                <w:sz w:val="22"/>
                <w:szCs w:val="22"/>
                <w:lang w:val="en-US"/>
              </w:rPr>
              <w:t xml:space="preserve"> </w:t>
            </w:r>
            <w:proofErr w:type="spellStart"/>
            <w:r w:rsidRPr="00D813D1">
              <w:rPr>
                <w:sz w:val="22"/>
                <w:szCs w:val="22"/>
                <w:lang w:val="en-US"/>
              </w:rPr>
              <w:t>terhadap</w:t>
            </w:r>
            <w:proofErr w:type="spellEnd"/>
            <w:r w:rsidRPr="00D813D1">
              <w:rPr>
                <w:sz w:val="22"/>
                <w:szCs w:val="22"/>
                <w:lang w:val="en-US"/>
              </w:rPr>
              <w:t xml:space="preserve"> </w:t>
            </w:r>
            <w:proofErr w:type="spellStart"/>
            <w:r w:rsidRPr="00D813D1">
              <w:rPr>
                <w:sz w:val="22"/>
                <w:szCs w:val="22"/>
                <w:lang w:val="en-US"/>
              </w:rPr>
              <w:t>kinerja</w:t>
            </w:r>
            <w:proofErr w:type="spellEnd"/>
            <w:r w:rsidRPr="00D813D1">
              <w:rPr>
                <w:sz w:val="22"/>
                <w:szCs w:val="22"/>
                <w:lang w:val="en-US"/>
              </w:rPr>
              <w:t xml:space="preserve"> </w:t>
            </w:r>
            <w:proofErr w:type="spellStart"/>
            <w:r w:rsidRPr="00D813D1">
              <w:rPr>
                <w:sz w:val="22"/>
                <w:szCs w:val="22"/>
                <w:lang w:val="en-US"/>
              </w:rPr>
              <w:t>pegawai</w:t>
            </w:r>
            <w:proofErr w:type="spellEnd"/>
            <w:r w:rsidRPr="00D813D1">
              <w:rPr>
                <w:sz w:val="22"/>
                <w:szCs w:val="22"/>
                <w:lang w:val="en-US"/>
              </w:rPr>
              <w:t xml:space="preserve"> PT PLN (Persero) Unit </w:t>
            </w:r>
            <w:proofErr w:type="spellStart"/>
            <w:r w:rsidRPr="00D813D1">
              <w:rPr>
                <w:sz w:val="22"/>
                <w:szCs w:val="22"/>
                <w:lang w:val="en-US"/>
              </w:rPr>
              <w:t>Induk</w:t>
            </w:r>
            <w:proofErr w:type="spellEnd"/>
            <w:r w:rsidRPr="00D813D1">
              <w:rPr>
                <w:sz w:val="22"/>
                <w:szCs w:val="22"/>
                <w:lang w:val="en-US"/>
              </w:rPr>
              <w:t xml:space="preserve"> </w:t>
            </w:r>
            <w:proofErr w:type="spellStart"/>
            <w:r w:rsidRPr="00D813D1">
              <w:rPr>
                <w:sz w:val="22"/>
                <w:szCs w:val="22"/>
                <w:lang w:val="en-US"/>
              </w:rPr>
              <w:t>Pembangkitan</w:t>
            </w:r>
            <w:proofErr w:type="spellEnd"/>
            <w:r w:rsidRPr="00D813D1">
              <w:rPr>
                <w:sz w:val="22"/>
                <w:szCs w:val="22"/>
                <w:lang w:val="en-US"/>
              </w:rPr>
              <w:t xml:space="preserve"> Sumatera Bagian Utara</w:t>
            </w:r>
            <w:r w:rsidRPr="00D813D1">
              <w:rPr>
                <w:sz w:val="22"/>
                <w:szCs w:val="22"/>
              </w:rPr>
              <w:t xml:space="preserve"> </w:t>
            </w:r>
          </w:p>
          <w:p w14:paraId="33E4BA3C" w14:textId="77777777" w:rsidR="00D813D1" w:rsidRPr="00D813D1" w:rsidRDefault="00D813D1" w:rsidP="00D813D1">
            <w:pPr>
              <w:autoSpaceDE w:val="0"/>
              <w:autoSpaceDN w:val="0"/>
              <w:adjustRightInd w:val="0"/>
              <w:rPr>
                <w:sz w:val="22"/>
                <w:szCs w:val="22"/>
                <w:lang w:val="en-US"/>
              </w:rPr>
            </w:pPr>
          </w:p>
        </w:tc>
      </w:tr>
      <w:tr w:rsidR="00D813D1" w:rsidRPr="00D813D1" w14:paraId="19453192" w14:textId="77777777" w:rsidTr="00817FA8">
        <w:tc>
          <w:tcPr>
            <w:tcW w:w="567" w:type="dxa"/>
          </w:tcPr>
          <w:p w14:paraId="1225A10B" w14:textId="77777777" w:rsidR="00D813D1" w:rsidRPr="00D813D1" w:rsidRDefault="00D813D1" w:rsidP="00817FA8">
            <w:pPr>
              <w:jc w:val="center"/>
              <w:rPr>
                <w:sz w:val="22"/>
                <w:szCs w:val="22"/>
              </w:rPr>
            </w:pPr>
            <w:r w:rsidRPr="00D813D1">
              <w:rPr>
                <w:sz w:val="22"/>
                <w:szCs w:val="22"/>
              </w:rPr>
              <w:lastRenderedPageBreak/>
              <w:t>1</w:t>
            </w:r>
            <w:r w:rsidRPr="00D813D1">
              <w:rPr>
                <w:sz w:val="22"/>
                <w:szCs w:val="22"/>
                <w:lang w:val="en-US"/>
              </w:rPr>
              <w:t>0</w:t>
            </w:r>
            <w:r w:rsidRPr="00D813D1">
              <w:rPr>
                <w:sz w:val="22"/>
                <w:szCs w:val="22"/>
              </w:rPr>
              <w:t>.</w:t>
            </w:r>
          </w:p>
        </w:tc>
        <w:tc>
          <w:tcPr>
            <w:tcW w:w="2802" w:type="dxa"/>
          </w:tcPr>
          <w:p w14:paraId="489FEE73" w14:textId="77777777" w:rsidR="00D813D1" w:rsidRPr="00D813D1" w:rsidRDefault="00D813D1" w:rsidP="00D813D1">
            <w:pPr>
              <w:rPr>
                <w:sz w:val="22"/>
                <w:szCs w:val="22"/>
              </w:rPr>
            </w:pPr>
            <w:r w:rsidRPr="00D813D1">
              <w:rPr>
                <w:sz w:val="22"/>
                <w:szCs w:val="22"/>
              </w:rPr>
              <w:t>Pengaruh Motivasi Kerja, Lingkungan kerja Dan Disiplin Kerja Terhadap Kinerja Karyawan Pada Perusahaan WFO Masa Pandemi</w:t>
            </w:r>
          </w:p>
          <w:p w14:paraId="3A8B883F" w14:textId="77777777" w:rsidR="00D813D1" w:rsidRPr="00D813D1" w:rsidRDefault="00D813D1" w:rsidP="00D813D1">
            <w:pPr>
              <w:rPr>
                <w:sz w:val="22"/>
                <w:szCs w:val="22"/>
              </w:rPr>
            </w:pPr>
          </w:p>
          <w:p w14:paraId="15F6A3E5" w14:textId="77777777" w:rsidR="00D813D1" w:rsidRPr="00D813D1" w:rsidRDefault="00D813D1" w:rsidP="00D813D1">
            <w:pPr>
              <w:pStyle w:val="Default"/>
              <w:rPr>
                <w:rFonts w:eastAsiaTheme="minorHAnsi"/>
                <w:sz w:val="22"/>
                <w:szCs w:val="22"/>
                <w:lang w:eastAsia="en-US"/>
              </w:rPr>
            </w:pPr>
            <w:r w:rsidRPr="00D813D1">
              <w:rPr>
                <w:sz w:val="22"/>
                <w:szCs w:val="22"/>
              </w:rPr>
              <w:t>(</w:t>
            </w:r>
            <w:proofErr w:type="spellStart"/>
            <w:r w:rsidRPr="00D813D1">
              <w:rPr>
                <w:sz w:val="22"/>
                <w:szCs w:val="22"/>
              </w:rPr>
              <w:t>Anggreany</w:t>
            </w:r>
            <w:proofErr w:type="spellEnd"/>
            <w:r w:rsidRPr="00D813D1">
              <w:rPr>
                <w:sz w:val="22"/>
                <w:szCs w:val="22"/>
              </w:rPr>
              <w:t xml:space="preserve"> </w:t>
            </w:r>
            <w:proofErr w:type="spellStart"/>
            <w:proofErr w:type="gramStart"/>
            <w:r w:rsidRPr="00D813D1">
              <w:rPr>
                <w:sz w:val="22"/>
                <w:szCs w:val="22"/>
              </w:rPr>
              <w:t>Hustia</w:t>
            </w:r>
            <w:proofErr w:type="spellEnd"/>
            <w:r w:rsidRPr="00D813D1">
              <w:rPr>
                <w:sz w:val="22"/>
                <w:szCs w:val="22"/>
              </w:rPr>
              <w:t xml:space="preserve"> ;</w:t>
            </w:r>
            <w:proofErr w:type="gramEnd"/>
            <w:r w:rsidRPr="00D813D1">
              <w:rPr>
                <w:sz w:val="22"/>
                <w:szCs w:val="22"/>
              </w:rPr>
              <w:t xml:space="preserve"> 2020)</w:t>
            </w:r>
          </w:p>
        </w:tc>
        <w:tc>
          <w:tcPr>
            <w:tcW w:w="1984" w:type="dxa"/>
          </w:tcPr>
          <w:p w14:paraId="31FA34DA" w14:textId="77777777" w:rsidR="00D813D1" w:rsidRPr="00D813D1" w:rsidRDefault="00D813D1" w:rsidP="00D813D1">
            <w:pPr>
              <w:rPr>
                <w:sz w:val="22"/>
                <w:szCs w:val="22"/>
              </w:rPr>
            </w:pPr>
            <w:r w:rsidRPr="00D813D1">
              <w:rPr>
                <w:sz w:val="22"/>
                <w:szCs w:val="22"/>
              </w:rPr>
              <w:t>Kuantitatif</w:t>
            </w:r>
          </w:p>
          <w:p w14:paraId="66CA4C8F" w14:textId="77777777" w:rsidR="00D813D1" w:rsidRPr="00D813D1" w:rsidRDefault="00D813D1" w:rsidP="00D813D1">
            <w:pPr>
              <w:rPr>
                <w:sz w:val="22"/>
                <w:szCs w:val="22"/>
              </w:rPr>
            </w:pPr>
          </w:p>
          <w:p w14:paraId="79E80115" w14:textId="77777777" w:rsidR="00D813D1" w:rsidRPr="00D813D1" w:rsidRDefault="00D813D1" w:rsidP="00D813D1">
            <w:pPr>
              <w:rPr>
                <w:sz w:val="22"/>
                <w:szCs w:val="22"/>
                <w:lang w:val="en-US"/>
              </w:rPr>
            </w:pPr>
            <w:r w:rsidRPr="00D813D1">
              <w:rPr>
                <w:sz w:val="22"/>
                <w:szCs w:val="22"/>
              </w:rPr>
              <w:t>Populasi :</w:t>
            </w:r>
            <w:r w:rsidRPr="00D813D1">
              <w:rPr>
                <w:sz w:val="22"/>
                <w:szCs w:val="22"/>
                <w:lang w:val="en-US"/>
              </w:rPr>
              <w:t xml:space="preserve"> 280 orang</w:t>
            </w:r>
          </w:p>
          <w:p w14:paraId="547E7B7D" w14:textId="77777777" w:rsidR="00D813D1" w:rsidRPr="00D813D1" w:rsidRDefault="00D813D1" w:rsidP="00D813D1">
            <w:pPr>
              <w:rPr>
                <w:sz w:val="22"/>
                <w:szCs w:val="22"/>
              </w:rPr>
            </w:pPr>
            <w:r w:rsidRPr="00D813D1">
              <w:rPr>
                <w:sz w:val="22"/>
                <w:szCs w:val="22"/>
              </w:rPr>
              <w:t>S</w:t>
            </w:r>
            <w:r w:rsidRPr="00D813D1">
              <w:rPr>
                <w:sz w:val="22"/>
                <w:szCs w:val="22"/>
                <w:lang w:val="en-US"/>
              </w:rPr>
              <w:t>a</w:t>
            </w:r>
            <w:r w:rsidRPr="00D813D1">
              <w:rPr>
                <w:sz w:val="22"/>
                <w:szCs w:val="22"/>
              </w:rPr>
              <w:t>mp</w:t>
            </w:r>
            <w:r w:rsidRPr="00D813D1">
              <w:rPr>
                <w:sz w:val="22"/>
                <w:szCs w:val="22"/>
                <w:lang w:val="en-US"/>
              </w:rPr>
              <w:t>el</w:t>
            </w:r>
            <w:r w:rsidRPr="00D813D1">
              <w:rPr>
                <w:sz w:val="22"/>
                <w:szCs w:val="22"/>
              </w:rPr>
              <w:t xml:space="preserve"> : 74 </w:t>
            </w:r>
            <w:r w:rsidRPr="00D813D1">
              <w:rPr>
                <w:sz w:val="22"/>
                <w:szCs w:val="22"/>
                <w:lang w:val="en-US"/>
              </w:rPr>
              <w:t>orang</w:t>
            </w:r>
          </w:p>
          <w:p w14:paraId="135443CD" w14:textId="77777777" w:rsidR="00D813D1" w:rsidRPr="00D813D1" w:rsidRDefault="00D813D1" w:rsidP="00D813D1">
            <w:pPr>
              <w:rPr>
                <w:sz w:val="22"/>
                <w:szCs w:val="22"/>
              </w:rPr>
            </w:pPr>
            <w:r w:rsidRPr="00D813D1">
              <w:rPr>
                <w:sz w:val="22"/>
                <w:szCs w:val="22"/>
              </w:rPr>
              <w:t xml:space="preserve"> </w:t>
            </w:r>
          </w:p>
          <w:p w14:paraId="22B9DDB3" w14:textId="77777777" w:rsidR="00D813D1" w:rsidRPr="00D813D1" w:rsidRDefault="00D813D1" w:rsidP="00D813D1">
            <w:pPr>
              <w:rPr>
                <w:sz w:val="22"/>
                <w:szCs w:val="22"/>
                <w:lang w:val="en-US"/>
              </w:rPr>
            </w:pPr>
            <w:r w:rsidRPr="00D813D1">
              <w:rPr>
                <w:sz w:val="22"/>
                <w:szCs w:val="22"/>
              </w:rPr>
              <w:t>teknik Cluster Random Samplin</w:t>
            </w:r>
            <w:r w:rsidRPr="00D813D1">
              <w:rPr>
                <w:sz w:val="22"/>
                <w:szCs w:val="22"/>
                <w:lang w:val="en-US"/>
              </w:rPr>
              <w:t>g</w:t>
            </w:r>
          </w:p>
          <w:p w14:paraId="4F7AE7C7" w14:textId="77777777" w:rsidR="00D813D1" w:rsidRPr="00D813D1" w:rsidRDefault="00D813D1" w:rsidP="00D813D1">
            <w:pPr>
              <w:rPr>
                <w:sz w:val="22"/>
                <w:szCs w:val="22"/>
                <w:lang w:val="en-US"/>
              </w:rPr>
            </w:pPr>
            <w:proofErr w:type="spellStart"/>
            <w:r w:rsidRPr="00D813D1">
              <w:rPr>
                <w:sz w:val="22"/>
                <w:szCs w:val="22"/>
                <w:lang w:val="en-US"/>
              </w:rPr>
              <w:t>kuesioner</w:t>
            </w:r>
            <w:proofErr w:type="spellEnd"/>
          </w:p>
          <w:p w14:paraId="391AAFA2" w14:textId="77777777" w:rsidR="00D813D1" w:rsidRPr="00D813D1" w:rsidRDefault="00D813D1" w:rsidP="00D813D1">
            <w:pPr>
              <w:rPr>
                <w:sz w:val="22"/>
                <w:szCs w:val="22"/>
                <w:lang w:val="en-US"/>
              </w:rPr>
            </w:pPr>
            <w:r w:rsidRPr="00D813D1">
              <w:rPr>
                <w:sz w:val="22"/>
                <w:szCs w:val="22"/>
              </w:rPr>
              <w:t>analisis regresi linier berganda</w:t>
            </w:r>
          </w:p>
        </w:tc>
        <w:tc>
          <w:tcPr>
            <w:tcW w:w="2268" w:type="dxa"/>
          </w:tcPr>
          <w:p w14:paraId="4FD0BABC" w14:textId="77777777" w:rsidR="00D813D1" w:rsidRPr="00D813D1" w:rsidRDefault="00D813D1" w:rsidP="00D813D1">
            <w:pPr>
              <w:rPr>
                <w:sz w:val="22"/>
                <w:szCs w:val="22"/>
                <w:lang w:val="en-US"/>
              </w:rPr>
            </w:pPr>
            <w:r w:rsidRPr="00D813D1">
              <w:rPr>
                <w:sz w:val="22"/>
                <w:szCs w:val="22"/>
              </w:rPr>
              <w:t xml:space="preserve">Motivasi kerja, lingkungan kerja dan disiplin kerja berpengaruh positif fan signifikan terhadap kinerja karyawan pada perusahaan </w:t>
            </w:r>
            <w:r w:rsidRPr="00D813D1">
              <w:rPr>
                <w:i/>
                <w:iCs/>
                <w:sz w:val="22"/>
                <w:szCs w:val="22"/>
              </w:rPr>
              <w:t xml:space="preserve">WFO </w:t>
            </w:r>
            <w:r w:rsidRPr="00D813D1">
              <w:rPr>
                <w:sz w:val="22"/>
                <w:szCs w:val="22"/>
              </w:rPr>
              <w:t>dimasa pandemi (kasus pada PT. CS2 Pola Sehat Palembang).</w:t>
            </w:r>
          </w:p>
          <w:p w14:paraId="159892D2" w14:textId="77777777" w:rsidR="00D813D1" w:rsidRPr="00D813D1" w:rsidRDefault="00D813D1" w:rsidP="00D813D1">
            <w:pPr>
              <w:rPr>
                <w:sz w:val="22"/>
                <w:szCs w:val="22"/>
                <w:lang w:val="en-US"/>
              </w:rPr>
            </w:pPr>
          </w:p>
        </w:tc>
      </w:tr>
      <w:tr w:rsidR="00D813D1" w:rsidRPr="00D813D1" w14:paraId="0561E403" w14:textId="77777777" w:rsidTr="00817FA8">
        <w:tc>
          <w:tcPr>
            <w:tcW w:w="567" w:type="dxa"/>
          </w:tcPr>
          <w:p w14:paraId="0E8B791F" w14:textId="77777777" w:rsidR="00D813D1" w:rsidRPr="00D813D1" w:rsidRDefault="00D813D1" w:rsidP="00817FA8">
            <w:pPr>
              <w:jc w:val="center"/>
              <w:rPr>
                <w:sz w:val="22"/>
                <w:szCs w:val="22"/>
                <w:lang w:val="en-US"/>
              </w:rPr>
            </w:pPr>
            <w:r w:rsidRPr="00D813D1">
              <w:rPr>
                <w:sz w:val="22"/>
                <w:szCs w:val="22"/>
                <w:lang w:val="en-US"/>
              </w:rPr>
              <w:t>11.</w:t>
            </w:r>
          </w:p>
        </w:tc>
        <w:tc>
          <w:tcPr>
            <w:tcW w:w="2802" w:type="dxa"/>
          </w:tcPr>
          <w:p w14:paraId="17B24DE4" w14:textId="77777777" w:rsidR="00D813D1" w:rsidRPr="00D813D1" w:rsidRDefault="00D813D1" w:rsidP="00D813D1">
            <w:pPr>
              <w:autoSpaceDE w:val="0"/>
              <w:autoSpaceDN w:val="0"/>
              <w:adjustRightInd w:val="0"/>
              <w:rPr>
                <w:i/>
                <w:sz w:val="22"/>
                <w:szCs w:val="22"/>
              </w:rPr>
            </w:pPr>
            <w:r w:rsidRPr="00D813D1">
              <w:rPr>
                <w:i/>
                <w:sz w:val="22"/>
                <w:szCs w:val="22"/>
              </w:rPr>
              <w:t>The Effect Of Work Motivation, Work Discipline, And Competence On Employee Performance</w:t>
            </w:r>
          </w:p>
          <w:p w14:paraId="2E62DD13" w14:textId="77777777" w:rsidR="00D813D1" w:rsidRPr="00D813D1" w:rsidRDefault="00D813D1" w:rsidP="00D813D1">
            <w:pPr>
              <w:autoSpaceDE w:val="0"/>
              <w:autoSpaceDN w:val="0"/>
              <w:adjustRightInd w:val="0"/>
              <w:rPr>
                <w:sz w:val="22"/>
                <w:szCs w:val="22"/>
              </w:rPr>
            </w:pPr>
          </w:p>
          <w:p w14:paraId="21C7F30D" w14:textId="77777777" w:rsidR="00D813D1" w:rsidRPr="00D813D1" w:rsidRDefault="00D813D1" w:rsidP="00D813D1">
            <w:pPr>
              <w:autoSpaceDE w:val="0"/>
              <w:autoSpaceDN w:val="0"/>
              <w:adjustRightInd w:val="0"/>
              <w:rPr>
                <w:sz w:val="22"/>
                <w:szCs w:val="22"/>
                <w:lang w:val="en-US"/>
              </w:rPr>
            </w:pPr>
          </w:p>
          <w:p w14:paraId="0EC408B3" w14:textId="77777777" w:rsidR="00D813D1" w:rsidRPr="00D813D1" w:rsidRDefault="00D813D1" w:rsidP="00D813D1">
            <w:pPr>
              <w:pStyle w:val="Default"/>
              <w:rPr>
                <w:rFonts w:eastAsiaTheme="minorHAnsi"/>
                <w:color w:val="auto"/>
                <w:sz w:val="22"/>
                <w:szCs w:val="22"/>
                <w:lang w:eastAsia="en-US"/>
              </w:rPr>
            </w:pPr>
            <w:r w:rsidRPr="00D813D1">
              <w:rPr>
                <w:rFonts w:eastAsiaTheme="minorHAnsi"/>
                <w:color w:val="auto"/>
                <w:sz w:val="22"/>
                <w:szCs w:val="22"/>
              </w:rPr>
              <w:t>(Jeffrey</w:t>
            </w:r>
            <w:r w:rsidRPr="00D813D1">
              <w:rPr>
                <w:rFonts w:eastAsiaTheme="minorHAnsi"/>
                <w:color w:val="auto"/>
                <w:sz w:val="22"/>
                <w:szCs w:val="22"/>
                <w:lang w:val="id-ID"/>
              </w:rPr>
              <w:t xml:space="preserve"> &amp; Dinata</w:t>
            </w:r>
            <w:r w:rsidRPr="00D813D1">
              <w:rPr>
                <w:rFonts w:eastAsiaTheme="minorHAnsi"/>
                <w:color w:val="auto"/>
                <w:sz w:val="22"/>
                <w:szCs w:val="22"/>
              </w:rPr>
              <w:t>; 20</w:t>
            </w:r>
            <w:r w:rsidRPr="00D813D1">
              <w:rPr>
                <w:rFonts w:eastAsiaTheme="minorHAnsi"/>
                <w:color w:val="auto"/>
                <w:sz w:val="22"/>
                <w:szCs w:val="22"/>
                <w:lang w:val="id-ID"/>
              </w:rPr>
              <w:t>17</w:t>
            </w:r>
            <w:r w:rsidRPr="00D813D1">
              <w:rPr>
                <w:rFonts w:eastAsiaTheme="minorHAnsi"/>
                <w:color w:val="auto"/>
                <w:sz w:val="22"/>
                <w:szCs w:val="22"/>
              </w:rPr>
              <w:t>)</w:t>
            </w:r>
          </w:p>
          <w:p w14:paraId="118E7FBD" w14:textId="77777777" w:rsidR="00D813D1" w:rsidRPr="00D813D1" w:rsidRDefault="00D813D1" w:rsidP="00D813D1">
            <w:pPr>
              <w:rPr>
                <w:rFonts w:eastAsiaTheme="minorHAnsi"/>
                <w:sz w:val="22"/>
                <w:szCs w:val="22"/>
                <w:lang w:val="en-US"/>
              </w:rPr>
            </w:pPr>
          </w:p>
          <w:p w14:paraId="22C73ECB" w14:textId="77777777" w:rsidR="00D813D1" w:rsidRPr="00D813D1" w:rsidRDefault="00D813D1" w:rsidP="00D813D1">
            <w:pPr>
              <w:rPr>
                <w:sz w:val="22"/>
                <w:szCs w:val="22"/>
              </w:rPr>
            </w:pPr>
          </w:p>
          <w:p w14:paraId="50C0B003" w14:textId="77777777" w:rsidR="00D813D1" w:rsidRPr="00D813D1" w:rsidRDefault="00D813D1" w:rsidP="00D813D1">
            <w:pPr>
              <w:rPr>
                <w:i/>
                <w:sz w:val="22"/>
                <w:szCs w:val="22"/>
                <w:lang w:val="en-US"/>
              </w:rPr>
            </w:pPr>
          </w:p>
        </w:tc>
        <w:tc>
          <w:tcPr>
            <w:tcW w:w="1984" w:type="dxa"/>
          </w:tcPr>
          <w:p w14:paraId="0B2D3AC2" w14:textId="77777777" w:rsidR="00D813D1" w:rsidRPr="00D813D1" w:rsidRDefault="00D813D1" w:rsidP="00D813D1">
            <w:pPr>
              <w:rPr>
                <w:sz w:val="22"/>
                <w:szCs w:val="22"/>
              </w:rPr>
            </w:pPr>
            <w:r w:rsidRPr="00D813D1">
              <w:rPr>
                <w:sz w:val="22"/>
                <w:szCs w:val="22"/>
              </w:rPr>
              <w:t>Kuantitatif</w:t>
            </w:r>
          </w:p>
          <w:p w14:paraId="6133EBE2" w14:textId="77777777" w:rsidR="00D813D1" w:rsidRPr="00D813D1" w:rsidRDefault="00D813D1" w:rsidP="00D813D1">
            <w:pPr>
              <w:rPr>
                <w:sz w:val="22"/>
                <w:szCs w:val="22"/>
                <w:lang w:val="en-US"/>
              </w:rPr>
            </w:pPr>
          </w:p>
          <w:p w14:paraId="1FED1AEA" w14:textId="77777777" w:rsidR="00D813D1" w:rsidRPr="00D813D1" w:rsidRDefault="00D813D1" w:rsidP="00D813D1">
            <w:pPr>
              <w:rPr>
                <w:sz w:val="22"/>
                <w:szCs w:val="22"/>
                <w:lang w:val="en-US"/>
              </w:rPr>
            </w:pPr>
            <w:proofErr w:type="gramStart"/>
            <w:r w:rsidRPr="00D813D1">
              <w:rPr>
                <w:sz w:val="22"/>
                <w:szCs w:val="22"/>
                <w:lang w:val="en-US"/>
              </w:rPr>
              <w:t>P</w:t>
            </w:r>
            <w:r w:rsidRPr="00D813D1">
              <w:rPr>
                <w:sz w:val="22"/>
                <w:szCs w:val="22"/>
              </w:rPr>
              <w:t>opulasi :</w:t>
            </w:r>
            <w:proofErr w:type="gramEnd"/>
            <w:r w:rsidRPr="00D813D1">
              <w:rPr>
                <w:sz w:val="22"/>
                <w:szCs w:val="22"/>
              </w:rPr>
              <w:t xml:space="preserve"> 96 orang</w:t>
            </w:r>
          </w:p>
          <w:p w14:paraId="662E465E" w14:textId="77777777" w:rsidR="00D813D1" w:rsidRPr="00D813D1" w:rsidRDefault="00D813D1" w:rsidP="00D813D1">
            <w:pPr>
              <w:rPr>
                <w:sz w:val="22"/>
                <w:szCs w:val="22"/>
                <w:lang w:val="en-US"/>
              </w:rPr>
            </w:pPr>
            <w:proofErr w:type="spellStart"/>
            <w:proofErr w:type="gramStart"/>
            <w:r w:rsidRPr="00D813D1">
              <w:rPr>
                <w:sz w:val="22"/>
                <w:szCs w:val="22"/>
                <w:lang w:val="en-US"/>
              </w:rPr>
              <w:t>Sampel</w:t>
            </w:r>
            <w:proofErr w:type="spellEnd"/>
            <w:r w:rsidRPr="00D813D1">
              <w:rPr>
                <w:sz w:val="22"/>
                <w:szCs w:val="22"/>
                <w:lang w:val="en-US"/>
              </w:rPr>
              <w:t xml:space="preserve"> :</w:t>
            </w:r>
            <w:proofErr w:type="gramEnd"/>
            <w:r w:rsidRPr="00D813D1">
              <w:rPr>
                <w:sz w:val="22"/>
                <w:szCs w:val="22"/>
                <w:lang w:val="en-US"/>
              </w:rPr>
              <w:t xml:space="preserve"> </w:t>
            </w:r>
            <w:r w:rsidRPr="00D813D1">
              <w:rPr>
                <w:sz w:val="22"/>
                <w:szCs w:val="22"/>
              </w:rPr>
              <w:t>96</w:t>
            </w:r>
            <w:r w:rsidRPr="00D813D1">
              <w:rPr>
                <w:sz w:val="22"/>
                <w:szCs w:val="22"/>
                <w:lang w:val="en-US"/>
              </w:rPr>
              <w:t xml:space="preserve"> orang</w:t>
            </w:r>
          </w:p>
          <w:p w14:paraId="184E694E" w14:textId="77777777" w:rsidR="00D813D1" w:rsidRPr="00D813D1" w:rsidRDefault="00D813D1" w:rsidP="00D813D1">
            <w:pPr>
              <w:rPr>
                <w:i/>
                <w:sz w:val="22"/>
                <w:szCs w:val="22"/>
              </w:rPr>
            </w:pPr>
          </w:p>
          <w:p w14:paraId="132A910F" w14:textId="77777777" w:rsidR="00D813D1" w:rsidRPr="00D813D1" w:rsidRDefault="00D813D1" w:rsidP="00D813D1">
            <w:pPr>
              <w:rPr>
                <w:sz w:val="22"/>
                <w:szCs w:val="22"/>
              </w:rPr>
            </w:pPr>
            <w:r w:rsidRPr="00D813D1">
              <w:rPr>
                <w:sz w:val="22"/>
                <w:szCs w:val="22"/>
              </w:rPr>
              <w:t xml:space="preserve">kuesioner </w:t>
            </w:r>
          </w:p>
          <w:p w14:paraId="630B9702" w14:textId="77777777" w:rsidR="00D813D1" w:rsidRPr="00D813D1" w:rsidRDefault="00D813D1" w:rsidP="00D813D1">
            <w:pPr>
              <w:rPr>
                <w:sz w:val="22"/>
                <w:szCs w:val="22"/>
                <w:lang w:val="en-US"/>
              </w:rPr>
            </w:pPr>
          </w:p>
          <w:p w14:paraId="4EAD0829" w14:textId="77777777" w:rsidR="00D813D1" w:rsidRPr="00D813D1" w:rsidRDefault="00D813D1" w:rsidP="00D813D1">
            <w:pPr>
              <w:rPr>
                <w:sz w:val="22"/>
                <w:szCs w:val="22"/>
                <w:lang w:val="en-US"/>
              </w:rPr>
            </w:pPr>
            <w:proofErr w:type="spellStart"/>
            <w:r w:rsidRPr="00D813D1">
              <w:rPr>
                <w:sz w:val="22"/>
                <w:szCs w:val="22"/>
                <w:lang w:val="en-US"/>
              </w:rPr>
              <w:t>Metode</w:t>
            </w:r>
            <w:proofErr w:type="spellEnd"/>
            <w:r w:rsidRPr="00D813D1">
              <w:rPr>
                <w:sz w:val="22"/>
                <w:szCs w:val="22"/>
                <w:lang w:val="en-US"/>
              </w:rPr>
              <w:t xml:space="preserve"> </w:t>
            </w:r>
            <w:r w:rsidRPr="00D813D1">
              <w:rPr>
                <w:sz w:val="22"/>
                <w:szCs w:val="22"/>
              </w:rPr>
              <w:t>regresi linier</w:t>
            </w:r>
            <w:r w:rsidRPr="00D813D1">
              <w:rPr>
                <w:sz w:val="22"/>
                <w:szCs w:val="22"/>
                <w:lang w:val="en-US"/>
              </w:rPr>
              <w:t xml:space="preserve"> </w:t>
            </w:r>
            <w:r w:rsidRPr="00D813D1">
              <w:rPr>
                <w:sz w:val="22"/>
                <w:szCs w:val="22"/>
              </w:rPr>
              <w:t>berganda</w:t>
            </w:r>
          </w:p>
        </w:tc>
        <w:tc>
          <w:tcPr>
            <w:tcW w:w="2268" w:type="dxa"/>
          </w:tcPr>
          <w:p w14:paraId="5F1EDDF7" w14:textId="77777777" w:rsidR="00D813D1" w:rsidRPr="00D813D1" w:rsidRDefault="00D813D1" w:rsidP="00D813D1">
            <w:pPr>
              <w:rPr>
                <w:sz w:val="22"/>
                <w:szCs w:val="22"/>
              </w:rPr>
            </w:pPr>
            <w:r w:rsidRPr="00D813D1">
              <w:rPr>
                <w:sz w:val="22"/>
                <w:szCs w:val="22"/>
              </w:rPr>
              <w:t>Motivasi Kerja, Disiplin Kerja, dan Kompetensi berpengaruh positif dan signifikan terhadap Kinerja Karyawan pada PT. Midi Utama Indonesia, Tbk</w:t>
            </w:r>
          </w:p>
          <w:p w14:paraId="3E363B1A" w14:textId="77777777" w:rsidR="00D813D1" w:rsidRPr="00D813D1" w:rsidRDefault="00D813D1" w:rsidP="00D813D1">
            <w:pPr>
              <w:rPr>
                <w:color w:val="FF0000"/>
                <w:sz w:val="22"/>
                <w:szCs w:val="22"/>
              </w:rPr>
            </w:pPr>
          </w:p>
          <w:p w14:paraId="41861D47" w14:textId="77777777" w:rsidR="00D813D1" w:rsidRPr="00D813D1" w:rsidRDefault="00D813D1" w:rsidP="00D813D1">
            <w:pPr>
              <w:rPr>
                <w:color w:val="FF0000"/>
                <w:sz w:val="22"/>
                <w:szCs w:val="22"/>
              </w:rPr>
            </w:pPr>
          </w:p>
          <w:p w14:paraId="511DF58C" w14:textId="77777777" w:rsidR="00D813D1" w:rsidRPr="00D813D1" w:rsidRDefault="00D813D1" w:rsidP="00D813D1">
            <w:pPr>
              <w:rPr>
                <w:color w:val="FF0000"/>
                <w:sz w:val="22"/>
                <w:szCs w:val="22"/>
                <w:lang w:val="en-US"/>
              </w:rPr>
            </w:pPr>
          </w:p>
        </w:tc>
      </w:tr>
      <w:tr w:rsidR="00D813D1" w:rsidRPr="00D813D1" w14:paraId="282CAECD" w14:textId="77777777" w:rsidTr="00817FA8">
        <w:tc>
          <w:tcPr>
            <w:tcW w:w="567" w:type="dxa"/>
          </w:tcPr>
          <w:p w14:paraId="17750D00" w14:textId="77777777" w:rsidR="00D813D1" w:rsidRPr="00D813D1" w:rsidRDefault="00D813D1" w:rsidP="00817FA8">
            <w:pPr>
              <w:jc w:val="center"/>
              <w:rPr>
                <w:sz w:val="22"/>
                <w:szCs w:val="22"/>
                <w:lang w:val="en-US"/>
              </w:rPr>
            </w:pPr>
            <w:r w:rsidRPr="00D813D1">
              <w:rPr>
                <w:sz w:val="22"/>
                <w:szCs w:val="22"/>
                <w:lang w:val="en-US"/>
              </w:rPr>
              <w:t>12.</w:t>
            </w:r>
          </w:p>
        </w:tc>
        <w:tc>
          <w:tcPr>
            <w:tcW w:w="2802" w:type="dxa"/>
          </w:tcPr>
          <w:p w14:paraId="00807E8A" w14:textId="77777777" w:rsidR="00D813D1" w:rsidRPr="00D813D1" w:rsidRDefault="00D813D1" w:rsidP="00D813D1">
            <w:pPr>
              <w:rPr>
                <w:i/>
                <w:sz w:val="22"/>
                <w:szCs w:val="22"/>
              </w:rPr>
            </w:pPr>
            <w:r w:rsidRPr="00D813D1">
              <w:rPr>
                <w:i/>
                <w:sz w:val="22"/>
                <w:szCs w:val="22"/>
              </w:rPr>
              <w:t>The influence of work discipline and work stres on employee performance (Case study at CV Rimba Jaya)</w:t>
            </w:r>
          </w:p>
          <w:p w14:paraId="5C8316D3" w14:textId="77777777" w:rsidR="00D813D1" w:rsidRPr="00D813D1" w:rsidRDefault="00D813D1" w:rsidP="00D813D1">
            <w:pPr>
              <w:rPr>
                <w:sz w:val="22"/>
                <w:szCs w:val="22"/>
                <w:lang w:val="en-US"/>
              </w:rPr>
            </w:pPr>
          </w:p>
          <w:p w14:paraId="2C0F7A51" w14:textId="77777777" w:rsidR="00D813D1" w:rsidRPr="00D813D1" w:rsidRDefault="00D813D1" w:rsidP="00D813D1">
            <w:pPr>
              <w:rPr>
                <w:sz w:val="22"/>
                <w:szCs w:val="22"/>
                <w:lang w:val="en-US"/>
              </w:rPr>
            </w:pPr>
          </w:p>
          <w:p w14:paraId="68D43650" w14:textId="77777777" w:rsidR="00D813D1" w:rsidRPr="00D813D1" w:rsidRDefault="00D813D1" w:rsidP="00D813D1">
            <w:pPr>
              <w:rPr>
                <w:rFonts w:eastAsiaTheme="minorHAnsi"/>
                <w:i/>
                <w:sz w:val="22"/>
                <w:szCs w:val="22"/>
                <w:lang w:val="en-US"/>
              </w:rPr>
            </w:pPr>
            <w:r w:rsidRPr="00D813D1">
              <w:rPr>
                <w:sz w:val="22"/>
                <w:szCs w:val="22"/>
              </w:rPr>
              <w:fldChar w:fldCharType="begin" w:fldLock="1"/>
            </w:r>
            <w:r w:rsidRPr="00D813D1">
              <w:rPr>
                <w:sz w:val="22"/>
                <w:szCs w:val="22"/>
              </w:rPr>
              <w:instrText>ADDIN CSL_CITATION {"citationItems":[{"id":"ITEM-1","itemData":{"DOI":"10.47577/tssj.v16i1.2540","abstract":"This study aims to determine how the description of work discipline, work stress, and employee performance, and to determine how the influence of work discipline and work stress on employee performance at CV Rimba Jaya. The factors tested in this study were work discipline and job stress as independent variables, while employee performance was the dependent variable. The research method used in this research is descriptive and verification methods. The population in this study were employees at CV Rimba Jaya. The sampling technique used in this study is a non-probability sampling technique with a saturated sampling technique, so that the total number is 65 people. The analytical method used in this study is multiple linear regression analysis using the Statistical Package for Social Sciences (SPSS) Vers.25.00. The results showed that work discipline and work stress have an effect on employee performance at CV Rimba Jaya. The magnitude of the influence of work discipline and work stress on employee performance is 74.6%.","author":[{"dropping-particle":"","family":"Gustama","given":"Gala","non-dropping-particle":"","parse-names":false,"suffix":""},{"dropping-particle":"","family":"Tarmidi","given":"Didi","non-dropping-particle":"","parse-names":false,"suffix":""}],"container-title":"Technium Social Sciences Journal","id":"ITEM-1","issue":"February","issued":{"date-parts":[["2021"]]},"page":"394-400","title":"The influence of work discipline and work stress on employee performance (Case study at CV Rimba Jaya)","type":"article-journal","volume":"16"},"uris":["http://www.mendeley.com/documents/?uuid=a8e9f1b0-7983-40f2-bf57-6eca9dd5f045","http://www.mendeley.com/documents/?uuid=27fa2df9-2790-4c4a-abe1-4a305326e379","http://www.mendeley.com/documents/?uuid=4303349e-985e-4ee9-bb8d-16b7136334e9","http://www.mendeley.com/documents/?uuid=24c20400-0342-4043-9ac1-f59ae0e5816f"]}],"mendeley":{"formattedCitation":"(Gustama &amp; Tarmidi, 2021)","plainTextFormattedCitation":"(Gustama &amp; Tarmidi, 2021)","previouslyFormattedCitation":"(Gustama &amp; Tarmidi, 2021)"},"properties":{"noteIndex":0},"schema":"https://github.com/citation-style-language/schema/raw/master/csl-citation.json"}</w:instrText>
            </w:r>
            <w:r w:rsidRPr="00D813D1">
              <w:rPr>
                <w:sz w:val="22"/>
                <w:szCs w:val="22"/>
              </w:rPr>
              <w:fldChar w:fldCharType="separate"/>
            </w:r>
            <w:r w:rsidRPr="00D813D1">
              <w:rPr>
                <w:noProof/>
                <w:sz w:val="22"/>
                <w:szCs w:val="22"/>
              </w:rPr>
              <w:t>(Gustama &amp; Tarmidi, 2021)</w:t>
            </w:r>
            <w:r w:rsidRPr="00D813D1">
              <w:rPr>
                <w:sz w:val="22"/>
                <w:szCs w:val="22"/>
              </w:rPr>
              <w:fldChar w:fldCharType="end"/>
            </w:r>
          </w:p>
        </w:tc>
        <w:tc>
          <w:tcPr>
            <w:tcW w:w="1984" w:type="dxa"/>
          </w:tcPr>
          <w:p w14:paraId="30348071" w14:textId="77777777" w:rsidR="00D813D1" w:rsidRPr="00D813D1" w:rsidRDefault="00D813D1" w:rsidP="00D813D1">
            <w:pPr>
              <w:rPr>
                <w:color w:val="000000" w:themeColor="text1"/>
                <w:sz w:val="22"/>
                <w:szCs w:val="22"/>
                <w:lang w:val="en-US"/>
              </w:rPr>
            </w:pPr>
            <w:r w:rsidRPr="00D813D1">
              <w:rPr>
                <w:color w:val="000000" w:themeColor="text1"/>
                <w:sz w:val="22"/>
                <w:szCs w:val="22"/>
              </w:rPr>
              <w:t>Kuantitatif</w:t>
            </w:r>
          </w:p>
          <w:p w14:paraId="69303FAC" w14:textId="77777777" w:rsidR="00D813D1" w:rsidRPr="00D813D1" w:rsidRDefault="00D813D1" w:rsidP="00D813D1">
            <w:pPr>
              <w:rPr>
                <w:color w:val="000000" w:themeColor="text1"/>
                <w:sz w:val="22"/>
                <w:szCs w:val="22"/>
              </w:rPr>
            </w:pPr>
          </w:p>
          <w:p w14:paraId="7B079467" w14:textId="77777777" w:rsidR="00D813D1" w:rsidRPr="00D813D1" w:rsidRDefault="00D813D1" w:rsidP="00D813D1">
            <w:pPr>
              <w:rPr>
                <w:color w:val="000000" w:themeColor="text1"/>
                <w:sz w:val="22"/>
                <w:szCs w:val="22"/>
              </w:rPr>
            </w:pPr>
            <w:r w:rsidRPr="00D813D1">
              <w:rPr>
                <w:color w:val="000000" w:themeColor="text1"/>
                <w:sz w:val="22"/>
                <w:szCs w:val="22"/>
              </w:rPr>
              <w:t>Populasi: 65 orang</w:t>
            </w:r>
          </w:p>
          <w:p w14:paraId="6CD53B56" w14:textId="77777777" w:rsidR="00D813D1" w:rsidRPr="00D813D1" w:rsidRDefault="00D813D1" w:rsidP="00D813D1">
            <w:pPr>
              <w:rPr>
                <w:color w:val="000000" w:themeColor="text1"/>
                <w:sz w:val="22"/>
                <w:szCs w:val="22"/>
                <w:lang w:val="en-US"/>
              </w:rPr>
            </w:pPr>
            <w:r w:rsidRPr="00D813D1">
              <w:rPr>
                <w:color w:val="000000" w:themeColor="text1"/>
                <w:sz w:val="22"/>
                <w:szCs w:val="22"/>
              </w:rPr>
              <w:t>Sampel: 65 orang</w:t>
            </w:r>
          </w:p>
          <w:p w14:paraId="4B523F43" w14:textId="77777777" w:rsidR="00D813D1" w:rsidRPr="00D813D1" w:rsidRDefault="00D813D1" w:rsidP="00D813D1">
            <w:pPr>
              <w:rPr>
                <w:color w:val="000000" w:themeColor="text1"/>
                <w:sz w:val="22"/>
                <w:szCs w:val="22"/>
                <w:lang w:val="en-US"/>
              </w:rPr>
            </w:pPr>
            <w:r w:rsidRPr="00D813D1">
              <w:rPr>
                <w:iCs/>
                <w:color w:val="000000" w:themeColor="text1"/>
                <w:sz w:val="22"/>
                <w:szCs w:val="22"/>
              </w:rPr>
              <w:t>Sampling jenuh</w:t>
            </w:r>
          </w:p>
          <w:p w14:paraId="2D51D245" w14:textId="77777777" w:rsidR="00D813D1" w:rsidRPr="00D813D1" w:rsidRDefault="00D813D1" w:rsidP="00D813D1">
            <w:pPr>
              <w:rPr>
                <w:color w:val="000000" w:themeColor="text1"/>
                <w:sz w:val="22"/>
                <w:szCs w:val="22"/>
              </w:rPr>
            </w:pPr>
          </w:p>
          <w:p w14:paraId="36FC6E3E" w14:textId="77777777" w:rsidR="00D813D1" w:rsidRPr="00D813D1" w:rsidRDefault="00D813D1" w:rsidP="00D813D1">
            <w:pPr>
              <w:rPr>
                <w:color w:val="000000" w:themeColor="text1"/>
                <w:sz w:val="22"/>
                <w:szCs w:val="22"/>
              </w:rPr>
            </w:pPr>
            <w:r w:rsidRPr="00D813D1">
              <w:rPr>
                <w:color w:val="000000" w:themeColor="text1"/>
                <w:sz w:val="22"/>
                <w:szCs w:val="22"/>
              </w:rPr>
              <w:t>Teknik analisis:</w:t>
            </w:r>
          </w:p>
          <w:p w14:paraId="0D1E1DD0" w14:textId="77777777" w:rsidR="00D813D1" w:rsidRPr="00D813D1" w:rsidRDefault="00D813D1" w:rsidP="00D813D1">
            <w:pPr>
              <w:rPr>
                <w:sz w:val="22"/>
                <w:szCs w:val="22"/>
              </w:rPr>
            </w:pPr>
            <w:r w:rsidRPr="00D813D1">
              <w:rPr>
                <w:color w:val="000000" w:themeColor="text1"/>
                <w:sz w:val="22"/>
                <w:szCs w:val="22"/>
              </w:rPr>
              <w:t>Analisis regresi linear berganda</w:t>
            </w:r>
          </w:p>
          <w:p w14:paraId="576A6D82" w14:textId="77777777" w:rsidR="00D813D1" w:rsidRPr="00D813D1" w:rsidRDefault="00D813D1" w:rsidP="00D813D1">
            <w:pPr>
              <w:rPr>
                <w:sz w:val="22"/>
                <w:szCs w:val="22"/>
              </w:rPr>
            </w:pPr>
          </w:p>
        </w:tc>
        <w:tc>
          <w:tcPr>
            <w:tcW w:w="2268" w:type="dxa"/>
          </w:tcPr>
          <w:p w14:paraId="28F7EFDE" w14:textId="77777777" w:rsidR="00D813D1" w:rsidRPr="00D813D1" w:rsidRDefault="00D813D1" w:rsidP="00D813D1">
            <w:pPr>
              <w:pStyle w:val="ListParagraph"/>
              <w:numPr>
                <w:ilvl w:val="0"/>
                <w:numId w:val="13"/>
              </w:numPr>
              <w:ind w:left="279" w:hanging="297"/>
              <w:rPr>
                <w:sz w:val="22"/>
                <w:szCs w:val="22"/>
              </w:rPr>
            </w:pPr>
            <w:r w:rsidRPr="00D813D1">
              <w:rPr>
                <w:sz w:val="22"/>
                <w:szCs w:val="22"/>
              </w:rPr>
              <w:t>Disiplin kerja berpengaruh terhadap kinerja karyawan CV Rimba jaya</w:t>
            </w:r>
          </w:p>
          <w:p w14:paraId="4AB9D0BE" w14:textId="77777777" w:rsidR="00D813D1" w:rsidRPr="00D813D1" w:rsidRDefault="00D813D1" w:rsidP="00D813D1">
            <w:pPr>
              <w:pStyle w:val="ListParagraph"/>
              <w:numPr>
                <w:ilvl w:val="0"/>
                <w:numId w:val="13"/>
              </w:numPr>
              <w:ind w:left="279" w:hanging="279"/>
              <w:rPr>
                <w:sz w:val="22"/>
                <w:szCs w:val="22"/>
              </w:rPr>
            </w:pPr>
            <w:r w:rsidRPr="00D813D1">
              <w:rPr>
                <w:sz w:val="22"/>
                <w:szCs w:val="22"/>
              </w:rPr>
              <w:t>Stres kerja berpengaruh terhadap kinerja karyawan CV Rimba jaya</w:t>
            </w:r>
          </w:p>
          <w:p w14:paraId="5589F299" w14:textId="77777777" w:rsidR="00D813D1" w:rsidRPr="00D813D1" w:rsidRDefault="00D813D1" w:rsidP="00D813D1">
            <w:pPr>
              <w:autoSpaceDE w:val="0"/>
              <w:autoSpaceDN w:val="0"/>
              <w:adjustRightInd w:val="0"/>
              <w:spacing w:after="68"/>
              <w:rPr>
                <w:sz w:val="22"/>
                <w:szCs w:val="22"/>
              </w:rPr>
            </w:pPr>
            <w:r w:rsidRPr="00D813D1">
              <w:rPr>
                <w:sz w:val="22"/>
                <w:szCs w:val="22"/>
              </w:rPr>
              <w:t>Disiplin dan  Stres kerja berpengaruh terhadap kinerja karyawan CV Rimba jaya.</w:t>
            </w:r>
          </w:p>
        </w:tc>
      </w:tr>
      <w:tr w:rsidR="00D813D1" w:rsidRPr="00D813D1" w14:paraId="78F65883" w14:textId="77777777" w:rsidTr="00817FA8">
        <w:tc>
          <w:tcPr>
            <w:tcW w:w="567" w:type="dxa"/>
          </w:tcPr>
          <w:p w14:paraId="553AB26F" w14:textId="77777777" w:rsidR="00D813D1" w:rsidRPr="00D813D1" w:rsidRDefault="00D813D1" w:rsidP="00817FA8">
            <w:pPr>
              <w:jc w:val="center"/>
              <w:rPr>
                <w:sz w:val="22"/>
                <w:szCs w:val="22"/>
                <w:lang w:val="en-US"/>
              </w:rPr>
            </w:pPr>
            <w:r w:rsidRPr="00D813D1">
              <w:rPr>
                <w:sz w:val="22"/>
                <w:szCs w:val="22"/>
                <w:lang w:val="en-US"/>
              </w:rPr>
              <w:t>13.</w:t>
            </w:r>
          </w:p>
        </w:tc>
        <w:tc>
          <w:tcPr>
            <w:tcW w:w="2802" w:type="dxa"/>
          </w:tcPr>
          <w:p w14:paraId="47DC1C7F" w14:textId="77777777" w:rsidR="00D813D1" w:rsidRPr="00D813D1" w:rsidRDefault="00D813D1" w:rsidP="00D813D1">
            <w:pPr>
              <w:rPr>
                <w:i/>
                <w:sz w:val="22"/>
                <w:szCs w:val="22"/>
              </w:rPr>
            </w:pPr>
            <w:r w:rsidRPr="00D813D1">
              <w:rPr>
                <w:i/>
                <w:sz w:val="22"/>
                <w:szCs w:val="22"/>
              </w:rPr>
              <w:t xml:space="preserve">The Effect of Stress and Working Environment on </w:t>
            </w:r>
            <w:r w:rsidRPr="00D813D1">
              <w:rPr>
                <w:i/>
                <w:sz w:val="22"/>
                <w:szCs w:val="22"/>
              </w:rPr>
              <w:lastRenderedPageBreak/>
              <w:t>Employee Performance through Motivation Mediation: A Case Study on International Restaurant in Badung Bali</w:t>
            </w:r>
          </w:p>
          <w:p w14:paraId="623E1B9C" w14:textId="77777777" w:rsidR="00D813D1" w:rsidRPr="00D813D1" w:rsidRDefault="00D813D1" w:rsidP="00D813D1">
            <w:pPr>
              <w:rPr>
                <w:sz w:val="22"/>
                <w:szCs w:val="22"/>
              </w:rPr>
            </w:pPr>
          </w:p>
          <w:p w14:paraId="03B629F5" w14:textId="77777777" w:rsidR="00D813D1" w:rsidRPr="00D813D1" w:rsidRDefault="00D813D1" w:rsidP="00D813D1">
            <w:pPr>
              <w:rPr>
                <w:rFonts w:eastAsiaTheme="minorHAnsi"/>
                <w:i/>
                <w:sz w:val="22"/>
                <w:szCs w:val="22"/>
                <w:lang w:val="en-US"/>
              </w:rPr>
            </w:pPr>
            <w:r w:rsidRPr="00D813D1">
              <w:rPr>
                <w:sz w:val="22"/>
                <w:szCs w:val="22"/>
              </w:rPr>
              <w:t>Kadek Nonik Erawati, Ni Wayan Sitiari and Ni Luh Putu Indiani (2019)</w:t>
            </w:r>
          </w:p>
        </w:tc>
        <w:tc>
          <w:tcPr>
            <w:tcW w:w="1984" w:type="dxa"/>
          </w:tcPr>
          <w:p w14:paraId="7E746043" w14:textId="77777777" w:rsidR="00D813D1" w:rsidRPr="00D813D1" w:rsidRDefault="00D813D1" w:rsidP="00D813D1">
            <w:pPr>
              <w:rPr>
                <w:color w:val="000000" w:themeColor="text1"/>
                <w:sz w:val="22"/>
                <w:szCs w:val="22"/>
                <w:lang w:val="en-US"/>
              </w:rPr>
            </w:pPr>
            <w:r w:rsidRPr="00D813D1">
              <w:rPr>
                <w:color w:val="000000" w:themeColor="text1"/>
                <w:sz w:val="22"/>
                <w:szCs w:val="22"/>
              </w:rPr>
              <w:lastRenderedPageBreak/>
              <w:t>Kuantitatif</w:t>
            </w:r>
          </w:p>
          <w:p w14:paraId="519DD663" w14:textId="77777777" w:rsidR="00D813D1" w:rsidRPr="00D813D1" w:rsidRDefault="00D813D1" w:rsidP="00D813D1">
            <w:pPr>
              <w:rPr>
                <w:color w:val="000000" w:themeColor="text1"/>
                <w:sz w:val="22"/>
                <w:szCs w:val="22"/>
              </w:rPr>
            </w:pPr>
          </w:p>
          <w:p w14:paraId="2F366B1C" w14:textId="77777777" w:rsidR="00D813D1" w:rsidRPr="00D813D1" w:rsidRDefault="00D813D1" w:rsidP="00D813D1">
            <w:pPr>
              <w:rPr>
                <w:color w:val="000000" w:themeColor="text1"/>
                <w:sz w:val="22"/>
                <w:szCs w:val="22"/>
              </w:rPr>
            </w:pPr>
            <w:r w:rsidRPr="00D813D1">
              <w:rPr>
                <w:color w:val="000000" w:themeColor="text1"/>
                <w:sz w:val="22"/>
                <w:szCs w:val="22"/>
              </w:rPr>
              <w:lastRenderedPageBreak/>
              <w:t>Populasi: 80 orang</w:t>
            </w:r>
          </w:p>
          <w:p w14:paraId="55B7CE2A" w14:textId="77777777" w:rsidR="00D813D1" w:rsidRPr="00D813D1" w:rsidRDefault="00D813D1" w:rsidP="00D813D1">
            <w:pPr>
              <w:rPr>
                <w:color w:val="000000" w:themeColor="text1"/>
                <w:sz w:val="22"/>
                <w:szCs w:val="22"/>
                <w:lang w:val="en-US"/>
              </w:rPr>
            </w:pPr>
            <w:r w:rsidRPr="00D813D1">
              <w:rPr>
                <w:color w:val="000000" w:themeColor="text1"/>
                <w:sz w:val="22"/>
                <w:szCs w:val="22"/>
              </w:rPr>
              <w:t>Sampel: 80 orang</w:t>
            </w:r>
          </w:p>
          <w:p w14:paraId="076CF58E" w14:textId="77777777" w:rsidR="00D813D1" w:rsidRPr="00D813D1" w:rsidRDefault="00D813D1" w:rsidP="00D813D1">
            <w:pPr>
              <w:rPr>
                <w:color w:val="000000" w:themeColor="text1"/>
                <w:sz w:val="22"/>
                <w:szCs w:val="22"/>
                <w:lang w:val="en-US"/>
              </w:rPr>
            </w:pPr>
            <w:r w:rsidRPr="00D813D1">
              <w:rPr>
                <w:iCs/>
                <w:color w:val="000000" w:themeColor="text1"/>
                <w:sz w:val="22"/>
                <w:szCs w:val="22"/>
              </w:rPr>
              <w:t>Sampling jenuh</w:t>
            </w:r>
          </w:p>
          <w:p w14:paraId="7A150952" w14:textId="77777777" w:rsidR="00D813D1" w:rsidRPr="00D813D1" w:rsidRDefault="00D813D1" w:rsidP="00D813D1">
            <w:pPr>
              <w:rPr>
                <w:color w:val="000000" w:themeColor="text1"/>
                <w:sz w:val="22"/>
                <w:szCs w:val="22"/>
              </w:rPr>
            </w:pPr>
          </w:p>
          <w:p w14:paraId="14138C99" w14:textId="77777777" w:rsidR="00D813D1" w:rsidRPr="00D813D1" w:rsidRDefault="00D813D1" w:rsidP="00D813D1">
            <w:pPr>
              <w:rPr>
                <w:color w:val="000000" w:themeColor="text1"/>
                <w:sz w:val="22"/>
                <w:szCs w:val="22"/>
              </w:rPr>
            </w:pPr>
            <w:r w:rsidRPr="00D813D1">
              <w:rPr>
                <w:color w:val="000000" w:themeColor="text1"/>
                <w:sz w:val="22"/>
                <w:szCs w:val="22"/>
              </w:rPr>
              <w:t>Teknik analisis:</w:t>
            </w:r>
          </w:p>
          <w:p w14:paraId="4D057C28" w14:textId="77777777" w:rsidR="00D813D1" w:rsidRPr="00D813D1" w:rsidRDefault="00D813D1" w:rsidP="00D813D1">
            <w:pPr>
              <w:rPr>
                <w:sz w:val="22"/>
                <w:szCs w:val="22"/>
                <w:lang w:val="en-US"/>
              </w:rPr>
            </w:pPr>
            <w:r w:rsidRPr="00D813D1">
              <w:rPr>
                <w:color w:val="000000" w:themeColor="text1"/>
                <w:sz w:val="22"/>
                <w:szCs w:val="22"/>
              </w:rPr>
              <w:t>A</w:t>
            </w:r>
            <w:r w:rsidRPr="00D813D1">
              <w:rPr>
                <w:sz w:val="22"/>
                <w:szCs w:val="22"/>
              </w:rPr>
              <w:t>nalisis partial least square (PLS) dengan bantuan program software PLS</w:t>
            </w:r>
          </w:p>
        </w:tc>
        <w:tc>
          <w:tcPr>
            <w:tcW w:w="2268" w:type="dxa"/>
          </w:tcPr>
          <w:p w14:paraId="6678FBAC" w14:textId="77777777" w:rsidR="00D813D1" w:rsidRPr="00D813D1" w:rsidRDefault="00D813D1" w:rsidP="00D813D1">
            <w:pPr>
              <w:pStyle w:val="ListParagraph"/>
              <w:numPr>
                <w:ilvl w:val="0"/>
                <w:numId w:val="14"/>
              </w:numPr>
              <w:ind w:left="336" w:hanging="336"/>
              <w:rPr>
                <w:sz w:val="22"/>
                <w:szCs w:val="22"/>
              </w:rPr>
            </w:pPr>
            <w:r w:rsidRPr="00D813D1">
              <w:rPr>
                <w:sz w:val="22"/>
                <w:szCs w:val="22"/>
              </w:rPr>
              <w:lastRenderedPageBreak/>
              <w:t xml:space="preserve">Stres berpengaruh negatif dan </w:t>
            </w:r>
            <w:r w:rsidRPr="00D813D1">
              <w:rPr>
                <w:sz w:val="22"/>
                <w:szCs w:val="22"/>
              </w:rPr>
              <w:lastRenderedPageBreak/>
              <w:t>signifikan terhadap kinerja karyawan</w:t>
            </w:r>
          </w:p>
          <w:p w14:paraId="4A5BD9F7" w14:textId="77777777" w:rsidR="00D813D1" w:rsidRPr="00D813D1" w:rsidRDefault="00D813D1" w:rsidP="00D813D1">
            <w:pPr>
              <w:pStyle w:val="ListParagraph"/>
              <w:ind w:left="336"/>
              <w:rPr>
                <w:sz w:val="22"/>
                <w:szCs w:val="22"/>
              </w:rPr>
            </w:pPr>
          </w:p>
          <w:p w14:paraId="40C5A276" w14:textId="77777777" w:rsidR="00D813D1" w:rsidRPr="00D813D1" w:rsidRDefault="00D813D1" w:rsidP="00D813D1">
            <w:pPr>
              <w:rPr>
                <w:sz w:val="22"/>
                <w:szCs w:val="22"/>
              </w:rPr>
            </w:pPr>
            <w:r w:rsidRPr="00D813D1">
              <w:rPr>
                <w:sz w:val="22"/>
                <w:szCs w:val="22"/>
              </w:rPr>
              <w:t>lingkungan kerja berpengaruh negatif dan berpengaruh tidak signifikan terhadap kinerja karyawan,</w:t>
            </w:r>
          </w:p>
        </w:tc>
      </w:tr>
      <w:tr w:rsidR="00D813D1" w:rsidRPr="00D813D1" w14:paraId="289A7806" w14:textId="77777777" w:rsidTr="00817FA8">
        <w:tc>
          <w:tcPr>
            <w:tcW w:w="567" w:type="dxa"/>
          </w:tcPr>
          <w:p w14:paraId="1DAE9D04" w14:textId="77777777" w:rsidR="00D813D1" w:rsidRPr="00D813D1" w:rsidRDefault="00D813D1" w:rsidP="00817FA8">
            <w:pPr>
              <w:jc w:val="center"/>
              <w:rPr>
                <w:sz w:val="22"/>
                <w:szCs w:val="22"/>
                <w:lang w:val="en-US"/>
              </w:rPr>
            </w:pPr>
            <w:r w:rsidRPr="00D813D1">
              <w:rPr>
                <w:sz w:val="22"/>
                <w:szCs w:val="22"/>
                <w:lang w:val="en-US"/>
              </w:rPr>
              <w:t>14.</w:t>
            </w:r>
          </w:p>
        </w:tc>
        <w:tc>
          <w:tcPr>
            <w:tcW w:w="2802" w:type="dxa"/>
          </w:tcPr>
          <w:p w14:paraId="4ECA6D02" w14:textId="77777777" w:rsidR="00D813D1" w:rsidRPr="00D813D1" w:rsidRDefault="00D813D1" w:rsidP="00D813D1">
            <w:pPr>
              <w:rPr>
                <w:i/>
                <w:iCs/>
                <w:sz w:val="22"/>
                <w:szCs w:val="22"/>
              </w:rPr>
            </w:pPr>
            <w:r w:rsidRPr="00D813D1">
              <w:rPr>
                <w:i/>
                <w:iCs/>
                <w:sz w:val="22"/>
                <w:szCs w:val="22"/>
              </w:rPr>
              <w:t>The Effect of Work Motivation, Work Environment and Work Discipline on Employee Performance at PT Sucofindo Gatot Subroto Medan Branch</w:t>
            </w:r>
          </w:p>
          <w:p w14:paraId="46C4B54D" w14:textId="77777777" w:rsidR="00D813D1" w:rsidRPr="00D813D1" w:rsidRDefault="00D813D1" w:rsidP="00D813D1">
            <w:pPr>
              <w:rPr>
                <w:sz w:val="22"/>
                <w:szCs w:val="22"/>
              </w:rPr>
            </w:pPr>
          </w:p>
          <w:p w14:paraId="036C2112" w14:textId="77777777" w:rsidR="00D813D1" w:rsidRPr="00D813D1" w:rsidRDefault="00D813D1" w:rsidP="00D813D1">
            <w:pPr>
              <w:rPr>
                <w:i/>
                <w:color w:val="FF0000"/>
                <w:sz w:val="22"/>
                <w:szCs w:val="22"/>
                <w:lang w:val="en-US"/>
              </w:rPr>
            </w:pPr>
            <w:r w:rsidRPr="00D813D1">
              <w:rPr>
                <w:sz w:val="22"/>
                <w:szCs w:val="22"/>
                <w:lang w:val="en-US"/>
              </w:rPr>
              <w:t>(</w:t>
            </w:r>
            <w:r w:rsidRPr="00D813D1">
              <w:rPr>
                <w:sz w:val="22"/>
                <w:szCs w:val="22"/>
              </w:rPr>
              <w:t xml:space="preserve">Mei Veronika Sriendang Siagian, Endang Sulistya Rini, </w:t>
            </w:r>
            <w:proofErr w:type="gramStart"/>
            <w:r w:rsidRPr="00D813D1">
              <w:rPr>
                <w:sz w:val="22"/>
                <w:szCs w:val="22"/>
              </w:rPr>
              <w:t>Iskandarini</w:t>
            </w:r>
            <w:r w:rsidRPr="00D813D1">
              <w:rPr>
                <w:sz w:val="22"/>
                <w:szCs w:val="22"/>
                <w:lang w:val="en-US"/>
              </w:rPr>
              <w:t xml:space="preserve"> ;</w:t>
            </w:r>
            <w:proofErr w:type="gramEnd"/>
            <w:r w:rsidRPr="00D813D1">
              <w:rPr>
                <w:sz w:val="22"/>
                <w:szCs w:val="22"/>
                <w:lang w:val="en-US"/>
              </w:rPr>
              <w:t xml:space="preserve"> </w:t>
            </w:r>
            <w:r w:rsidRPr="00D813D1">
              <w:rPr>
                <w:sz w:val="22"/>
                <w:szCs w:val="22"/>
              </w:rPr>
              <w:t>2020</w:t>
            </w:r>
            <w:r w:rsidRPr="00D813D1">
              <w:rPr>
                <w:sz w:val="22"/>
                <w:szCs w:val="22"/>
                <w:lang w:val="en-US"/>
              </w:rPr>
              <w:t>)</w:t>
            </w:r>
          </w:p>
        </w:tc>
        <w:tc>
          <w:tcPr>
            <w:tcW w:w="1984" w:type="dxa"/>
          </w:tcPr>
          <w:p w14:paraId="663D57B3" w14:textId="77777777" w:rsidR="00D813D1" w:rsidRPr="00D813D1" w:rsidRDefault="00D813D1" w:rsidP="00D8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r w:rsidRPr="00D813D1">
              <w:rPr>
                <w:color w:val="202124"/>
                <w:sz w:val="22"/>
                <w:szCs w:val="22"/>
              </w:rPr>
              <w:t>Kuantitatif</w:t>
            </w:r>
          </w:p>
          <w:p w14:paraId="5A5A55A7" w14:textId="77777777" w:rsidR="00D813D1" w:rsidRPr="00D813D1" w:rsidRDefault="00D813D1" w:rsidP="00D8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p>
          <w:p w14:paraId="5694C986" w14:textId="77777777" w:rsidR="00D813D1" w:rsidRPr="00D813D1" w:rsidRDefault="00D813D1" w:rsidP="00D8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r w:rsidRPr="00D813D1">
              <w:rPr>
                <w:color w:val="202124"/>
                <w:sz w:val="22"/>
                <w:szCs w:val="22"/>
              </w:rPr>
              <w:t>Populasi : 116</w:t>
            </w:r>
          </w:p>
          <w:p w14:paraId="2503FC10" w14:textId="77777777" w:rsidR="00D813D1" w:rsidRPr="00D813D1" w:rsidRDefault="00D813D1" w:rsidP="00D8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r w:rsidRPr="00D813D1">
              <w:rPr>
                <w:color w:val="202124"/>
                <w:sz w:val="22"/>
                <w:szCs w:val="22"/>
              </w:rPr>
              <w:t>Sample : 90</w:t>
            </w:r>
          </w:p>
          <w:p w14:paraId="24E9B83F" w14:textId="77777777" w:rsidR="00D813D1" w:rsidRPr="00D813D1" w:rsidRDefault="00D813D1" w:rsidP="00D8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p>
          <w:p w14:paraId="354E18D6" w14:textId="77777777" w:rsidR="00D813D1" w:rsidRPr="00D813D1" w:rsidRDefault="00D813D1" w:rsidP="00D8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en-US"/>
              </w:rPr>
            </w:pPr>
            <w:r w:rsidRPr="00D813D1">
              <w:rPr>
                <w:color w:val="202124"/>
                <w:sz w:val="22"/>
                <w:szCs w:val="22"/>
              </w:rPr>
              <w:t>Metode yang digunakan adalah penelitian asosiatif</w:t>
            </w:r>
          </w:p>
          <w:p w14:paraId="101B9C51" w14:textId="77777777" w:rsidR="00D813D1" w:rsidRPr="00D813D1" w:rsidRDefault="00D813D1" w:rsidP="00D813D1">
            <w:pPr>
              <w:rPr>
                <w:color w:val="FF0000"/>
                <w:sz w:val="22"/>
                <w:szCs w:val="22"/>
              </w:rPr>
            </w:pPr>
          </w:p>
        </w:tc>
        <w:tc>
          <w:tcPr>
            <w:tcW w:w="2268" w:type="dxa"/>
          </w:tcPr>
          <w:p w14:paraId="0E488959" w14:textId="77777777" w:rsidR="00D813D1" w:rsidRPr="00D813D1" w:rsidRDefault="00D813D1" w:rsidP="00D813D1">
            <w:pPr>
              <w:pStyle w:val="HTMLPreformatted"/>
              <w:numPr>
                <w:ilvl w:val="3"/>
                <w:numId w:val="15"/>
              </w:numPr>
              <w:tabs>
                <w:tab w:val="clear" w:pos="2748"/>
                <w:tab w:val="left" w:pos="336"/>
              </w:tabs>
              <w:ind w:left="336" w:hanging="336"/>
              <w:rPr>
                <w:rFonts w:ascii="Times New Roman" w:hAnsi="Times New Roman" w:cs="Times New Roman"/>
                <w:sz w:val="22"/>
                <w:szCs w:val="22"/>
                <w:lang w:val="id-ID"/>
              </w:rPr>
            </w:pPr>
            <w:r w:rsidRPr="00D813D1">
              <w:rPr>
                <w:rFonts w:ascii="Times New Roman" w:hAnsi="Times New Roman" w:cs="Times New Roman"/>
                <w:sz w:val="22"/>
                <w:szCs w:val="22"/>
                <w:lang w:val="id-ID"/>
              </w:rPr>
              <w:t>Motivasi kerja berpengaruh positif dan signifikan terhadap kinerja karyawan.</w:t>
            </w:r>
          </w:p>
          <w:p w14:paraId="0FC9DE79" w14:textId="77777777" w:rsidR="00D813D1" w:rsidRPr="00D813D1" w:rsidRDefault="00D813D1" w:rsidP="00D813D1">
            <w:pPr>
              <w:pStyle w:val="ListParagraph"/>
              <w:numPr>
                <w:ilvl w:val="3"/>
                <w:numId w:val="15"/>
              </w:numPr>
              <w:tabs>
                <w:tab w:val="left" w:pos="3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6" w:hanging="336"/>
              <w:rPr>
                <w:sz w:val="22"/>
                <w:szCs w:val="22"/>
              </w:rPr>
            </w:pPr>
            <w:r w:rsidRPr="00D813D1">
              <w:rPr>
                <w:sz w:val="22"/>
                <w:szCs w:val="22"/>
              </w:rPr>
              <w:t>Lingkungan kerja berpengaruh positif dan signifikan terhadap kinerja karyawan</w:t>
            </w:r>
          </w:p>
          <w:p w14:paraId="4E6871D7" w14:textId="77777777" w:rsidR="00D813D1" w:rsidRPr="00D813D1" w:rsidRDefault="00D813D1" w:rsidP="00D813D1">
            <w:pPr>
              <w:pStyle w:val="ListParagraph"/>
              <w:numPr>
                <w:ilvl w:val="3"/>
                <w:numId w:val="15"/>
              </w:numPr>
              <w:tabs>
                <w:tab w:val="left" w:pos="3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6" w:hanging="336"/>
              <w:rPr>
                <w:sz w:val="22"/>
                <w:szCs w:val="22"/>
              </w:rPr>
            </w:pPr>
            <w:r w:rsidRPr="00D813D1">
              <w:rPr>
                <w:sz w:val="22"/>
                <w:szCs w:val="22"/>
              </w:rPr>
              <w:t>Disiplin kerja berpengaruh positif dan signifikan terhadap kinerja pegawai</w:t>
            </w:r>
          </w:p>
          <w:p w14:paraId="17E4338D" w14:textId="77777777" w:rsidR="00D813D1" w:rsidRPr="00D813D1" w:rsidRDefault="00D813D1" w:rsidP="00D813D1">
            <w:pPr>
              <w:autoSpaceDE w:val="0"/>
              <w:autoSpaceDN w:val="0"/>
              <w:adjustRightInd w:val="0"/>
              <w:rPr>
                <w:color w:val="FF0000"/>
                <w:sz w:val="22"/>
                <w:szCs w:val="22"/>
                <w:lang w:val="en-US"/>
              </w:rPr>
            </w:pPr>
          </w:p>
        </w:tc>
      </w:tr>
      <w:tr w:rsidR="00D813D1" w:rsidRPr="00D813D1" w14:paraId="454507D5" w14:textId="77777777" w:rsidTr="00817FA8">
        <w:tc>
          <w:tcPr>
            <w:tcW w:w="567" w:type="dxa"/>
          </w:tcPr>
          <w:p w14:paraId="48FB42D0" w14:textId="77777777" w:rsidR="00D813D1" w:rsidRPr="00D813D1" w:rsidRDefault="00D813D1" w:rsidP="00817FA8">
            <w:pPr>
              <w:jc w:val="center"/>
              <w:rPr>
                <w:sz w:val="22"/>
                <w:szCs w:val="22"/>
                <w:lang w:val="en-US"/>
              </w:rPr>
            </w:pPr>
            <w:r w:rsidRPr="00D813D1">
              <w:rPr>
                <w:sz w:val="22"/>
                <w:szCs w:val="22"/>
                <w:lang w:val="en-US"/>
              </w:rPr>
              <w:t>15.</w:t>
            </w:r>
          </w:p>
        </w:tc>
        <w:tc>
          <w:tcPr>
            <w:tcW w:w="2802" w:type="dxa"/>
          </w:tcPr>
          <w:p w14:paraId="6A3F0E16" w14:textId="77777777" w:rsidR="00D813D1" w:rsidRPr="00D813D1" w:rsidRDefault="00D813D1" w:rsidP="00D813D1">
            <w:pPr>
              <w:rPr>
                <w:i/>
                <w:color w:val="000000" w:themeColor="text1"/>
                <w:sz w:val="22"/>
                <w:szCs w:val="22"/>
              </w:rPr>
            </w:pPr>
            <w:r w:rsidRPr="00D813D1">
              <w:rPr>
                <w:i/>
                <w:color w:val="000000" w:themeColor="text1"/>
                <w:sz w:val="22"/>
                <w:szCs w:val="22"/>
              </w:rPr>
              <w:t>Effect of Workload, Work Environment, Work Stress on Employee Performance of Private Universities in the City of Bandung, Indonesia</w:t>
            </w:r>
          </w:p>
          <w:p w14:paraId="100C4ABF" w14:textId="77777777" w:rsidR="00D813D1" w:rsidRPr="00D813D1" w:rsidRDefault="00D813D1" w:rsidP="00D813D1">
            <w:pPr>
              <w:rPr>
                <w:i/>
                <w:color w:val="000000" w:themeColor="text1"/>
                <w:sz w:val="22"/>
                <w:szCs w:val="22"/>
              </w:rPr>
            </w:pPr>
          </w:p>
          <w:p w14:paraId="429C3251" w14:textId="77777777" w:rsidR="00D813D1" w:rsidRPr="00D813D1" w:rsidRDefault="00D813D1" w:rsidP="00D813D1">
            <w:pPr>
              <w:rPr>
                <w:color w:val="000000" w:themeColor="text1"/>
                <w:sz w:val="22"/>
                <w:szCs w:val="22"/>
              </w:rPr>
            </w:pPr>
            <w:r w:rsidRPr="00D813D1">
              <w:rPr>
                <w:color w:val="000000" w:themeColor="text1"/>
                <w:sz w:val="22"/>
                <w:szCs w:val="22"/>
              </w:rPr>
              <w:fldChar w:fldCharType="begin" w:fldLock="1"/>
            </w:r>
            <w:r w:rsidRPr="00D813D1">
              <w:rPr>
                <w:color w:val="000000" w:themeColor="text1"/>
                <w:sz w:val="22"/>
                <w:szCs w:val="22"/>
              </w:rPr>
              <w:instrText>ADDIN CSL_CITATION {"citationItems":[{"id":"ITEM-1","itemData":{"abstract":"The purpose of this study was to determine the effect of workload, work environment, and work stress on the performance of employees of private universities in the city of Bandung, Indonesia. This research uses a descriptive verification method which was conducted on 150 employees of private universities in the city of Bandung. Data collection techniques in this study used questionnaires. Data analysis techniques using correlation analysis, regression, determination and hypothesis testing (t-test). The results of hypothesis testing prove that workload has a negative effect on employee performance, the work environment has a positive effect on employee performance, and work stress has a negative effect on employee performance.","author":[{"dropping-particle":"","family":"Jahari","given":"Jaja","non-dropping-particle":"","parse-names":false,"suffix":""}],"container-title":"International Journal of Sicence and Society","id":"ITEM-1","issue":"2","issued":{"date-parts":[["2019"]]},"page":"1-8","title":"Effect of Workload , Work Environment, Work Stress on Employee Performance of Private Universities in the City of Bandung, Indonesia","type":"article-journal","volume":"1"},"uris":["http://www.mendeley.com/documents/?uuid=a838954f-5d77-4127-bc64-2e2f7511ca69"]}],"mendeley":{"formattedCitation":"(Jahari 2019)","plainTextFormattedCitation":"(Jahari 2019)","previouslyFormattedCitation":"&lt;sup&gt;25&lt;/sup&gt;"},"properties":{"noteIndex":0},"schema":"https://github.com/citation-style-language/schema/raw/master/csl-citation.json"}</w:instrText>
            </w:r>
            <w:r w:rsidRPr="00D813D1">
              <w:rPr>
                <w:color w:val="000000" w:themeColor="text1"/>
                <w:sz w:val="22"/>
                <w:szCs w:val="22"/>
              </w:rPr>
              <w:fldChar w:fldCharType="separate"/>
            </w:r>
            <w:r w:rsidRPr="00D813D1">
              <w:rPr>
                <w:noProof/>
                <w:color w:val="000000" w:themeColor="text1"/>
                <w:sz w:val="22"/>
                <w:szCs w:val="22"/>
              </w:rPr>
              <w:t>(Jahari ; 2019)</w:t>
            </w:r>
            <w:r w:rsidRPr="00D813D1">
              <w:rPr>
                <w:color w:val="000000" w:themeColor="text1"/>
                <w:sz w:val="22"/>
                <w:szCs w:val="22"/>
              </w:rPr>
              <w:fldChar w:fldCharType="end"/>
            </w:r>
          </w:p>
          <w:p w14:paraId="7D43185A" w14:textId="77777777" w:rsidR="00D813D1" w:rsidRPr="00D813D1" w:rsidRDefault="00D813D1" w:rsidP="00D813D1">
            <w:pPr>
              <w:rPr>
                <w:i/>
                <w:color w:val="FF0000"/>
                <w:sz w:val="22"/>
                <w:szCs w:val="22"/>
                <w:lang w:val="en-US"/>
              </w:rPr>
            </w:pPr>
          </w:p>
        </w:tc>
        <w:tc>
          <w:tcPr>
            <w:tcW w:w="1984" w:type="dxa"/>
          </w:tcPr>
          <w:p w14:paraId="120A271D" w14:textId="77777777" w:rsidR="00D813D1" w:rsidRPr="00D813D1" w:rsidRDefault="00D813D1" w:rsidP="00D813D1">
            <w:pPr>
              <w:rPr>
                <w:color w:val="000000" w:themeColor="text1"/>
                <w:sz w:val="22"/>
                <w:szCs w:val="22"/>
              </w:rPr>
            </w:pPr>
            <w:r w:rsidRPr="00D813D1">
              <w:rPr>
                <w:color w:val="000000" w:themeColor="text1"/>
                <w:sz w:val="22"/>
                <w:szCs w:val="22"/>
              </w:rPr>
              <w:t>Jenis penelitian:</w:t>
            </w:r>
          </w:p>
          <w:p w14:paraId="2A8B4519" w14:textId="77777777" w:rsidR="00D813D1" w:rsidRPr="00D813D1" w:rsidRDefault="00D813D1" w:rsidP="00D813D1">
            <w:pPr>
              <w:rPr>
                <w:color w:val="000000" w:themeColor="text1"/>
                <w:sz w:val="22"/>
                <w:szCs w:val="22"/>
              </w:rPr>
            </w:pPr>
            <w:r w:rsidRPr="00D813D1">
              <w:rPr>
                <w:color w:val="000000" w:themeColor="text1"/>
                <w:sz w:val="22"/>
                <w:szCs w:val="22"/>
              </w:rPr>
              <w:t>Kuantitatif</w:t>
            </w:r>
          </w:p>
          <w:p w14:paraId="3BE6A773" w14:textId="77777777" w:rsidR="00D813D1" w:rsidRPr="00D813D1" w:rsidRDefault="00D813D1" w:rsidP="00D813D1">
            <w:pPr>
              <w:rPr>
                <w:color w:val="000000" w:themeColor="text1"/>
                <w:sz w:val="22"/>
                <w:szCs w:val="22"/>
              </w:rPr>
            </w:pPr>
          </w:p>
          <w:p w14:paraId="1AB2B8AD" w14:textId="77777777" w:rsidR="00D813D1" w:rsidRPr="00D813D1" w:rsidRDefault="00D813D1" w:rsidP="00D813D1">
            <w:pPr>
              <w:rPr>
                <w:color w:val="000000" w:themeColor="text1"/>
                <w:sz w:val="22"/>
                <w:szCs w:val="22"/>
              </w:rPr>
            </w:pPr>
            <w:r w:rsidRPr="00D813D1">
              <w:rPr>
                <w:color w:val="000000" w:themeColor="text1"/>
                <w:sz w:val="22"/>
                <w:szCs w:val="22"/>
              </w:rPr>
              <w:t>Teknik sampling:</w:t>
            </w:r>
          </w:p>
          <w:p w14:paraId="55638CC7" w14:textId="77777777" w:rsidR="00D813D1" w:rsidRPr="00D813D1" w:rsidRDefault="00D813D1" w:rsidP="00D813D1">
            <w:pPr>
              <w:rPr>
                <w:color w:val="000000" w:themeColor="text1"/>
                <w:sz w:val="22"/>
                <w:szCs w:val="22"/>
              </w:rPr>
            </w:pPr>
            <w:r w:rsidRPr="00D813D1">
              <w:rPr>
                <w:i/>
                <w:iCs/>
                <w:color w:val="000000" w:themeColor="text1"/>
                <w:sz w:val="22"/>
                <w:szCs w:val="22"/>
              </w:rPr>
              <w:t>random sampling</w:t>
            </w:r>
          </w:p>
          <w:p w14:paraId="671C9684" w14:textId="77777777" w:rsidR="00D813D1" w:rsidRPr="00D813D1" w:rsidRDefault="00D813D1" w:rsidP="00D813D1">
            <w:pPr>
              <w:rPr>
                <w:color w:val="000000" w:themeColor="text1"/>
                <w:sz w:val="22"/>
                <w:szCs w:val="22"/>
              </w:rPr>
            </w:pPr>
          </w:p>
          <w:p w14:paraId="4EC73931" w14:textId="77777777" w:rsidR="00D813D1" w:rsidRPr="00D813D1" w:rsidRDefault="00D813D1" w:rsidP="00D813D1">
            <w:pPr>
              <w:rPr>
                <w:color w:val="000000" w:themeColor="text1"/>
                <w:sz w:val="22"/>
                <w:szCs w:val="22"/>
              </w:rPr>
            </w:pPr>
            <w:r w:rsidRPr="00D813D1">
              <w:rPr>
                <w:color w:val="000000" w:themeColor="text1"/>
                <w:sz w:val="22"/>
                <w:szCs w:val="22"/>
              </w:rPr>
              <w:t>Populasi: 150 orang</w:t>
            </w:r>
          </w:p>
          <w:p w14:paraId="4BE9F493" w14:textId="77777777" w:rsidR="00D813D1" w:rsidRPr="00D813D1" w:rsidRDefault="00D813D1" w:rsidP="00D813D1">
            <w:pPr>
              <w:rPr>
                <w:color w:val="000000" w:themeColor="text1"/>
                <w:sz w:val="22"/>
                <w:szCs w:val="22"/>
              </w:rPr>
            </w:pPr>
          </w:p>
          <w:p w14:paraId="69589B31" w14:textId="77777777" w:rsidR="00D813D1" w:rsidRPr="00D813D1" w:rsidRDefault="00D813D1" w:rsidP="00D813D1">
            <w:pPr>
              <w:rPr>
                <w:color w:val="000000" w:themeColor="text1"/>
                <w:sz w:val="22"/>
                <w:szCs w:val="22"/>
              </w:rPr>
            </w:pPr>
            <w:r w:rsidRPr="00D813D1">
              <w:rPr>
                <w:color w:val="000000" w:themeColor="text1"/>
                <w:sz w:val="22"/>
                <w:szCs w:val="22"/>
              </w:rPr>
              <w:t>Sampel: 150 orang</w:t>
            </w:r>
          </w:p>
          <w:p w14:paraId="0746A74E" w14:textId="77777777" w:rsidR="00D813D1" w:rsidRPr="00D813D1" w:rsidRDefault="00D813D1" w:rsidP="00D813D1">
            <w:pPr>
              <w:rPr>
                <w:color w:val="000000" w:themeColor="text1"/>
                <w:sz w:val="22"/>
                <w:szCs w:val="22"/>
              </w:rPr>
            </w:pPr>
          </w:p>
          <w:p w14:paraId="3C8D2285" w14:textId="77777777" w:rsidR="00D813D1" w:rsidRPr="00D813D1" w:rsidRDefault="00D813D1" w:rsidP="00D813D1">
            <w:pPr>
              <w:rPr>
                <w:color w:val="000000" w:themeColor="text1"/>
                <w:sz w:val="22"/>
                <w:szCs w:val="22"/>
              </w:rPr>
            </w:pPr>
            <w:r w:rsidRPr="00D813D1">
              <w:rPr>
                <w:color w:val="000000" w:themeColor="text1"/>
                <w:sz w:val="22"/>
                <w:szCs w:val="22"/>
              </w:rPr>
              <w:t>Teknik analisis:</w:t>
            </w:r>
          </w:p>
          <w:p w14:paraId="0D72113A" w14:textId="77777777" w:rsidR="00D813D1" w:rsidRPr="00D813D1" w:rsidRDefault="00D813D1" w:rsidP="00D813D1">
            <w:pPr>
              <w:rPr>
                <w:color w:val="FF0000"/>
                <w:sz w:val="22"/>
                <w:szCs w:val="22"/>
              </w:rPr>
            </w:pPr>
            <w:r w:rsidRPr="00D813D1">
              <w:rPr>
                <w:color w:val="000000" w:themeColor="text1"/>
                <w:sz w:val="22"/>
                <w:szCs w:val="22"/>
              </w:rPr>
              <w:t>Analisis regresi linear berganda</w:t>
            </w:r>
          </w:p>
        </w:tc>
        <w:tc>
          <w:tcPr>
            <w:tcW w:w="2268" w:type="dxa"/>
          </w:tcPr>
          <w:p w14:paraId="6C0B876E" w14:textId="77777777" w:rsidR="00D813D1" w:rsidRPr="00D813D1" w:rsidRDefault="00D813D1" w:rsidP="00D813D1">
            <w:pPr>
              <w:numPr>
                <w:ilvl w:val="0"/>
                <w:numId w:val="16"/>
              </w:numPr>
              <w:ind w:left="312" w:hanging="357"/>
              <w:rPr>
                <w:color w:val="000000" w:themeColor="text1"/>
                <w:sz w:val="22"/>
                <w:szCs w:val="22"/>
              </w:rPr>
            </w:pPr>
            <w:r w:rsidRPr="00D813D1">
              <w:rPr>
                <w:color w:val="000000" w:themeColor="text1"/>
                <w:sz w:val="22"/>
                <w:szCs w:val="22"/>
              </w:rPr>
              <w:t xml:space="preserve">Beban kerja </w:t>
            </w:r>
            <w:r w:rsidRPr="00D813D1">
              <w:rPr>
                <w:color w:val="000000" w:themeColor="text1"/>
                <w:sz w:val="22"/>
                <w:szCs w:val="22"/>
                <w:lang w:val="en-US"/>
              </w:rPr>
              <w:t xml:space="preserve">dan </w:t>
            </w:r>
            <w:proofErr w:type="spellStart"/>
            <w:r w:rsidRPr="00D813D1">
              <w:rPr>
                <w:color w:val="000000" w:themeColor="text1"/>
                <w:sz w:val="22"/>
                <w:szCs w:val="22"/>
                <w:lang w:val="en-US"/>
              </w:rPr>
              <w:t>Stres</w:t>
            </w:r>
            <w:proofErr w:type="spellEnd"/>
            <w:r w:rsidRPr="00D813D1">
              <w:rPr>
                <w:color w:val="000000" w:themeColor="text1"/>
                <w:sz w:val="22"/>
                <w:szCs w:val="22"/>
                <w:lang w:val="en-US"/>
              </w:rPr>
              <w:t xml:space="preserve"> </w:t>
            </w:r>
            <w:proofErr w:type="spellStart"/>
            <w:r w:rsidRPr="00D813D1">
              <w:rPr>
                <w:color w:val="000000" w:themeColor="text1"/>
                <w:sz w:val="22"/>
                <w:szCs w:val="22"/>
                <w:lang w:val="en-US"/>
              </w:rPr>
              <w:t>kerja</w:t>
            </w:r>
            <w:proofErr w:type="spellEnd"/>
            <w:r w:rsidRPr="00D813D1">
              <w:rPr>
                <w:color w:val="000000" w:themeColor="text1"/>
                <w:sz w:val="22"/>
                <w:szCs w:val="22"/>
                <w:lang w:val="en-US"/>
              </w:rPr>
              <w:t xml:space="preserve"> </w:t>
            </w:r>
            <w:r w:rsidRPr="00D813D1">
              <w:rPr>
                <w:color w:val="000000" w:themeColor="text1"/>
                <w:sz w:val="22"/>
                <w:szCs w:val="22"/>
              </w:rPr>
              <w:t>berpengaruh negatif dan signifikan terhadap kinerja karyawan Perguruan Tinggi Swasta di Kota Bandung Indonesia</w:t>
            </w:r>
          </w:p>
          <w:p w14:paraId="11576AFE" w14:textId="77777777" w:rsidR="00D813D1" w:rsidRPr="00D813D1" w:rsidRDefault="00D813D1" w:rsidP="00D813D1">
            <w:pPr>
              <w:numPr>
                <w:ilvl w:val="0"/>
                <w:numId w:val="16"/>
              </w:numPr>
              <w:ind w:left="312" w:hanging="357"/>
              <w:rPr>
                <w:color w:val="000000" w:themeColor="text1"/>
                <w:sz w:val="22"/>
                <w:szCs w:val="22"/>
              </w:rPr>
            </w:pPr>
            <w:r w:rsidRPr="00D813D1">
              <w:rPr>
                <w:color w:val="000000" w:themeColor="text1"/>
                <w:sz w:val="22"/>
                <w:szCs w:val="22"/>
              </w:rPr>
              <w:t>Lingkungan kerja berpengaruh positif dan signifikan terhadap kinerja karyawan Perguruan Tinggi Swasta di Kota Bandung Indonesia</w:t>
            </w:r>
          </w:p>
          <w:p w14:paraId="61B058A1" w14:textId="77777777" w:rsidR="00D813D1" w:rsidRPr="00D813D1" w:rsidRDefault="00D813D1" w:rsidP="00D813D1">
            <w:pPr>
              <w:rPr>
                <w:color w:val="000000" w:themeColor="text1"/>
                <w:sz w:val="22"/>
                <w:szCs w:val="22"/>
              </w:rPr>
            </w:pPr>
          </w:p>
        </w:tc>
      </w:tr>
    </w:tbl>
    <w:p w14:paraId="044A4D13" w14:textId="77777777" w:rsidR="00D813D1" w:rsidRPr="00D813D1" w:rsidRDefault="00D813D1" w:rsidP="00D813D1">
      <w:pPr>
        <w:spacing w:after="0" w:line="360" w:lineRule="auto"/>
        <w:rPr>
          <w:rFonts w:ascii="Times New Roman" w:hAnsi="Times New Roman" w:cs="Times New Roman"/>
          <w:sz w:val="24"/>
          <w:szCs w:val="24"/>
        </w:rPr>
      </w:pPr>
      <w:r w:rsidRPr="00D813D1">
        <w:rPr>
          <w:rFonts w:ascii="Times New Roman" w:hAnsi="Times New Roman" w:cs="Times New Roman"/>
          <w:sz w:val="24"/>
          <w:szCs w:val="24"/>
        </w:rPr>
        <w:t xml:space="preserve"> </w:t>
      </w:r>
    </w:p>
    <w:p w14:paraId="317B8B73" w14:textId="77777777" w:rsidR="00D813D1" w:rsidRPr="00D813D1" w:rsidRDefault="00D813D1" w:rsidP="00D813D1">
      <w:pPr>
        <w:pStyle w:val="ListParagraph"/>
        <w:numPr>
          <w:ilvl w:val="0"/>
          <w:numId w:val="6"/>
        </w:numPr>
        <w:spacing w:before="240" w:after="0" w:line="480" w:lineRule="auto"/>
        <w:ind w:left="567" w:hanging="567"/>
        <w:jc w:val="both"/>
        <w:rPr>
          <w:rFonts w:ascii="Times New Roman" w:hAnsi="Times New Roman" w:cs="Times New Roman"/>
          <w:b/>
          <w:sz w:val="24"/>
          <w:szCs w:val="24"/>
          <w:lang w:val="en-US"/>
        </w:rPr>
      </w:pPr>
      <w:proofErr w:type="spellStart"/>
      <w:r w:rsidRPr="00D813D1">
        <w:rPr>
          <w:rFonts w:ascii="Times New Roman" w:hAnsi="Times New Roman" w:cs="Times New Roman"/>
          <w:b/>
          <w:sz w:val="24"/>
          <w:szCs w:val="24"/>
          <w:lang w:val="en-US"/>
        </w:rPr>
        <w:t>Kerangka</w:t>
      </w:r>
      <w:proofErr w:type="spellEnd"/>
      <w:r w:rsidRPr="00D813D1">
        <w:rPr>
          <w:rFonts w:ascii="Times New Roman" w:hAnsi="Times New Roman" w:cs="Times New Roman"/>
          <w:b/>
          <w:sz w:val="24"/>
          <w:szCs w:val="24"/>
          <w:lang w:val="en-US"/>
        </w:rPr>
        <w:t xml:space="preserve"> </w:t>
      </w:r>
      <w:proofErr w:type="spellStart"/>
      <w:r w:rsidRPr="00D813D1">
        <w:rPr>
          <w:rFonts w:ascii="Times New Roman" w:hAnsi="Times New Roman" w:cs="Times New Roman"/>
          <w:b/>
          <w:sz w:val="24"/>
          <w:szCs w:val="24"/>
          <w:lang w:val="en-US"/>
        </w:rPr>
        <w:t>Teori</w:t>
      </w:r>
      <w:proofErr w:type="spellEnd"/>
    </w:p>
    <w:p w14:paraId="6BA1816F" w14:textId="77777777" w:rsidR="00D813D1" w:rsidRPr="00D813D1" w:rsidRDefault="00D813D1" w:rsidP="00D813D1">
      <w:pPr>
        <w:pStyle w:val="ListParagraph"/>
        <w:spacing w:after="0" w:line="480" w:lineRule="auto"/>
        <w:ind w:left="567" w:firstLine="567"/>
        <w:jc w:val="both"/>
        <w:rPr>
          <w:rFonts w:ascii="Times New Roman" w:hAnsi="Times New Roman" w:cs="Times New Roman"/>
          <w:sz w:val="24"/>
          <w:szCs w:val="24"/>
        </w:rPr>
      </w:pPr>
      <w:r w:rsidRPr="00D813D1">
        <w:rPr>
          <w:rFonts w:ascii="Times New Roman" w:hAnsi="Times New Roman" w:cs="Times New Roman"/>
          <w:noProof/>
          <w:sz w:val="24"/>
          <w:szCs w:val="24"/>
          <w:lang w:eastAsia="id-ID"/>
        </w:rPr>
        <w:lastRenderedPageBreak/>
        <w:t xml:space="preserve">Kerangka </w:t>
      </w:r>
      <w:r w:rsidRPr="00D813D1">
        <w:rPr>
          <w:rFonts w:ascii="Times New Roman" w:hAnsi="Times New Roman" w:cs="Times New Roman"/>
          <w:noProof/>
          <w:sz w:val="24"/>
          <w:szCs w:val="24"/>
          <w:lang w:val="en-US" w:eastAsia="id-ID"/>
        </w:rPr>
        <w:t>teori</w:t>
      </w:r>
      <w:r w:rsidRPr="00D813D1">
        <w:rPr>
          <w:rFonts w:ascii="Times New Roman" w:hAnsi="Times New Roman" w:cs="Times New Roman"/>
          <w:noProof/>
          <w:sz w:val="24"/>
          <w:szCs w:val="24"/>
          <w:lang w:eastAsia="id-ID"/>
        </w:rPr>
        <w:t xml:space="preserve"> merupakan model konseptual tentang bagaimana teori berhubungan dengan berbagai faktor yang telah diidentifikasikan sebagai masalah yang penting</w:t>
      </w:r>
      <w:r w:rsidRPr="00D813D1">
        <w:rPr>
          <w:rFonts w:ascii="Times New Roman" w:hAnsi="Times New Roman" w:cs="Times New Roman"/>
          <w:sz w:val="24"/>
          <w:szCs w:val="24"/>
        </w:rPr>
        <w:t xml:space="preserve"> </w:t>
      </w:r>
      <w:r w:rsidRPr="00D813D1">
        <w:rPr>
          <w:rFonts w:ascii="Times New Roman" w:hAnsi="Times New Roman" w:cs="Times New Roman"/>
          <w:sz w:val="24"/>
          <w:szCs w:val="24"/>
        </w:rPr>
        <w:fldChar w:fldCharType="begin" w:fldLock="1"/>
      </w:r>
      <w:r w:rsidRPr="00D813D1">
        <w:rPr>
          <w:rFonts w:ascii="Times New Roman" w:hAnsi="Times New Roman" w:cs="Times New Roman"/>
          <w:sz w:val="24"/>
          <w:szCs w:val="24"/>
        </w:rPr>
        <w:instrText>ADDIN CSL_CITATION {"citationItems":[{"id":"ITEM-1","itemData":{"DOI":"10.1164/rccm.200409-1267OC","ISBN":"979-8433-64-0","ISSN":"1073-449X","PMID":"15640361","abstract":"BACKGROUND Konzo is an irreversible upper-motor neuron disorder affecting children dependent on bitter cassava for food. Although the neuroepidemiology of konzo is well characterized, we report the first neuropsychological findings. METHOD Children with konzo in the Democratic Republic of Congo (mean age 8.7 years) were compared with children without konzo (mean age 9.1 years) on the Kaufman Assessment Battery for Children, second edition (KABC-II), and the Bruininks-Oseretsky Test of Motor Proficiency, second edition (BOT-2). Both groups were also compared with normative KABC measures from earlier studies in a nearby nonkonzo region. RESULTS Using a Kruskal-Wallis test, children with konzo did worse on the KABC-II simultaneous processing (visual-spatial analysis) (K [1] = 8.78, P = .003) and mental processing index (MPI) (K [1] = 4.56, P = .03) than children without konzo. Both konzo and nonkonzo groups had poorer KABC sequential processing (memory) and MPI relative to the normative group from a nonkonzo region (K [2] = 75.55, P &lt; .001). Children with konzo were lower on BOT-2 total (K [1] = 83.26, P &lt; .001). KABC-II MPI and BOT-2 total were predictive of konzo status in a binary logistic regression model: odds ratio = 1.41, P &lt; .013; 95% confidence interval 1.13-1.69. CONCLUSIONS Motor proficiency is dramatically affected, and both children with and without konzo have impaired neurocognition compared with control children from a nonoutbreak area. This may evidence a subclinical neurocognitive form of the disease, extending the human burden of konzo with dramatic public health implications.","author":[{"dropping-particle":"","family":"sugiyono","given":"","non-dropping-particle":"","parse-names":false,"suffix":""}],"container-title":"Bandung: Alfabeta","id":"ITEM-1","issued":{"date-parts":[["2019"]]},"title":"metodologi penelitian kuantitatif kualitatif dan R &amp; D","type":"chapter"},"uris":["http://www.mendeley.com/documents/?uuid=b3b19d99-7d70-4c17-a7df-481487a84939"]}],"mendeley":{"formattedCitation":"(sugiyono, 2019)","manualFormatting":"(sugiyono, 2019:7)","plainTextFormattedCitation":"(sugiyono, 2019)","previouslyFormattedCitation":"(sugiyono, 2019)"},"properties":{"noteIndex":0},"schema":"https://github.com/citation-style-language/schema/raw/master/csl-citation.json"}</w:instrText>
      </w:r>
      <w:r w:rsidRPr="00D813D1">
        <w:rPr>
          <w:rFonts w:ascii="Times New Roman" w:hAnsi="Times New Roman" w:cs="Times New Roman"/>
          <w:sz w:val="24"/>
          <w:szCs w:val="24"/>
        </w:rPr>
        <w:fldChar w:fldCharType="separate"/>
      </w:r>
      <w:r w:rsidRPr="00D813D1">
        <w:rPr>
          <w:rFonts w:ascii="Times New Roman" w:hAnsi="Times New Roman" w:cs="Times New Roman"/>
          <w:noProof/>
          <w:sz w:val="24"/>
          <w:szCs w:val="24"/>
        </w:rPr>
        <w:t>(Sugiyono, 2019:</w:t>
      </w:r>
      <w:r w:rsidRPr="00D813D1">
        <w:rPr>
          <w:rFonts w:ascii="Times New Roman" w:hAnsi="Times New Roman" w:cs="Times New Roman"/>
          <w:noProof/>
          <w:sz w:val="24"/>
          <w:szCs w:val="24"/>
          <w:lang w:val="en-US"/>
        </w:rPr>
        <w:t xml:space="preserve"> </w:t>
      </w:r>
      <w:r w:rsidRPr="00D813D1">
        <w:rPr>
          <w:rFonts w:ascii="Times New Roman" w:hAnsi="Times New Roman" w:cs="Times New Roman"/>
          <w:noProof/>
          <w:sz w:val="24"/>
          <w:szCs w:val="24"/>
        </w:rPr>
        <w:t>60)</w:t>
      </w:r>
      <w:r w:rsidRPr="00D813D1">
        <w:rPr>
          <w:rFonts w:ascii="Times New Roman" w:hAnsi="Times New Roman" w:cs="Times New Roman"/>
          <w:sz w:val="24"/>
          <w:szCs w:val="24"/>
        </w:rPr>
        <w:fldChar w:fldCharType="end"/>
      </w:r>
      <w:r w:rsidRPr="00D813D1">
        <w:rPr>
          <w:rFonts w:ascii="Times New Roman" w:hAnsi="Times New Roman" w:cs="Times New Roman"/>
          <w:sz w:val="24"/>
          <w:szCs w:val="24"/>
        </w:rPr>
        <w:t>.</w:t>
      </w:r>
    </w:p>
    <w:p w14:paraId="375DBEA8" w14:textId="350F99AE" w:rsidR="00D813D1" w:rsidRPr="00D813D1" w:rsidRDefault="00D813D1" w:rsidP="00D813D1">
      <w:pPr>
        <w:pStyle w:val="ListParagraph"/>
        <w:spacing w:after="0" w:line="480" w:lineRule="auto"/>
        <w:ind w:left="567" w:firstLine="567"/>
        <w:jc w:val="both"/>
        <w:rPr>
          <w:rFonts w:ascii="Times New Roman" w:hAnsi="Times New Roman" w:cs="Times New Roman"/>
          <w:sz w:val="24"/>
          <w:szCs w:val="24"/>
        </w:rPr>
      </w:pPr>
      <w:r w:rsidRPr="00D813D1">
        <w:rPr>
          <w:rFonts w:ascii="Times New Roman" w:hAnsi="Times New Roman" w:cs="Times New Roman"/>
          <w:sz w:val="24"/>
          <w:szCs w:val="24"/>
        </w:rPr>
        <w:t>Kerangka pemikiran dalam penelitian ini adalah motivasi</w:t>
      </w:r>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r w:rsidRPr="00D813D1">
        <w:rPr>
          <w:rFonts w:ascii="Times New Roman" w:hAnsi="Times New Roman" w:cs="Times New Roman"/>
          <w:sz w:val="24"/>
          <w:szCs w:val="24"/>
        </w:rPr>
        <w:t xml:space="preserve"> (X</w:t>
      </w:r>
      <w:r w:rsidRPr="00D813D1">
        <w:rPr>
          <w:rFonts w:ascii="Times New Roman" w:hAnsi="Times New Roman" w:cs="Times New Roman"/>
          <w:sz w:val="24"/>
          <w:szCs w:val="24"/>
          <w:vertAlign w:val="subscript"/>
        </w:rPr>
        <w:t>1</w:t>
      </w:r>
      <w:r w:rsidRPr="00D813D1">
        <w:rPr>
          <w:rFonts w:ascii="Times New Roman" w:hAnsi="Times New Roman" w:cs="Times New Roman"/>
          <w:sz w:val="24"/>
          <w:szCs w:val="24"/>
        </w:rPr>
        <w:t xml:space="preserve">), </w:t>
      </w:r>
      <w:proofErr w:type="spellStart"/>
      <w:r w:rsidRPr="00D813D1">
        <w:rPr>
          <w:rFonts w:ascii="Times New Roman" w:hAnsi="Times New Roman" w:cs="Times New Roman"/>
          <w:sz w:val="24"/>
          <w:szCs w:val="24"/>
          <w:lang w:val="en-US"/>
        </w:rPr>
        <w:t>stres</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r w:rsidRPr="00D813D1">
        <w:rPr>
          <w:rFonts w:ascii="Times New Roman" w:hAnsi="Times New Roman" w:cs="Times New Roman"/>
          <w:sz w:val="24"/>
          <w:szCs w:val="24"/>
        </w:rPr>
        <w:t xml:space="preserve"> (X</w:t>
      </w:r>
      <w:r w:rsidRPr="00D813D1">
        <w:rPr>
          <w:rFonts w:ascii="Times New Roman" w:hAnsi="Times New Roman" w:cs="Times New Roman"/>
          <w:sz w:val="24"/>
          <w:szCs w:val="24"/>
          <w:vertAlign w:val="subscript"/>
        </w:rPr>
        <w:t>2</w:t>
      </w:r>
      <w:r w:rsidRPr="00D813D1">
        <w:rPr>
          <w:rFonts w:ascii="Times New Roman" w:hAnsi="Times New Roman" w:cs="Times New Roman"/>
          <w:sz w:val="24"/>
          <w:szCs w:val="24"/>
        </w:rPr>
        <w:t xml:space="preserve">) dan </w:t>
      </w:r>
      <w:proofErr w:type="spellStart"/>
      <w:r w:rsidRPr="00D813D1">
        <w:rPr>
          <w:rFonts w:ascii="Times New Roman" w:hAnsi="Times New Roman" w:cs="Times New Roman"/>
          <w:sz w:val="24"/>
          <w:szCs w:val="24"/>
          <w:lang w:val="en-US"/>
        </w:rPr>
        <w:t>lingkungan</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kerja</w:t>
      </w:r>
      <w:proofErr w:type="spellEnd"/>
      <w:r w:rsidRPr="00D813D1">
        <w:rPr>
          <w:rFonts w:ascii="Times New Roman" w:hAnsi="Times New Roman" w:cs="Times New Roman"/>
          <w:sz w:val="24"/>
          <w:szCs w:val="24"/>
        </w:rPr>
        <w:t xml:space="preserve"> (X</w:t>
      </w:r>
      <w:r w:rsidRPr="00D813D1">
        <w:rPr>
          <w:rFonts w:ascii="Times New Roman" w:hAnsi="Times New Roman" w:cs="Times New Roman"/>
          <w:sz w:val="24"/>
          <w:szCs w:val="24"/>
          <w:vertAlign w:val="subscript"/>
        </w:rPr>
        <w:t>3</w:t>
      </w:r>
      <w:r w:rsidRPr="00D813D1">
        <w:rPr>
          <w:rFonts w:ascii="Times New Roman" w:hAnsi="Times New Roman" w:cs="Times New Roman"/>
          <w:sz w:val="24"/>
          <w:szCs w:val="24"/>
        </w:rPr>
        <w:t>) sebagai variabel bebas dan kinerja karyawan (Y) sebagai variabel terikat. Berikut adalah gambaran kerangka berfikir dalam penelitian ini.</w:t>
      </w:r>
      <w:r w:rsidRPr="00D813D1">
        <w:rPr>
          <w:rFonts w:ascii="Times New Roman" w:hAnsi="Times New Roman" w:cs="Times New Roman"/>
          <w:b/>
          <w:noProof/>
          <w:szCs w:val="24"/>
        </w:rPr>
        <w:t xml:space="preserve"> </w:t>
      </w:r>
    </w:p>
    <w:p w14:paraId="0E57E674" w14:textId="787E126C" w:rsidR="00D813D1" w:rsidRPr="00D813D1" w:rsidRDefault="00D813D1" w:rsidP="00D813D1">
      <w:pPr>
        <w:pStyle w:val="ListParagraph"/>
        <w:spacing w:after="0" w:line="480" w:lineRule="auto"/>
        <w:ind w:left="567" w:firstLine="567"/>
        <w:jc w:val="both"/>
        <w:rPr>
          <w:rFonts w:ascii="Times New Roman" w:hAnsi="Times New Roman" w:cs="Times New Roman"/>
          <w:sz w:val="24"/>
          <w:szCs w:val="24"/>
        </w:rPr>
      </w:pPr>
      <w:r w:rsidRPr="00D813D1">
        <w:rPr>
          <w:rFonts w:ascii="Times New Roman" w:hAnsi="Times New Roman" w:cs="Times New Roman"/>
          <w:noProof/>
          <w:sz w:val="24"/>
          <w:szCs w:val="24"/>
          <w:lang w:val="en-US"/>
        </w:rPr>
        <mc:AlternateContent>
          <mc:Choice Requires="wpc">
            <w:drawing>
              <wp:anchor distT="0" distB="0" distL="114300" distR="114300" simplePos="0" relativeHeight="251659264" behindDoc="1" locked="0" layoutInCell="1" allowOverlap="1" wp14:anchorId="1795AF40" wp14:editId="66ACA333">
                <wp:simplePos x="0" y="0"/>
                <wp:positionH relativeFrom="margin">
                  <wp:align>center</wp:align>
                </wp:positionH>
                <wp:positionV relativeFrom="paragraph">
                  <wp:posOffset>11289</wp:posOffset>
                </wp:positionV>
                <wp:extent cx="4371340" cy="2551430"/>
                <wp:effectExtent l="0" t="0" r="0" b="20320"/>
                <wp:wrapNone/>
                <wp:docPr id="52" name="Canvas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 name="Text Box 8"/>
                        <wps:cNvSpPr txBox="1">
                          <a:spLocks noChangeArrowheads="1"/>
                        </wps:cNvSpPr>
                        <wps:spPr bwMode="auto">
                          <a:xfrm>
                            <a:off x="360652" y="1129913"/>
                            <a:ext cx="1169411" cy="338904"/>
                          </a:xfrm>
                          <a:prstGeom prst="rect">
                            <a:avLst/>
                          </a:prstGeom>
                          <a:solidFill>
                            <a:schemeClr val="lt1">
                              <a:lumMod val="100000"/>
                              <a:lumOff val="0"/>
                            </a:schemeClr>
                          </a:solidFill>
                          <a:ln w="6350">
                            <a:solidFill>
                              <a:srgbClr val="000000"/>
                            </a:solidFill>
                            <a:miter lim="800000"/>
                            <a:headEnd/>
                            <a:tailEnd/>
                          </a:ln>
                        </wps:spPr>
                        <wps:txbx>
                          <w:txbxContent>
                            <w:p w14:paraId="4B52F65B" w14:textId="77777777" w:rsidR="00D813D1" w:rsidRPr="005117EA" w:rsidRDefault="00D813D1" w:rsidP="00D813D1">
                              <w:pPr>
                                <w:jc w:val="center"/>
                                <w:rPr>
                                  <w:rFonts w:ascii="Times New Roman"/>
                                  <w:b/>
                                  <w:lang w:val="en-US"/>
                                </w:rPr>
                              </w:pPr>
                              <w:r>
                                <w:rPr>
                                  <w:rFonts w:ascii="Times New Roman"/>
                                  <w:b/>
                                  <w:sz w:val="24"/>
                                  <w:lang w:val="en-US"/>
                                </w:rPr>
                                <w:t xml:space="preserve">Stress </w:t>
                              </w:r>
                              <w:proofErr w:type="spellStart"/>
                              <w:r>
                                <w:rPr>
                                  <w:rFonts w:ascii="Times New Roman"/>
                                  <w:b/>
                                  <w:sz w:val="24"/>
                                  <w:lang w:val="en-US"/>
                                </w:rPr>
                                <w:t>Kerja</w:t>
                              </w:r>
                              <w:proofErr w:type="spellEnd"/>
                            </w:p>
                          </w:txbxContent>
                        </wps:txbx>
                        <wps:bodyPr rot="0" vert="horz" wrap="square" lIns="91440" tIns="45720" rIns="91440" bIns="45720" anchor="t" anchorCtr="0" upright="1">
                          <a:noAutofit/>
                        </wps:bodyPr>
                      </wps:wsp>
                      <wps:wsp>
                        <wps:cNvPr id="43" name="Text Box 15"/>
                        <wps:cNvSpPr txBox="1">
                          <a:spLocks noChangeArrowheads="1"/>
                        </wps:cNvSpPr>
                        <wps:spPr bwMode="auto">
                          <a:xfrm>
                            <a:off x="360652" y="1827721"/>
                            <a:ext cx="1169411" cy="522074"/>
                          </a:xfrm>
                          <a:prstGeom prst="rect">
                            <a:avLst/>
                          </a:prstGeom>
                          <a:solidFill>
                            <a:schemeClr val="lt1">
                              <a:lumMod val="100000"/>
                              <a:lumOff val="0"/>
                            </a:schemeClr>
                          </a:solidFill>
                          <a:ln w="6350">
                            <a:solidFill>
                              <a:srgbClr val="000000"/>
                            </a:solidFill>
                            <a:miter lim="800000"/>
                            <a:headEnd/>
                            <a:tailEnd/>
                          </a:ln>
                        </wps:spPr>
                        <wps:txbx>
                          <w:txbxContent>
                            <w:p w14:paraId="48C1D4E7" w14:textId="77777777" w:rsidR="00D813D1" w:rsidRPr="005117EA" w:rsidRDefault="00D813D1" w:rsidP="00D813D1">
                              <w:pPr>
                                <w:jc w:val="center"/>
                                <w:rPr>
                                  <w:b/>
                                  <w:lang w:val="en-US"/>
                                </w:rPr>
                              </w:pPr>
                              <w:proofErr w:type="spellStart"/>
                              <w:r>
                                <w:rPr>
                                  <w:rFonts w:ascii="Times New Roman"/>
                                  <w:b/>
                                  <w:szCs w:val="24"/>
                                  <w:lang w:val="en-US"/>
                                </w:rPr>
                                <w:t>Lingkungan</w:t>
                              </w:r>
                              <w:proofErr w:type="spellEnd"/>
                              <w:r>
                                <w:rPr>
                                  <w:rFonts w:ascii="Times New Roman"/>
                                  <w:b/>
                                  <w:szCs w:val="24"/>
                                  <w:lang w:val="en-US"/>
                                </w:rPr>
                                <w:t xml:space="preserve"> </w:t>
                              </w:r>
                              <w:proofErr w:type="spellStart"/>
                              <w:r>
                                <w:rPr>
                                  <w:rFonts w:ascii="Times New Roman"/>
                                  <w:b/>
                                  <w:szCs w:val="24"/>
                                  <w:lang w:val="en-US"/>
                                </w:rPr>
                                <w:t>Kerja</w:t>
                              </w:r>
                              <w:proofErr w:type="spellEnd"/>
                            </w:p>
                          </w:txbxContent>
                        </wps:txbx>
                        <wps:bodyPr rot="0" vert="horz" wrap="square" lIns="91440" tIns="45720" rIns="91440" bIns="45720" anchor="t" anchorCtr="0" upright="1">
                          <a:noAutofit/>
                        </wps:bodyPr>
                      </wps:wsp>
                      <wps:wsp>
                        <wps:cNvPr id="44" name="Text Box 16"/>
                        <wps:cNvSpPr txBox="1">
                          <a:spLocks noChangeArrowheads="1"/>
                        </wps:cNvSpPr>
                        <wps:spPr bwMode="auto">
                          <a:xfrm>
                            <a:off x="2522738" y="1115713"/>
                            <a:ext cx="1486114" cy="608907"/>
                          </a:xfrm>
                          <a:prstGeom prst="rect">
                            <a:avLst/>
                          </a:prstGeom>
                          <a:solidFill>
                            <a:schemeClr val="lt1">
                              <a:lumMod val="100000"/>
                              <a:lumOff val="0"/>
                            </a:schemeClr>
                          </a:solidFill>
                          <a:ln w="6350">
                            <a:solidFill>
                              <a:srgbClr val="000000"/>
                            </a:solidFill>
                            <a:miter lim="800000"/>
                            <a:headEnd/>
                            <a:tailEnd/>
                          </a:ln>
                        </wps:spPr>
                        <wps:txbx>
                          <w:txbxContent>
                            <w:p w14:paraId="4F118592" w14:textId="77777777" w:rsidR="00D813D1" w:rsidRPr="002D4853" w:rsidRDefault="00D813D1" w:rsidP="00D813D1">
                              <w:pPr>
                                <w:jc w:val="center"/>
                                <w:rPr>
                                  <w:rFonts w:ascii="Times New Roman"/>
                                  <w:b/>
                                  <w:sz w:val="24"/>
                                  <w:lang w:val="en-US"/>
                                </w:rPr>
                              </w:pPr>
                              <w:r>
                                <w:rPr>
                                  <w:rFonts w:ascii="Times New Roman"/>
                                  <w:b/>
                                  <w:sz w:val="24"/>
                                  <w:lang w:val="en-US"/>
                                </w:rPr>
                                <w:t xml:space="preserve">Kinerja       </w:t>
                              </w:r>
                              <w:proofErr w:type="spellStart"/>
                              <w:r>
                                <w:rPr>
                                  <w:rFonts w:ascii="Times New Roman"/>
                                  <w:b/>
                                  <w:sz w:val="24"/>
                                  <w:lang w:val="en-US"/>
                                </w:rPr>
                                <w:t>Karyawan</w:t>
                              </w:r>
                              <w:proofErr w:type="spellEnd"/>
                            </w:p>
                          </w:txbxContent>
                        </wps:txbx>
                        <wps:bodyPr rot="0" vert="horz" wrap="square" lIns="91440" tIns="45720" rIns="91440" bIns="45720" anchor="t" anchorCtr="0" upright="1">
                          <a:noAutofit/>
                        </wps:bodyPr>
                      </wps:wsp>
                      <wps:wsp>
                        <wps:cNvPr id="45" name="Text Box 17"/>
                        <wps:cNvSpPr txBox="1">
                          <a:spLocks noChangeArrowheads="1"/>
                        </wps:cNvSpPr>
                        <wps:spPr bwMode="auto">
                          <a:xfrm>
                            <a:off x="360652" y="382507"/>
                            <a:ext cx="1169411" cy="456192"/>
                          </a:xfrm>
                          <a:prstGeom prst="rect">
                            <a:avLst/>
                          </a:prstGeom>
                          <a:solidFill>
                            <a:schemeClr val="lt1">
                              <a:lumMod val="100000"/>
                              <a:lumOff val="0"/>
                            </a:schemeClr>
                          </a:solidFill>
                          <a:ln w="6350">
                            <a:solidFill>
                              <a:srgbClr val="000000"/>
                            </a:solidFill>
                            <a:miter lim="800000"/>
                            <a:headEnd/>
                            <a:tailEnd/>
                          </a:ln>
                        </wps:spPr>
                        <wps:txbx>
                          <w:txbxContent>
                            <w:p w14:paraId="6E3E2234" w14:textId="77777777" w:rsidR="00D813D1" w:rsidRPr="005117EA" w:rsidRDefault="00D813D1" w:rsidP="00D813D1">
                              <w:pPr>
                                <w:jc w:val="center"/>
                                <w:rPr>
                                  <w:rFonts w:ascii="Times New Roman"/>
                                  <w:b/>
                                  <w:sz w:val="24"/>
                                  <w:szCs w:val="24"/>
                                  <w:lang w:val="en-US"/>
                                </w:rPr>
                              </w:pPr>
                              <w:proofErr w:type="spellStart"/>
                              <w:r>
                                <w:rPr>
                                  <w:rFonts w:ascii="Times New Roman"/>
                                  <w:b/>
                                  <w:sz w:val="24"/>
                                  <w:szCs w:val="24"/>
                                  <w:lang w:val="en-US"/>
                                </w:rPr>
                                <w:t>Motivasi</w:t>
                              </w:r>
                              <w:proofErr w:type="spellEnd"/>
                              <w:r>
                                <w:rPr>
                                  <w:rFonts w:ascii="Times New Roman"/>
                                  <w:b/>
                                  <w:sz w:val="24"/>
                                  <w:szCs w:val="24"/>
                                  <w:lang w:val="en-US"/>
                                </w:rPr>
                                <w:t xml:space="preserve"> </w:t>
                              </w:r>
                              <w:proofErr w:type="spellStart"/>
                              <w:r>
                                <w:rPr>
                                  <w:rFonts w:ascii="Times New Roman"/>
                                  <w:b/>
                                  <w:sz w:val="24"/>
                                  <w:szCs w:val="24"/>
                                  <w:lang w:val="en-US"/>
                                </w:rPr>
                                <w:t>Kerja</w:t>
                              </w:r>
                              <w:proofErr w:type="spellEnd"/>
                            </w:p>
                            <w:p w14:paraId="60B321DF" w14:textId="77777777" w:rsidR="00D813D1" w:rsidRDefault="00D813D1" w:rsidP="00D813D1">
                              <w:pPr>
                                <w:jc w:val="right"/>
                              </w:pPr>
                            </w:p>
                          </w:txbxContent>
                        </wps:txbx>
                        <wps:bodyPr rot="0" vert="horz" wrap="square" lIns="91440" tIns="45720" rIns="91440" bIns="45720" anchor="t" anchorCtr="0" upright="1">
                          <a:noAutofit/>
                        </wps:bodyPr>
                      </wps:wsp>
                      <wps:wsp>
                        <wps:cNvPr id="46" name="Straight Arrow Connector 31"/>
                        <wps:cNvCnPr>
                          <a:cxnSpLocks noChangeShapeType="1"/>
                        </wps:cNvCnPr>
                        <wps:spPr bwMode="auto">
                          <a:xfrm>
                            <a:off x="1530062" y="602507"/>
                            <a:ext cx="940809" cy="587507"/>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Straight Arrow Connector 33"/>
                        <wps:cNvCnPr>
                          <a:cxnSpLocks noChangeShapeType="1"/>
                        </wps:cNvCnPr>
                        <wps:spPr bwMode="auto">
                          <a:xfrm>
                            <a:off x="1530062" y="1296715"/>
                            <a:ext cx="948609" cy="1320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Straight Arrow Connector 34"/>
                        <wps:cNvCnPr>
                          <a:cxnSpLocks noChangeShapeType="1"/>
                          <a:stCxn id="43" idx="3"/>
                        </wps:cNvCnPr>
                        <wps:spPr bwMode="auto">
                          <a:xfrm flipV="1">
                            <a:off x="1530063" y="1420217"/>
                            <a:ext cx="940808" cy="668541"/>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9" name="Text Box 2"/>
                        <wps:cNvSpPr txBox="1">
                          <a:spLocks noChangeArrowheads="1"/>
                        </wps:cNvSpPr>
                        <wps:spPr bwMode="auto">
                          <a:xfrm>
                            <a:off x="1853665" y="556807"/>
                            <a:ext cx="299003" cy="26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740F3" w14:textId="77777777" w:rsidR="00D813D1" w:rsidRPr="0057170D" w:rsidRDefault="00D813D1" w:rsidP="00D813D1">
                              <w:pPr>
                                <w:pStyle w:val="NormalWeb"/>
                                <w:spacing w:before="0" w:beforeAutospacing="0" w:after="160" w:afterAutospacing="0" w:line="256" w:lineRule="auto"/>
                                <w:jc w:val="center"/>
                                <w:rPr>
                                  <w:sz w:val="28"/>
                                </w:rPr>
                              </w:pPr>
                              <w:r w:rsidRPr="0057170D">
                                <w:rPr>
                                  <w:rFonts w:eastAsia="Calibri"/>
                                  <w:szCs w:val="22"/>
                                </w:rPr>
                                <w:t>1</w:t>
                              </w:r>
                            </w:p>
                          </w:txbxContent>
                        </wps:txbx>
                        <wps:bodyPr rot="0" vert="horz" wrap="square" lIns="91440" tIns="45720" rIns="91440" bIns="45720" anchor="t" anchorCtr="0" upright="1">
                          <a:noAutofit/>
                        </wps:bodyPr>
                      </wps:wsp>
                      <wps:wsp>
                        <wps:cNvPr id="50" name="Text Box 2"/>
                        <wps:cNvSpPr txBox="1">
                          <a:spLocks noChangeArrowheads="1"/>
                        </wps:cNvSpPr>
                        <wps:spPr bwMode="auto">
                          <a:xfrm>
                            <a:off x="1831865" y="1081313"/>
                            <a:ext cx="298503" cy="26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9B6C" w14:textId="77777777" w:rsidR="00D813D1" w:rsidRPr="0057170D" w:rsidRDefault="00D813D1" w:rsidP="00D813D1">
                              <w:pPr>
                                <w:pStyle w:val="NormalWeb"/>
                                <w:spacing w:before="0" w:beforeAutospacing="0" w:after="160" w:afterAutospacing="0" w:line="254" w:lineRule="auto"/>
                                <w:jc w:val="center"/>
                                <w:rPr>
                                  <w:sz w:val="28"/>
                                </w:rPr>
                              </w:pPr>
                              <w:r w:rsidRPr="0057170D">
                                <w:rPr>
                                  <w:rFonts w:eastAsia="Calibri"/>
                                  <w:szCs w:val="22"/>
                                </w:rPr>
                                <w:t>2</w:t>
                              </w:r>
                            </w:p>
                          </w:txbxContent>
                        </wps:txbx>
                        <wps:bodyPr rot="0" vert="horz" wrap="square" lIns="91440" tIns="45720" rIns="91440" bIns="45720" anchor="t" anchorCtr="0" upright="1">
                          <a:noAutofit/>
                        </wps:bodyPr>
                      </wps:wsp>
                      <wps:wsp>
                        <wps:cNvPr id="51" name="Text Box 2"/>
                        <wps:cNvSpPr txBox="1">
                          <a:spLocks noChangeArrowheads="1"/>
                        </wps:cNvSpPr>
                        <wps:spPr bwMode="auto">
                          <a:xfrm>
                            <a:off x="1831865" y="1461717"/>
                            <a:ext cx="298503" cy="26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E3C59" w14:textId="77777777" w:rsidR="00D813D1" w:rsidRPr="0057170D" w:rsidRDefault="00D813D1" w:rsidP="00D813D1">
                              <w:pPr>
                                <w:pStyle w:val="NormalWeb"/>
                                <w:spacing w:before="0" w:beforeAutospacing="0" w:after="160" w:afterAutospacing="0" w:line="252" w:lineRule="auto"/>
                                <w:jc w:val="center"/>
                                <w:rPr>
                                  <w:sz w:val="28"/>
                                </w:rPr>
                              </w:pPr>
                              <w:r w:rsidRPr="0057170D">
                                <w:rPr>
                                  <w:rFonts w:eastAsia="Calibri"/>
                                  <w:szCs w:val="22"/>
                                </w:rPr>
                                <w:t>3</w:t>
                              </w:r>
                            </w:p>
                          </w:txbxContent>
                        </wps:txbx>
                        <wps:bodyPr rot="0" vert="horz" wrap="square" lIns="91440" tIns="45720" rIns="91440" bIns="45720" anchor="t" anchorCtr="0" upright="1">
                          <a:noAutofit/>
                        </wps:bodyPr>
                      </wps:wsp>
                      <wps:wsp>
                        <wps:cNvPr id="17" name="Straight Connector 17"/>
                        <wps:cNvCnPr/>
                        <wps:spPr>
                          <a:xfrm flipV="1">
                            <a:off x="180975" y="171105"/>
                            <a:ext cx="1552575" cy="987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flipV="1">
                            <a:off x="1713525" y="180977"/>
                            <a:ext cx="0" cy="236219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flipV="1">
                            <a:off x="171450" y="180977"/>
                            <a:ext cx="28575" cy="237045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flipV="1">
                            <a:off x="160950" y="2541905"/>
                            <a:ext cx="15525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1795AF40" id="Canvas 43" o:spid="_x0000_s1026" editas="canvas" style="position:absolute;left:0;text-align:left;margin-left:0;margin-top:.9pt;width:344.2pt;height:200.9pt;z-index:-251657216;mso-position-horizontal:center;mso-position-horizontal-relative:margin" coordsize="43713,2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3;height:25514;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left:3606;top:11299;width:11694;height:3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4B52F65B" w14:textId="77777777" w:rsidR="00D813D1" w:rsidRPr="005117EA" w:rsidRDefault="00D813D1" w:rsidP="00D813D1">
                        <w:pPr>
                          <w:jc w:val="center"/>
                          <w:rPr>
                            <w:rFonts w:ascii="Times New Roman"/>
                            <w:b/>
                            <w:lang w:val="en-US"/>
                          </w:rPr>
                        </w:pPr>
                        <w:r>
                          <w:rPr>
                            <w:rFonts w:ascii="Times New Roman"/>
                            <w:b/>
                            <w:sz w:val="24"/>
                            <w:lang w:val="en-US"/>
                          </w:rPr>
                          <w:t xml:space="preserve">Stress </w:t>
                        </w:r>
                        <w:proofErr w:type="spellStart"/>
                        <w:r>
                          <w:rPr>
                            <w:rFonts w:ascii="Times New Roman"/>
                            <w:b/>
                            <w:sz w:val="24"/>
                            <w:lang w:val="en-US"/>
                          </w:rPr>
                          <w:t>Kerja</w:t>
                        </w:r>
                        <w:proofErr w:type="spellEnd"/>
                      </w:p>
                    </w:txbxContent>
                  </v:textbox>
                </v:shape>
                <v:shape id="Text Box 15" o:spid="_x0000_s1029" type="#_x0000_t202" style="position:absolute;left:3606;top:18277;width:11694;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48C1D4E7" w14:textId="77777777" w:rsidR="00D813D1" w:rsidRPr="005117EA" w:rsidRDefault="00D813D1" w:rsidP="00D813D1">
                        <w:pPr>
                          <w:jc w:val="center"/>
                          <w:rPr>
                            <w:b/>
                            <w:lang w:val="en-US"/>
                          </w:rPr>
                        </w:pPr>
                        <w:proofErr w:type="spellStart"/>
                        <w:r>
                          <w:rPr>
                            <w:rFonts w:ascii="Times New Roman"/>
                            <w:b/>
                            <w:szCs w:val="24"/>
                            <w:lang w:val="en-US"/>
                          </w:rPr>
                          <w:t>Lingkungan</w:t>
                        </w:r>
                        <w:proofErr w:type="spellEnd"/>
                        <w:r>
                          <w:rPr>
                            <w:rFonts w:ascii="Times New Roman"/>
                            <w:b/>
                            <w:szCs w:val="24"/>
                            <w:lang w:val="en-US"/>
                          </w:rPr>
                          <w:t xml:space="preserve"> </w:t>
                        </w:r>
                        <w:proofErr w:type="spellStart"/>
                        <w:r>
                          <w:rPr>
                            <w:rFonts w:ascii="Times New Roman"/>
                            <w:b/>
                            <w:szCs w:val="24"/>
                            <w:lang w:val="en-US"/>
                          </w:rPr>
                          <w:t>Kerja</w:t>
                        </w:r>
                        <w:proofErr w:type="spellEnd"/>
                      </w:p>
                    </w:txbxContent>
                  </v:textbox>
                </v:shape>
                <v:shape id="Text Box 16" o:spid="_x0000_s1030" type="#_x0000_t202" style="position:absolute;left:25227;top:11157;width:14861;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4F118592" w14:textId="77777777" w:rsidR="00D813D1" w:rsidRPr="002D4853" w:rsidRDefault="00D813D1" w:rsidP="00D813D1">
                        <w:pPr>
                          <w:jc w:val="center"/>
                          <w:rPr>
                            <w:rFonts w:ascii="Times New Roman"/>
                            <w:b/>
                            <w:sz w:val="24"/>
                            <w:lang w:val="en-US"/>
                          </w:rPr>
                        </w:pPr>
                        <w:r>
                          <w:rPr>
                            <w:rFonts w:ascii="Times New Roman"/>
                            <w:b/>
                            <w:sz w:val="24"/>
                            <w:lang w:val="en-US"/>
                          </w:rPr>
                          <w:t xml:space="preserve">Kinerja       </w:t>
                        </w:r>
                        <w:proofErr w:type="spellStart"/>
                        <w:r>
                          <w:rPr>
                            <w:rFonts w:ascii="Times New Roman"/>
                            <w:b/>
                            <w:sz w:val="24"/>
                            <w:lang w:val="en-US"/>
                          </w:rPr>
                          <w:t>Karyawan</w:t>
                        </w:r>
                        <w:proofErr w:type="spellEnd"/>
                      </w:p>
                    </w:txbxContent>
                  </v:textbox>
                </v:shape>
                <v:shape id="Text Box 17" o:spid="_x0000_s1031" type="#_x0000_t202" style="position:absolute;left:3606;top:3825;width:11694;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6E3E2234" w14:textId="77777777" w:rsidR="00D813D1" w:rsidRPr="005117EA" w:rsidRDefault="00D813D1" w:rsidP="00D813D1">
                        <w:pPr>
                          <w:jc w:val="center"/>
                          <w:rPr>
                            <w:rFonts w:ascii="Times New Roman"/>
                            <w:b/>
                            <w:sz w:val="24"/>
                            <w:szCs w:val="24"/>
                            <w:lang w:val="en-US"/>
                          </w:rPr>
                        </w:pPr>
                        <w:proofErr w:type="spellStart"/>
                        <w:r>
                          <w:rPr>
                            <w:rFonts w:ascii="Times New Roman"/>
                            <w:b/>
                            <w:sz w:val="24"/>
                            <w:szCs w:val="24"/>
                            <w:lang w:val="en-US"/>
                          </w:rPr>
                          <w:t>Motivasi</w:t>
                        </w:r>
                        <w:proofErr w:type="spellEnd"/>
                        <w:r>
                          <w:rPr>
                            <w:rFonts w:ascii="Times New Roman"/>
                            <w:b/>
                            <w:sz w:val="24"/>
                            <w:szCs w:val="24"/>
                            <w:lang w:val="en-US"/>
                          </w:rPr>
                          <w:t xml:space="preserve"> </w:t>
                        </w:r>
                        <w:proofErr w:type="spellStart"/>
                        <w:r>
                          <w:rPr>
                            <w:rFonts w:ascii="Times New Roman"/>
                            <w:b/>
                            <w:sz w:val="24"/>
                            <w:szCs w:val="24"/>
                            <w:lang w:val="en-US"/>
                          </w:rPr>
                          <w:t>Kerja</w:t>
                        </w:r>
                        <w:proofErr w:type="spellEnd"/>
                      </w:p>
                      <w:p w14:paraId="60B321DF" w14:textId="77777777" w:rsidR="00D813D1" w:rsidRDefault="00D813D1" w:rsidP="00D813D1">
                        <w:pPr>
                          <w:jc w:val="right"/>
                        </w:pPr>
                      </w:p>
                    </w:txbxContent>
                  </v:textbox>
                </v:shape>
                <v:shapetype id="_x0000_t32" coordsize="21600,21600" o:spt="32" o:oned="t" path="m,l21600,21600e" filled="f">
                  <v:path arrowok="t" fillok="f" o:connecttype="none"/>
                  <o:lock v:ext="edit" shapetype="t"/>
                </v:shapetype>
                <v:shape id="Straight Arrow Connector 31" o:spid="_x0000_s1032" type="#_x0000_t32" style="position:absolute;left:15300;top:6025;width:9408;height:5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" strokecolor="black [3213]" strokeweight=".5pt">
                  <v:stroke endarrow="open" joinstyle="miter"/>
                </v:shape>
                <v:shape id="Straight Arrow Connector 33" o:spid="_x0000_s1033" type="#_x0000_t32" style="position:absolute;left:15300;top:12967;width:9486;height: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" strokecolor="black [3213]" strokeweight=".5pt">
                  <v:stroke endarrow="open" joinstyle="miter"/>
                </v:shape>
                <v:shape id="Straight Arrow Connector 34" o:spid="_x0000_s1034" type="#_x0000_t32" style="position:absolute;left:15300;top:14202;width:9408;height:66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" strokecolor="black [3213]" strokeweight=".5pt">
                  <v:stroke endarrow="open" joinstyle="miter"/>
                </v:shape>
                <v:shape id="Text Box 2" o:spid="_x0000_s1035" type="#_x0000_t202" style="position:absolute;left:18536;top:5568;width:299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32740F3" w14:textId="77777777" w:rsidR="00D813D1" w:rsidRPr="0057170D" w:rsidRDefault="00D813D1" w:rsidP="00D813D1">
                        <w:pPr>
                          <w:pStyle w:val="NormalWeb"/>
                          <w:spacing w:before="0" w:beforeAutospacing="0" w:after="160" w:afterAutospacing="0" w:line="256" w:lineRule="auto"/>
                          <w:jc w:val="center"/>
                          <w:rPr>
                            <w:sz w:val="28"/>
                          </w:rPr>
                        </w:pPr>
                        <w:r w:rsidRPr="0057170D">
                          <w:rPr>
                            <w:rFonts w:eastAsia="Calibri"/>
                            <w:szCs w:val="22"/>
                          </w:rPr>
                          <w:t>1</w:t>
                        </w:r>
                      </w:p>
                    </w:txbxContent>
                  </v:textbox>
                </v:shape>
                <v:shape id="Text Box 2" o:spid="_x0000_s1036" type="#_x0000_t202" style="position:absolute;left:18318;top:10813;width:298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3F39B6C" w14:textId="77777777" w:rsidR="00D813D1" w:rsidRPr="0057170D" w:rsidRDefault="00D813D1" w:rsidP="00D813D1">
                        <w:pPr>
                          <w:pStyle w:val="NormalWeb"/>
                          <w:spacing w:before="0" w:beforeAutospacing="0" w:after="160" w:afterAutospacing="0" w:line="254" w:lineRule="auto"/>
                          <w:jc w:val="center"/>
                          <w:rPr>
                            <w:sz w:val="28"/>
                          </w:rPr>
                        </w:pPr>
                        <w:r w:rsidRPr="0057170D">
                          <w:rPr>
                            <w:rFonts w:eastAsia="Calibri"/>
                            <w:szCs w:val="22"/>
                          </w:rPr>
                          <w:t>2</w:t>
                        </w:r>
                      </w:p>
                    </w:txbxContent>
                  </v:textbox>
                </v:shape>
                <v:shape id="Text Box 2" o:spid="_x0000_s1037" type="#_x0000_t202" style="position:absolute;left:18318;top:14617;width:298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39E3C59" w14:textId="77777777" w:rsidR="00D813D1" w:rsidRPr="0057170D" w:rsidRDefault="00D813D1" w:rsidP="00D813D1">
                        <w:pPr>
                          <w:pStyle w:val="NormalWeb"/>
                          <w:spacing w:before="0" w:beforeAutospacing="0" w:after="160" w:afterAutospacing="0" w:line="252" w:lineRule="auto"/>
                          <w:jc w:val="center"/>
                          <w:rPr>
                            <w:sz w:val="28"/>
                          </w:rPr>
                        </w:pPr>
                        <w:r w:rsidRPr="0057170D">
                          <w:rPr>
                            <w:rFonts w:eastAsia="Calibri"/>
                            <w:szCs w:val="22"/>
                          </w:rPr>
                          <w:t>3</w:t>
                        </w:r>
                      </w:p>
                    </w:txbxContent>
                  </v:textbox>
                </v:shape>
                <v:line id="Straight Connector 17" o:spid="_x0000_s1038" style="position:absolute;flip:y;visibility:visible;mso-wrap-style:square" from="1809,1711" to="17335,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" strokecolor="black [3213]" strokeweight=".5pt">
                  <v:stroke dashstyle="dash" joinstyle="miter"/>
                </v:line>
                <v:line id="Straight Connector 128" o:spid="_x0000_s1039" style="position:absolute;flip:y;visibility:visible;mso-wrap-style:square" from="17135,1809" to="17135,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" strokecolor="black [3213]" strokeweight=".5pt">
                  <v:stroke dashstyle="dash" joinstyle="miter"/>
                </v:line>
                <v:line id="Straight Connector 129" o:spid="_x0000_s1040" style="position:absolute;flip:y;visibility:visible;mso-wrap-style:square" from="1714,1809" to="2000,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" strokecolor="black [3213]" strokeweight=".5pt">
                  <v:stroke dashstyle="dash" joinstyle="miter"/>
                </v:line>
                <v:line id="Straight Connector 132" o:spid="_x0000_s1041" style="position:absolute;flip:y;visibility:visible;mso-wrap-style:square" from="1609,25419" to="17135,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" strokecolor="black [3213]" strokeweight=".5pt">
                  <v:stroke dashstyle="dash" joinstyle="miter"/>
                </v:line>
                <w10:wrap anchorx="margin"/>
              </v:group>
            </w:pict>
          </mc:Fallback>
        </mc:AlternateContent>
      </w:r>
    </w:p>
    <w:p w14:paraId="2D18E08C" w14:textId="335EFCDE" w:rsidR="00D813D1" w:rsidRPr="00D813D1" w:rsidRDefault="00D813D1" w:rsidP="00D813D1">
      <w:pPr>
        <w:pStyle w:val="ListParagraph"/>
        <w:spacing w:after="0" w:line="480" w:lineRule="auto"/>
        <w:ind w:left="567" w:firstLine="567"/>
        <w:jc w:val="both"/>
        <w:rPr>
          <w:rFonts w:ascii="Times New Roman" w:hAnsi="Times New Roman" w:cs="Times New Roman"/>
          <w:b/>
          <w:sz w:val="24"/>
          <w:szCs w:val="24"/>
          <w:lang w:val="en-US"/>
        </w:rPr>
      </w:pPr>
    </w:p>
    <w:p w14:paraId="53E2FF11" w14:textId="58A866AF" w:rsidR="00D813D1" w:rsidRPr="00D813D1" w:rsidRDefault="00D813D1" w:rsidP="00D813D1">
      <w:pPr>
        <w:pStyle w:val="ListParagraph"/>
        <w:spacing w:line="360" w:lineRule="auto"/>
        <w:ind w:left="360"/>
        <w:jc w:val="both"/>
        <w:rPr>
          <w:rFonts w:ascii="Times New Roman" w:hAnsi="Times New Roman" w:cs="Times New Roman"/>
          <w:b/>
          <w:sz w:val="24"/>
          <w:szCs w:val="24"/>
          <w:lang w:val="en-US"/>
        </w:rPr>
      </w:pPr>
    </w:p>
    <w:p w14:paraId="041F2879" w14:textId="2D8947FA" w:rsidR="00D813D1" w:rsidRPr="00D813D1" w:rsidRDefault="00D813D1" w:rsidP="00D813D1">
      <w:pPr>
        <w:pStyle w:val="ListParagraph"/>
        <w:spacing w:line="360" w:lineRule="auto"/>
        <w:ind w:left="360"/>
        <w:jc w:val="both"/>
        <w:rPr>
          <w:rFonts w:ascii="Times New Roman" w:hAnsi="Times New Roman" w:cs="Times New Roman"/>
          <w:b/>
          <w:sz w:val="24"/>
          <w:szCs w:val="24"/>
          <w:lang w:val="en-US"/>
        </w:rPr>
      </w:pPr>
    </w:p>
    <w:p w14:paraId="1B6959F8" w14:textId="1E83360F" w:rsidR="00D813D1" w:rsidRPr="00D813D1" w:rsidRDefault="00D813D1" w:rsidP="00D813D1">
      <w:pPr>
        <w:pStyle w:val="ListParagraph"/>
        <w:spacing w:line="360" w:lineRule="auto"/>
        <w:ind w:left="360"/>
        <w:jc w:val="both"/>
        <w:rPr>
          <w:rFonts w:ascii="Times New Roman" w:hAnsi="Times New Roman" w:cs="Times New Roman"/>
          <w:b/>
          <w:sz w:val="24"/>
          <w:szCs w:val="24"/>
          <w:lang w:val="en-US"/>
        </w:rPr>
      </w:pPr>
    </w:p>
    <w:p w14:paraId="16C4995A" w14:textId="0F3BCCAB" w:rsidR="00D813D1" w:rsidRPr="00D813D1" w:rsidRDefault="00D813D1" w:rsidP="00D813D1">
      <w:pPr>
        <w:pStyle w:val="ListParagraph"/>
        <w:spacing w:line="360" w:lineRule="auto"/>
        <w:ind w:left="360"/>
        <w:jc w:val="both"/>
        <w:rPr>
          <w:rFonts w:ascii="Times New Roman" w:hAnsi="Times New Roman" w:cs="Times New Roman"/>
          <w:b/>
          <w:sz w:val="24"/>
          <w:szCs w:val="24"/>
          <w:lang w:val="en-US"/>
        </w:rPr>
      </w:pPr>
    </w:p>
    <w:p w14:paraId="04276DBA" w14:textId="59171C7C" w:rsidR="00D813D1" w:rsidRPr="00D813D1" w:rsidRDefault="00D813D1" w:rsidP="00D813D1">
      <w:pPr>
        <w:pStyle w:val="ListParagraph"/>
        <w:spacing w:line="360" w:lineRule="auto"/>
        <w:ind w:left="360"/>
        <w:jc w:val="both"/>
        <w:rPr>
          <w:rFonts w:ascii="Times New Roman" w:hAnsi="Times New Roman" w:cs="Times New Roman"/>
          <w:b/>
          <w:sz w:val="24"/>
          <w:szCs w:val="24"/>
          <w:lang w:val="en-US"/>
        </w:rPr>
      </w:pPr>
      <w:r w:rsidRPr="00D813D1">
        <w:rPr>
          <w:rFonts w:ascii="Times New Roman" w:hAnsi="Times New Roman" w:cs="Times New Roman"/>
          <w:b/>
          <w:noProof/>
          <w:szCs w:val="24"/>
        </w:rPr>
        <mc:AlternateContent>
          <mc:Choice Requires="wps">
            <w:drawing>
              <wp:anchor distT="0" distB="0" distL="114300" distR="114300" simplePos="0" relativeHeight="251665408" behindDoc="0" locked="0" layoutInCell="1" allowOverlap="1" wp14:anchorId="26AC8E1E" wp14:editId="5E21D8A4">
                <wp:simplePos x="0" y="0"/>
                <wp:positionH relativeFrom="column">
                  <wp:posOffset>3815645</wp:posOffset>
                </wp:positionH>
                <wp:positionV relativeFrom="paragraph">
                  <wp:posOffset>59549</wp:posOffset>
                </wp:positionV>
                <wp:extent cx="19050" cy="1104900"/>
                <wp:effectExtent l="76200" t="38100" r="57150" b="19050"/>
                <wp:wrapNone/>
                <wp:docPr id="33" name="Straight Connector 33"/>
                <wp:cNvGraphicFramePr/>
                <a:graphic xmlns:a="http://schemas.openxmlformats.org/drawingml/2006/main">
                  <a:graphicData uri="http://schemas.microsoft.com/office/word/2010/wordprocessingShape">
                    <wps:wsp>
                      <wps:cNvCnPr/>
                      <wps:spPr>
                        <a:xfrm flipV="1">
                          <a:off x="0" y="0"/>
                          <a:ext cx="19050" cy="1104900"/>
                        </a:xfrm>
                        <a:prstGeom prst="line">
                          <a:avLst/>
                        </a:prstGeom>
                        <a:ln w="9525" cap="flat" cmpd="sng" algn="ctr">
                          <a:solidFill>
                            <a:schemeClr val="dk1"/>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B5DEC" id="Straight Connector 3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5pt,4.7pt" to="301.9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" strokecolor="black [3200]">
                <v:stroke dashstyle="dash" endarrow="open"/>
              </v:line>
            </w:pict>
          </mc:Fallback>
        </mc:AlternateContent>
      </w:r>
    </w:p>
    <w:p w14:paraId="46601E85" w14:textId="5A7EE4DC" w:rsidR="00D813D1" w:rsidRPr="00D813D1" w:rsidRDefault="00D813D1" w:rsidP="00D813D1">
      <w:pPr>
        <w:pStyle w:val="ListParagraph"/>
        <w:spacing w:line="360" w:lineRule="auto"/>
        <w:ind w:left="360"/>
        <w:jc w:val="both"/>
        <w:rPr>
          <w:rFonts w:ascii="Times New Roman" w:hAnsi="Times New Roman" w:cs="Times New Roman"/>
          <w:b/>
          <w:sz w:val="24"/>
          <w:szCs w:val="24"/>
        </w:rPr>
      </w:pPr>
    </w:p>
    <w:p w14:paraId="16599AFB" w14:textId="0886A3D3" w:rsidR="00D813D1" w:rsidRPr="00D813D1" w:rsidRDefault="00D813D1" w:rsidP="00D813D1">
      <w:pPr>
        <w:pStyle w:val="Caption"/>
        <w:spacing w:after="0"/>
        <w:rPr>
          <w:rFonts w:ascii="Times New Roman" w:hAnsi="Times New Roman" w:cs="Times New Roman"/>
          <w:b w:val="0"/>
          <w:color w:val="auto"/>
          <w:sz w:val="24"/>
          <w:szCs w:val="24"/>
        </w:rPr>
      </w:pPr>
    </w:p>
    <w:p w14:paraId="069B5266" w14:textId="49B01343" w:rsidR="00D813D1" w:rsidRPr="00D813D1" w:rsidRDefault="00D813D1" w:rsidP="00D813D1">
      <w:pPr>
        <w:pStyle w:val="Caption"/>
        <w:spacing w:after="0"/>
        <w:ind w:left="360"/>
        <w:jc w:val="center"/>
        <w:rPr>
          <w:rFonts w:ascii="Times New Roman" w:hAnsi="Times New Roman" w:cs="Times New Roman"/>
          <w:b w:val="0"/>
          <w:color w:val="auto"/>
          <w:sz w:val="24"/>
          <w:szCs w:val="24"/>
        </w:rPr>
      </w:pPr>
      <w:r w:rsidRPr="00D813D1">
        <w:rPr>
          <w:rFonts w:ascii="Times New Roman" w:hAnsi="Times New Roman" w:cs="Times New Roman"/>
          <w:b w:val="0"/>
          <w:noProof/>
          <w:color w:val="auto"/>
          <w:sz w:val="22"/>
          <w:szCs w:val="24"/>
        </w:rPr>
        <mc:AlternateContent>
          <mc:Choice Requires="wps">
            <w:drawing>
              <wp:anchor distT="0" distB="0" distL="114300" distR="114300" simplePos="0" relativeHeight="251663360" behindDoc="0" locked="0" layoutInCell="1" allowOverlap="1" wp14:anchorId="4753120F" wp14:editId="6467344A">
                <wp:simplePos x="0" y="0"/>
                <wp:positionH relativeFrom="column">
                  <wp:posOffset>1314097</wp:posOffset>
                </wp:positionH>
                <wp:positionV relativeFrom="paragraph">
                  <wp:posOffset>82550</wp:posOffset>
                </wp:positionV>
                <wp:extent cx="0" cy="276225"/>
                <wp:effectExtent l="0" t="0" r="38100" b="9525"/>
                <wp:wrapNone/>
                <wp:docPr id="22" name="Straight Connector 22"/>
                <wp:cNvGraphicFramePr/>
                <a:graphic xmlns:a="http://schemas.openxmlformats.org/drawingml/2006/main">
                  <a:graphicData uri="http://schemas.microsoft.com/office/word/2010/wordprocessingShape">
                    <wps:wsp>
                      <wps:cNvCnPr/>
                      <wps:spPr>
                        <a:xfrm flipV="1">
                          <a:off x="0" y="0"/>
                          <a:ext cx="0" cy="2762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1AEE5" id="Straight Connector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5pt,6.5pt" to="103.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" strokecolor="black [3213]" strokeweight=".5pt">
                <v:stroke dashstyle="dash" joinstyle="miter"/>
              </v:line>
            </w:pict>
          </mc:Fallback>
        </mc:AlternateContent>
      </w:r>
    </w:p>
    <w:p w14:paraId="0E079FCC" w14:textId="417F6F2B" w:rsidR="00D813D1" w:rsidRPr="00D813D1" w:rsidRDefault="00D813D1" w:rsidP="00D813D1">
      <w:pPr>
        <w:pStyle w:val="Caption"/>
        <w:spacing w:after="0"/>
        <w:ind w:left="360"/>
        <w:jc w:val="center"/>
        <w:rPr>
          <w:rFonts w:ascii="Times New Roman" w:hAnsi="Times New Roman" w:cs="Times New Roman"/>
          <w:b w:val="0"/>
          <w:color w:val="auto"/>
          <w:sz w:val="24"/>
          <w:szCs w:val="24"/>
        </w:rPr>
      </w:pPr>
    </w:p>
    <w:p w14:paraId="29618C38" w14:textId="056A4649" w:rsidR="00D813D1" w:rsidRPr="00D813D1" w:rsidRDefault="00D813D1" w:rsidP="00D813D1">
      <w:pPr>
        <w:pStyle w:val="Caption"/>
        <w:spacing w:after="0"/>
        <w:ind w:left="360"/>
        <w:jc w:val="center"/>
        <w:rPr>
          <w:rFonts w:ascii="Times New Roman" w:hAnsi="Times New Roman" w:cs="Times New Roman"/>
          <w:b w:val="0"/>
          <w:color w:val="auto"/>
          <w:sz w:val="24"/>
          <w:szCs w:val="24"/>
        </w:rPr>
      </w:pPr>
      <w:r w:rsidRPr="00D813D1">
        <w:rPr>
          <w:rFonts w:ascii="Times New Roman" w:hAnsi="Times New Roman" w:cs="Times New Roman"/>
          <w:b w:val="0"/>
          <w:noProof/>
          <w:color w:val="auto"/>
          <w:sz w:val="22"/>
          <w:szCs w:val="24"/>
        </w:rPr>
        <mc:AlternateContent>
          <mc:Choice Requires="wps">
            <w:drawing>
              <wp:anchor distT="0" distB="0" distL="114300" distR="114300" simplePos="0" relativeHeight="251661312" behindDoc="0" locked="0" layoutInCell="1" allowOverlap="1" wp14:anchorId="5AC29BEF" wp14:editId="2FA82715">
                <wp:simplePos x="0" y="0"/>
                <wp:positionH relativeFrom="column">
                  <wp:posOffset>1332088</wp:posOffset>
                </wp:positionH>
                <wp:positionV relativeFrom="paragraph">
                  <wp:posOffset>6209</wp:posOffset>
                </wp:positionV>
                <wp:extent cx="251460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251460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0F144" id="Straight Connector 2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pt,.5pt" to="30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" strokecolor="black [3213]" strokeweight=".5pt">
                <v:stroke dashstyle="dash" joinstyle="miter"/>
              </v:line>
            </w:pict>
          </mc:Fallback>
        </mc:AlternateContent>
      </w:r>
    </w:p>
    <w:p w14:paraId="0FB4C3E9" w14:textId="5589FAA6" w:rsidR="00D813D1" w:rsidRPr="00D813D1" w:rsidRDefault="00D813D1" w:rsidP="00D813D1">
      <w:pPr>
        <w:pStyle w:val="Caption"/>
        <w:spacing w:after="0"/>
        <w:ind w:left="360"/>
        <w:jc w:val="center"/>
        <w:rPr>
          <w:rFonts w:ascii="Times New Roman" w:hAnsi="Times New Roman" w:cs="Times New Roman"/>
          <w:b w:val="0"/>
          <w:color w:val="auto"/>
          <w:sz w:val="24"/>
          <w:szCs w:val="24"/>
          <w:lang w:val="en-US"/>
        </w:rPr>
      </w:pPr>
      <w:r w:rsidRPr="00D813D1">
        <w:rPr>
          <w:rFonts w:ascii="Times New Roman" w:hAnsi="Times New Roman" w:cs="Times New Roman"/>
          <w:b w:val="0"/>
          <w:color w:val="auto"/>
          <w:sz w:val="24"/>
          <w:szCs w:val="24"/>
        </w:rPr>
        <w:t>Gambar II.</w:t>
      </w:r>
      <w:r w:rsidRPr="00D813D1">
        <w:rPr>
          <w:rFonts w:ascii="Times New Roman" w:hAnsi="Times New Roman" w:cs="Times New Roman"/>
          <w:b w:val="0"/>
          <w:color w:val="auto"/>
          <w:sz w:val="24"/>
          <w:szCs w:val="24"/>
        </w:rPr>
        <w:fldChar w:fldCharType="begin"/>
      </w:r>
      <w:r w:rsidRPr="00D813D1">
        <w:rPr>
          <w:rFonts w:ascii="Times New Roman" w:hAnsi="Times New Roman" w:cs="Times New Roman"/>
          <w:b w:val="0"/>
          <w:color w:val="auto"/>
          <w:sz w:val="24"/>
          <w:szCs w:val="24"/>
        </w:rPr>
        <w:instrText xml:space="preserve"> SEQ Gambar_II._ \* ARABIC </w:instrText>
      </w:r>
      <w:r w:rsidRPr="00D813D1">
        <w:rPr>
          <w:rFonts w:ascii="Times New Roman" w:hAnsi="Times New Roman" w:cs="Times New Roman"/>
          <w:b w:val="0"/>
          <w:color w:val="auto"/>
          <w:sz w:val="24"/>
          <w:szCs w:val="24"/>
        </w:rPr>
        <w:fldChar w:fldCharType="separate"/>
      </w:r>
      <w:r w:rsidRPr="00D813D1">
        <w:rPr>
          <w:rFonts w:ascii="Times New Roman" w:hAnsi="Times New Roman" w:cs="Times New Roman"/>
          <w:b w:val="0"/>
          <w:noProof/>
          <w:color w:val="auto"/>
          <w:sz w:val="24"/>
          <w:szCs w:val="24"/>
        </w:rPr>
        <w:t>1</w:t>
      </w:r>
      <w:r w:rsidRPr="00D813D1">
        <w:rPr>
          <w:rFonts w:ascii="Times New Roman" w:hAnsi="Times New Roman" w:cs="Times New Roman"/>
          <w:b w:val="0"/>
          <w:color w:val="auto"/>
          <w:sz w:val="24"/>
          <w:szCs w:val="24"/>
        </w:rPr>
        <w:fldChar w:fldCharType="end"/>
      </w:r>
    </w:p>
    <w:p w14:paraId="24CC859B" w14:textId="77777777" w:rsidR="00D813D1" w:rsidRPr="00D813D1" w:rsidRDefault="00D813D1" w:rsidP="00D813D1">
      <w:pPr>
        <w:pStyle w:val="ListParagraph"/>
        <w:spacing w:after="200" w:line="360" w:lineRule="auto"/>
        <w:ind w:left="360"/>
        <w:jc w:val="center"/>
        <w:rPr>
          <w:rFonts w:ascii="Times New Roman" w:hAnsi="Times New Roman" w:cs="Times New Roman"/>
          <w:sz w:val="24"/>
          <w:szCs w:val="24"/>
        </w:rPr>
      </w:pPr>
      <w:r w:rsidRPr="00D813D1">
        <w:rPr>
          <w:rFonts w:ascii="Times New Roman" w:hAnsi="Times New Roman" w:cs="Times New Roman"/>
          <w:sz w:val="24"/>
          <w:szCs w:val="24"/>
        </w:rPr>
        <w:t>Kerangka teori</w:t>
      </w:r>
    </w:p>
    <w:p w14:paraId="552E5B7B" w14:textId="77777777" w:rsidR="00D813D1" w:rsidRPr="00D813D1" w:rsidRDefault="00D813D1" w:rsidP="00D813D1">
      <w:pPr>
        <w:pStyle w:val="ListParagraph"/>
        <w:widowControl w:val="0"/>
        <w:autoSpaceDE w:val="0"/>
        <w:autoSpaceDN w:val="0"/>
        <w:adjustRightInd w:val="0"/>
        <w:spacing w:after="0" w:line="360" w:lineRule="auto"/>
        <w:ind w:left="0" w:firstLine="567"/>
        <w:contextualSpacing w:val="0"/>
        <w:jc w:val="both"/>
        <w:rPr>
          <w:rFonts w:ascii="Times New Roman" w:hAnsi="Times New Roman" w:cs="Times New Roman"/>
          <w:sz w:val="24"/>
          <w:szCs w:val="24"/>
          <w:lang w:val="en-US"/>
        </w:rPr>
      </w:pPr>
      <w:proofErr w:type="spellStart"/>
      <w:r w:rsidRPr="00D813D1">
        <w:rPr>
          <w:rFonts w:ascii="Times New Roman" w:hAnsi="Times New Roman" w:cs="Times New Roman"/>
          <w:sz w:val="24"/>
          <w:szCs w:val="24"/>
          <w:lang w:val="en-US"/>
        </w:rPr>
        <w:t>Keterangan</w:t>
      </w:r>
      <w:proofErr w:type="spellEnd"/>
      <w:r w:rsidRPr="00D813D1">
        <w:rPr>
          <w:rFonts w:ascii="Times New Roman" w:hAnsi="Times New Roman" w:cs="Times New Roman"/>
          <w:sz w:val="24"/>
          <w:szCs w:val="24"/>
          <w:lang w:val="en-US"/>
        </w:rPr>
        <w:t>:</w:t>
      </w:r>
    </w:p>
    <w:p w14:paraId="6E786528" w14:textId="77777777" w:rsidR="00D813D1" w:rsidRPr="00D813D1" w:rsidRDefault="00D813D1" w:rsidP="00D813D1">
      <w:pPr>
        <w:pStyle w:val="Default"/>
      </w:pPr>
    </w:p>
    <w:p w14:paraId="1BCDA9D1" w14:textId="77777777" w:rsidR="00D813D1" w:rsidRPr="00D813D1" w:rsidRDefault="00D813D1" w:rsidP="00D813D1">
      <w:pPr>
        <w:pStyle w:val="ListParagraph"/>
        <w:numPr>
          <w:ilvl w:val="0"/>
          <w:numId w:val="4"/>
        </w:numPr>
        <w:spacing w:line="240" w:lineRule="auto"/>
        <w:ind w:left="1134"/>
        <w:jc w:val="both"/>
        <w:rPr>
          <w:rFonts w:ascii="Times New Roman" w:eastAsia="Times New Roman" w:hAnsi="Times New Roman" w:cs="Times New Roman"/>
          <w:noProof/>
          <w:color w:val="000000" w:themeColor="text1"/>
          <w:sz w:val="24"/>
          <w:szCs w:val="24"/>
          <w:lang w:val="en-US"/>
        </w:rPr>
      </w:pPr>
      <w:r w:rsidRPr="00D813D1">
        <w:rPr>
          <w:rFonts w:ascii="Times New Roman" w:eastAsia="Times New Roman" w:hAnsi="Times New Roman" w:cs="Times New Roman"/>
          <w:noProof/>
          <w:color w:val="000000" w:themeColor="text1"/>
          <w:sz w:val="24"/>
          <w:szCs w:val="24"/>
        </w:rPr>
        <w:t>(</w:t>
      </w:r>
      <w:r w:rsidRPr="00D813D1">
        <w:rPr>
          <w:rFonts w:ascii="Times New Roman" w:eastAsia="Times New Roman" w:hAnsi="Times New Roman" w:cs="Times New Roman"/>
          <w:noProof/>
          <w:color w:val="000000" w:themeColor="text1"/>
          <w:sz w:val="24"/>
          <w:szCs w:val="24"/>
          <w:lang w:val="en-US"/>
        </w:rPr>
        <w:t>Harahap dan Tirtayasa, 2020), (Saleh &amp; Utomo, 2018), (Andayani &amp; Tirtayasa, 2019)</w:t>
      </w:r>
    </w:p>
    <w:p w14:paraId="3BF87B30" w14:textId="77777777" w:rsidR="00D813D1" w:rsidRPr="00D813D1" w:rsidRDefault="00D813D1" w:rsidP="00D813D1">
      <w:pPr>
        <w:pStyle w:val="ListParagraph"/>
        <w:numPr>
          <w:ilvl w:val="0"/>
          <w:numId w:val="4"/>
        </w:numPr>
        <w:spacing w:line="240" w:lineRule="auto"/>
        <w:ind w:left="1134"/>
        <w:jc w:val="both"/>
        <w:rPr>
          <w:rFonts w:ascii="Times New Roman" w:eastAsia="Times New Roman" w:hAnsi="Times New Roman" w:cs="Times New Roman"/>
          <w:noProof/>
          <w:color w:val="000000" w:themeColor="text1"/>
          <w:sz w:val="24"/>
          <w:szCs w:val="24"/>
          <w:lang w:val="en-US"/>
        </w:rPr>
      </w:pPr>
      <w:r w:rsidRPr="00D813D1">
        <w:rPr>
          <w:rFonts w:ascii="Times New Roman" w:hAnsi="Times New Roman" w:cs="Times New Roman"/>
          <w:sz w:val="24"/>
          <w:szCs w:val="24"/>
          <w:lang w:val="en-US"/>
        </w:rPr>
        <w:t>(</w:t>
      </w:r>
      <w:proofErr w:type="spellStart"/>
      <w:r w:rsidRPr="00D813D1">
        <w:rPr>
          <w:rFonts w:ascii="Times New Roman" w:hAnsi="Times New Roman" w:cs="Times New Roman"/>
          <w:sz w:val="24"/>
          <w:szCs w:val="24"/>
          <w:lang w:val="en-US"/>
        </w:rPr>
        <w:t>Jahari</w:t>
      </w:r>
      <w:proofErr w:type="spellEnd"/>
      <w:r w:rsidRPr="00D813D1">
        <w:rPr>
          <w:rFonts w:ascii="Times New Roman" w:hAnsi="Times New Roman" w:cs="Times New Roman"/>
          <w:sz w:val="24"/>
          <w:szCs w:val="24"/>
          <w:lang w:val="en-US"/>
        </w:rPr>
        <w:t xml:space="preserve">, 2019), (Prabowo, Sanusi &amp; </w:t>
      </w:r>
      <w:proofErr w:type="spellStart"/>
      <w:r w:rsidRPr="00D813D1">
        <w:rPr>
          <w:rFonts w:ascii="Times New Roman" w:hAnsi="Times New Roman" w:cs="Times New Roman"/>
          <w:sz w:val="24"/>
          <w:szCs w:val="24"/>
          <w:lang w:val="en-US"/>
        </w:rPr>
        <w:t>Sumarsono</w:t>
      </w:r>
      <w:proofErr w:type="spellEnd"/>
      <w:r w:rsidRPr="00D813D1">
        <w:rPr>
          <w:rFonts w:ascii="Times New Roman" w:hAnsi="Times New Roman" w:cs="Times New Roman"/>
          <w:sz w:val="24"/>
          <w:szCs w:val="24"/>
          <w:lang w:val="en-US"/>
        </w:rPr>
        <w:t xml:space="preserve">, 2018) dan </w:t>
      </w:r>
      <w:r w:rsidRPr="00D813D1">
        <w:rPr>
          <w:rFonts w:ascii="Times New Roman" w:hAnsi="Times New Roman" w:cs="Times New Roman"/>
          <w:sz w:val="24"/>
          <w:szCs w:val="24"/>
          <w:lang w:val="en-US"/>
        </w:rPr>
        <w:fldChar w:fldCharType="begin" w:fldLock="1"/>
      </w:r>
      <w:r w:rsidRPr="00D813D1">
        <w:rPr>
          <w:rFonts w:ascii="Times New Roman" w:hAnsi="Times New Roman" w:cs="Times New Roman"/>
          <w:sz w:val="24"/>
          <w:szCs w:val="24"/>
          <w:lang w:val="en-US"/>
        </w:rPr>
        <w:instrText>ADDIN CSL_CITATION {"citationItems":[{"id":"ITEM-1","itemData":{"abstract":"This study proves the factors that improve employee performance in Tlatar Boyolali Water Park Ecotourism. The factors analyzed in this study are job stress, work discipline, job satisfaction and employee performance. The population in the study were all permanent employees of Tlatar Boyolali Water Park Ecotourism which won 63 people. The sampling technique uses saturated samples in which the entire population is taken as research samples. Data collection through the collection of questionnaires with a Likert scale. Questionnaire testing using the Classicality test consists of tests of normality, multicolliniarity, heterocedasticity, autocorrelation and linearity as well as additional tests of validity and reliability. From this test shows that the data does not occur and the problem can be submitted for regression testing. The statistical method used is multiple linear regression with a significance level of 5%. Based on the results of the hypothesis it can be concluded that work stress and work discipline are significant on employee performance, while job satisfaction has an effect but is not significant","author":[{"dropping-particle":"","family":"Partika","given":"Pupuh Dwi","non-dropping-particle":"","parse-names":false,"suffix":""},{"dropping-particle":"","family":"Ismanto","given":"Bambang","non-dropping-particle":"","parse-names":false,"suffix":""},{"dropping-particle":"","family":"Rina","given":"Lelahester","non-dropping-particle":"","parse-names":false,"suffix":""}],"container-title":"Jurnal Benefita","id":"ITEM-1","issue":"2","issued":{"date-parts":[["2020"]]},"page":"308-323","title":"Pengaruh Stres Kerja, Disiplin Kerja dan Kepuasan Kerja Terhadap Kinerja Karyawan Ekowisata Taman Air Tlatar Boyolali","type":"article-journal","volume":"5"},"uris":["http://www.mendeley.com/documents/?uuid=6f3d5d2b-afd4-4afb-be44-91974c310068"]}],"mendeley":{"formattedCitation":"(Partika, Ismanto, and Rina 2020)","manualFormatting":"(Partika, Ismanto &amp; Rina, 2020)","plainTextFormattedCitation":"(Partika, Ismanto, and Rina 2020)","previouslyFormattedCitation":"&lt;sup&gt;8&lt;/sup&gt;"},"properties":{"noteIndex":0},"schema":"https://github.com/citation-style-language/schema/raw/master/csl-citation.json"}</w:instrText>
      </w:r>
      <w:r w:rsidRPr="00D813D1">
        <w:rPr>
          <w:rFonts w:ascii="Times New Roman" w:hAnsi="Times New Roman" w:cs="Times New Roman"/>
          <w:sz w:val="24"/>
          <w:szCs w:val="24"/>
          <w:lang w:val="en-US"/>
        </w:rPr>
        <w:fldChar w:fldCharType="separate"/>
      </w:r>
      <w:r w:rsidRPr="00D813D1">
        <w:rPr>
          <w:rFonts w:ascii="Times New Roman" w:hAnsi="Times New Roman" w:cs="Times New Roman"/>
          <w:sz w:val="24"/>
          <w:szCs w:val="24"/>
          <w:lang w:val="en-US"/>
        </w:rPr>
        <w:t>(</w:t>
      </w:r>
      <w:proofErr w:type="spellStart"/>
      <w:r w:rsidRPr="00D813D1">
        <w:rPr>
          <w:rFonts w:ascii="Times New Roman" w:hAnsi="Times New Roman" w:cs="Times New Roman"/>
          <w:sz w:val="24"/>
          <w:szCs w:val="24"/>
          <w:lang w:val="en-US"/>
        </w:rPr>
        <w:t>Partika</w:t>
      </w:r>
      <w:proofErr w:type="spell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Ismanto</w:t>
      </w:r>
      <w:proofErr w:type="spellEnd"/>
      <w:r w:rsidRPr="00D813D1">
        <w:rPr>
          <w:rFonts w:ascii="Times New Roman" w:hAnsi="Times New Roman" w:cs="Times New Roman"/>
          <w:sz w:val="24"/>
          <w:szCs w:val="24"/>
          <w:lang w:val="en-US"/>
        </w:rPr>
        <w:t xml:space="preserve"> &amp; Rina, 2020)</w:t>
      </w:r>
      <w:r w:rsidRPr="00D813D1">
        <w:rPr>
          <w:rFonts w:ascii="Times New Roman" w:hAnsi="Times New Roman" w:cs="Times New Roman"/>
          <w:sz w:val="24"/>
          <w:szCs w:val="24"/>
          <w:lang w:val="en-US"/>
        </w:rPr>
        <w:fldChar w:fldCharType="end"/>
      </w:r>
    </w:p>
    <w:p w14:paraId="469AA61F" w14:textId="77777777" w:rsidR="00D813D1" w:rsidRPr="00D813D1" w:rsidRDefault="00D813D1" w:rsidP="00D813D1">
      <w:pPr>
        <w:pStyle w:val="ListParagraph"/>
        <w:numPr>
          <w:ilvl w:val="0"/>
          <w:numId w:val="4"/>
        </w:numPr>
        <w:spacing w:line="240" w:lineRule="auto"/>
        <w:ind w:left="1134"/>
        <w:jc w:val="both"/>
        <w:rPr>
          <w:rFonts w:ascii="Times New Roman" w:eastAsia="Times New Roman" w:hAnsi="Times New Roman" w:cs="Times New Roman"/>
          <w:noProof/>
          <w:color w:val="000000" w:themeColor="text1"/>
          <w:sz w:val="24"/>
          <w:szCs w:val="24"/>
          <w:lang w:val="en-US"/>
        </w:rPr>
      </w:pPr>
      <w:r w:rsidRPr="00D813D1">
        <w:rPr>
          <w:rFonts w:ascii="Times New Roman" w:hAnsi="Times New Roman" w:cs="Times New Roman"/>
          <w:sz w:val="24"/>
          <w:szCs w:val="24"/>
          <w:lang w:val="en-US"/>
        </w:rPr>
        <w:t xml:space="preserve">(Saleh &amp; </w:t>
      </w:r>
      <w:proofErr w:type="spellStart"/>
      <w:r w:rsidRPr="00D813D1">
        <w:rPr>
          <w:rFonts w:ascii="Times New Roman" w:hAnsi="Times New Roman" w:cs="Times New Roman"/>
          <w:sz w:val="24"/>
          <w:szCs w:val="24"/>
          <w:lang w:val="en-US"/>
        </w:rPr>
        <w:t>Utomo</w:t>
      </w:r>
      <w:proofErr w:type="spellEnd"/>
      <w:r w:rsidRPr="00D813D1">
        <w:rPr>
          <w:rFonts w:ascii="Times New Roman" w:hAnsi="Times New Roman" w:cs="Times New Roman"/>
          <w:sz w:val="24"/>
          <w:szCs w:val="24"/>
          <w:lang w:val="en-US"/>
        </w:rPr>
        <w:t>, 2018</w:t>
      </w:r>
      <w:proofErr w:type="gramStart"/>
      <w:r w:rsidRPr="00D813D1">
        <w:rPr>
          <w:rFonts w:ascii="Times New Roman" w:hAnsi="Times New Roman" w:cs="Times New Roman"/>
          <w:sz w:val="24"/>
          <w:szCs w:val="24"/>
          <w:lang w:val="en-US"/>
        </w:rPr>
        <w:t>) ,</w:t>
      </w:r>
      <w:proofErr w:type="gramEnd"/>
      <w:r w:rsidRPr="00D813D1">
        <w:rPr>
          <w:rFonts w:ascii="Times New Roman" w:hAnsi="Times New Roman" w:cs="Times New Roman"/>
          <w:sz w:val="24"/>
          <w:szCs w:val="24"/>
          <w:lang w:val="en-US"/>
        </w:rPr>
        <w:t xml:space="preserve"> (</w:t>
      </w:r>
      <w:proofErr w:type="spellStart"/>
      <w:r w:rsidRPr="00D813D1">
        <w:rPr>
          <w:rFonts w:ascii="Times New Roman" w:hAnsi="Times New Roman" w:cs="Times New Roman"/>
          <w:sz w:val="24"/>
          <w:szCs w:val="24"/>
          <w:lang w:val="en-US"/>
        </w:rPr>
        <w:t>Fatmawati</w:t>
      </w:r>
      <w:proofErr w:type="spellEnd"/>
      <w:r w:rsidRPr="00D813D1">
        <w:rPr>
          <w:rFonts w:ascii="Times New Roman" w:hAnsi="Times New Roman" w:cs="Times New Roman"/>
          <w:sz w:val="24"/>
          <w:szCs w:val="24"/>
          <w:lang w:val="en-US"/>
        </w:rPr>
        <w:t xml:space="preserve">, Hartono &amp; </w:t>
      </w:r>
      <w:proofErr w:type="spellStart"/>
      <w:r w:rsidRPr="00D813D1">
        <w:rPr>
          <w:rFonts w:ascii="Times New Roman" w:hAnsi="Times New Roman" w:cs="Times New Roman"/>
          <w:sz w:val="24"/>
          <w:szCs w:val="24"/>
          <w:lang w:val="en-US"/>
        </w:rPr>
        <w:t>Istiatin</w:t>
      </w:r>
      <w:proofErr w:type="spellEnd"/>
      <w:r w:rsidRPr="00D813D1">
        <w:rPr>
          <w:rFonts w:ascii="Times New Roman" w:hAnsi="Times New Roman" w:cs="Times New Roman"/>
          <w:sz w:val="24"/>
          <w:szCs w:val="24"/>
          <w:lang w:val="en-US"/>
        </w:rPr>
        <w:t>, 2020)</w:t>
      </w:r>
    </w:p>
    <w:p w14:paraId="35E3CA41" w14:textId="77777777" w:rsidR="00D813D1" w:rsidRPr="00D813D1" w:rsidRDefault="00D813D1" w:rsidP="00D813D1">
      <w:pPr>
        <w:ind w:left="1134"/>
        <w:rPr>
          <w:rFonts w:ascii="Times New Roman" w:hAnsi="Times New Roman" w:cs="Times New Roman"/>
          <w:b/>
          <w:sz w:val="24"/>
          <w:szCs w:val="24"/>
          <w:lang w:val="en-US"/>
        </w:rPr>
      </w:pPr>
    </w:p>
    <w:p w14:paraId="7E0F1070" w14:textId="77777777" w:rsidR="00D813D1" w:rsidRPr="00D813D1" w:rsidRDefault="00D813D1" w:rsidP="00D813D1">
      <w:pPr>
        <w:pStyle w:val="ListParagraph"/>
        <w:numPr>
          <w:ilvl w:val="0"/>
          <w:numId w:val="6"/>
        </w:num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D813D1">
        <w:rPr>
          <w:rFonts w:ascii="Times New Roman" w:hAnsi="Times New Roman" w:cs="Times New Roman"/>
          <w:b/>
          <w:sz w:val="24"/>
          <w:szCs w:val="24"/>
          <w:lang w:val="en-US"/>
        </w:rPr>
        <w:t>Hipotesis</w:t>
      </w:r>
      <w:proofErr w:type="spellEnd"/>
    </w:p>
    <w:p w14:paraId="22F6A57B" w14:textId="77777777" w:rsidR="00D813D1" w:rsidRPr="00D813D1" w:rsidRDefault="00D813D1" w:rsidP="00D813D1">
      <w:pPr>
        <w:spacing w:line="480" w:lineRule="auto"/>
        <w:ind w:left="567" w:firstLine="634"/>
        <w:jc w:val="both"/>
        <w:rPr>
          <w:rFonts w:ascii="Times New Roman" w:eastAsia="Times New Roman" w:hAnsi="Times New Roman" w:cs="Times New Roman"/>
          <w:noProof/>
          <w:color w:val="000000" w:themeColor="text1"/>
          <w:sz w:val="24"/>
          <w:szCs w:val="24"/>
        </w:rPr>
      </w:pPr>
      <w:r w:rsidRPr="00D813D1">
        <w:rPr>
          <w:rFonts w:ascii="Times New Roman" w:eastAsia="Times New Roman" w:hAnsi="Times New Roman" w:cs="Times New Roman"/>
          <w:noProof/>
          <w:color w:val="000000" w:themeColor="text1"/>
          <w:sz w:val="24"/>
          <w:szCs w:val="24"/>
        </w:rPr>
        <w:lastRenderedPageBreak/>
        <w:t xml:space="preserve">Menurut Sugiyono </w:t>
      </w:r>
      <w:r w:rsidRPr="00D813D1">
        <w:rPr>
          <w:rFonts w:ascii="Times New Roman" w:eastAsia="Times New Roman" w:hAnsi="Times New Roman" w:cs="Times New Roman"/>
          <w:noProof/>
          <w:color w:val="000000" w:themeColor="text1"/>
          <w:sz w:val="24"/>
          <w:szCs w:val="24"/>
          <w:lang w:val="en-GB"/>
        </w:rPr>
        <w:t>(</w:t>
      </w:r>
      <w:r w:rsidRPr="00D813D1">
        <w:rPr>
          <w:rFonts w:ascii="Times New Roman" w:eastAsia="Times New Roman" w:hAnsi="Times New Roman" w:cs="Times New Roman"/>
          <w:noProof/>
          <w:color w:val="000000" w:themeColor="text1"/>
          <w:sz w:val="24"/>
          <w:szCs w:val="24"/>
        </w:rPr>
        <w:t>2019:</w:t>
      </w:r>
      <w:r w:rsidRPr="00D813D1">
        <w:rPr>
          <w:rFonts w:ascii="Times New Roman" w:eastAsia="Times New Roman" w:hAnsi="Times New Roman" w:cs="Times New Roman"/>
          <w:noProof/>
          <w:color w:val="000000" w:themeColor="text1"/>
          <w:sz w:val="24"/>
          <w:szCs w:val="24"/>
          <w:lang w:val="en-US"/>
        </w:rPr>
        <w:t xml:space="preserve"> </w:t>
      </w:r>
      <w:r w:rsidRPr="00D813D1">
        <w:rPr>
          <w:rFonts w:ascii="Times New Roman" w:eastAsia="Times New Roman" w:hAnsi="Times New Roman" w:cs="Times New Roman"/>
          <w:noProof/>
          <w:color w:val="000000" w:themeColor="text1"/>
          <w:sz w:val="24"/>
          <w:szCs w:val="24"/>
        </w:rPr>
        <w:t>99)</w:t>
      </w:r>
      <w:r w:rsidRPr="00D813D1">
        <w:rPr>
          <w:rFonts w:ascii="Times New Roman" w:eastAsia="Times New Roman" w:hAnsi="Times New Roman" w:cs="Times New Roman"/>
          <w:noProof/>
          <w:color w:val="000000" w:themeColor="text1"/>
          <w:sz w:val="24"/>
          <w:szCs w:val="24"/>
          <w:lang w:val="en-US"/>
        </w:rPr>
        <w:t xml:space="preserve"> </w:t>
      </w:r>
      <w:r w:rsidRPr="00D813D1">
        <w:rPr>
          <w:rFonts w:ascii="Times New Roman" w:eastAsia="Times New Roman" w:hAnsi="Times New Roman" w:cs="Times New Roman"/>
          <w:noProof/>
          <w:color w:val="000000" w:themeColor="text1"/>
          <w:sz w:val="24"/>
          <w:szCs w:val="24"/>
        </w:rPr>
        <w:t xml:space="preserve">hipotesis merupakan jawaban sementara dari rumusan penelitian yang telah dinyatakan dalam bentuk kalimat pernyataan dan hendak diuji kebenarannya. Berdasarkan perumusan kerangka penelitian tersebut, maka hipotesis yang diambil sebagai berikut  : </w:t>
      </w:r>
    </w:p>
    <w:p w14:paraId="6B371ED9" w14:textId="77777777" w:rsidR="00D813D1" w:rsidRPr="00D813D1" w:rsidRDefault="00D813D1" w:rsidP="00D813D1">
      <w:pPr>
        <w:pStyle w:val="ListParagraph"/>
        <w:numPr>
          <w:ilvl w:val="4"/>
          <w:numId w:val="2"/>
        </w:numPr>
        <w:spacing w:line="480" w:lineRule="auto"/>
        <w:ind w:left="993"/>
        <w:jc w:val="both"/>
        <w:rPr>
          <w:rFonts w:ascii="Times New Roman" w:eastAsia="Times New Roman" w:hAnsi="Times New Roman" w:cs="Times New Roman"/>
          <w:noProof/>
          <w:color w:val="000000" w:themeColor="text1"/>
          <w:sz w:val="24"/>
          <w:szCs w:val="24"/>
          <w:lang w:val="en-US"/>
        </w:rPr>
      </w:pPr>
      <w:r w:rsidRPr="00D813D1">
        <w:rPr>
          <w:rFonts w:ascii="Times New Roman" w:eastAsia="Times New Roman" w:hAnsi="Times New Roman" w:cs="Times New Roman"/>
          <w:noProof/>
          <w:color w:val="000000" w:themeColor="text1"/>
          <w:sz w:val="24"/>
          <w:szCs w:val="24"/>
        </w:rPr>
        <w:t xml:space="preserve">Pengaruh </w:t>
      </w:r>
      <w:r w:rsidRPr="00D813D1">
        <w:rPr>
          <w:rFonts w:ascii="Times New Roman" w:eastAsia="Times New Roman" w:hAnsi="Times New Roman" w:cs="Times New Roman"/>
          <w:noProof/>
          <w:color w:val="000000" w:themeColor="text1"/>
          <w:sz w:val="24"/>
          <w:szCs w:val="24"/>
          <w:lang w:val="en-US"/>
        </w:rPr>
        <w:t>motivasi kerja</w:t>
      </w:r>
      <w:r w:rsidRPr="00D813D1">
        <w:rPr>
          <w:rFonts w:ascii="Times New Roman" w:eastAsia="Times New Roman" w:hAnsi="Times New Roman" w:cs="Times New Roman"/>
          <w:noProof/>
          <w:color w:val="000000" w:themeColor="text1"/>
          <w:sz w:val="24"/>
          <w:szCs w:val="24"/>
        </w:rPr>
        <w:t xml:space="preserve"> terhadap </w:t>
      </w:r>
      <w:r w:rsidRPr="00D813D1">
        <w:rPr>
          <w:rFonts w:ascii="Times New Roman" w:eastAsia="Times New Roman" w:hAnsi="Times New Roman" w:cs="Times New Roman"/>
          <w:noProof/>
          <w:color w:val="000000" w:themeColor="text1"/>
          <w:sz w:val="24"/>
          <w:szCs w:val="24"/>
          <w:lang w:val="en-US"/>
        </w:rPr>
        <w:t>kinerja karyawan</w:t>
      </w:r>
      <w:r w:rsidRPr="00D813D1">
        <w:rPr>
          <w:rFonts w:ascii="Times New Roman" w:eastAsia="Times New Roman" w:hAnsi="Times New Roman" w:cs="Times New Roman"/>
          <w:noProof/>
          <w:color w:val="000000" w:themeColor="text1"/>
          <w:sz w:val="24"/>
          <w:szCs w:val="24"/>
        </w:rPr>
        <w:t xml:space="preserve"> (</w:t>
      </w:r>
      <w:r w:rsidRPr="00D813D1">
        <w:rPr>
          <w:rFonts w:ascii="Times New Roman" w:eastAsia="Times New Roman" w:hAnsi="Times New Roman" w:cs="Times New Roman"/>
          <w:noProof/>
          <w:color w:val="000000" w:themeColor="text1"/>
          <w:sz w:val="24"/>
          <w:szCs w:val="24"/>
          <w:lang w:val="en-US"/>
        </w:rPr>
        <w:t>Harahap dan Tirtayasa, 2020</w:t>
      </w:r>
      <w:r w:rsidRPr="00D813D1">
        <w:rPr>
          <w:rFonts w:ascii="Times New Roman" w:eastAsia="Times New Roman" w:hAnsi="Times New Roman" w:cs="Times New Roman"/>
          <w:noProof/>
          <w:color w:val="000000" w:themeColor="text1"/>
          <w:sz w:val="24"/>
          <w:szCs w:val="24"/>
        </w:rPr>
        <w:t xml:space="preserve">) </w:t>
      </w:r>
    </w:p>
    <w:p w14:paraId="3CA74964" w14:textId="77777777" w:rsidR="00D813D1" w:rsidRPr="00D813D1" w:rsidRDefault="00D813D1" w:rsidP="00D813D1">
      <w:pPr>
        <w:pStyle w:val="ListParagraph"/>
        <w:spacing w:line="480" w:lineRule="auto"/>
        <w:ind w:left="993"/>
        <w:jc w:val="both"/>
        <w:rPr>
          <w:rFonts w:ascii="Times New Roman" w:eastAsia="Times New Roman" w:hAnsi="Times New Roman" w:cs="Times New Roman"/>
          <w:noProof/>
          <w:color w:val="000000" w:themeColor="text1"/>
          <w:sz w:val="24"/>
          <w:szCs w:val="24"/>
          <w:lang w:val="en-US"/>
        </w:rPr>
      </w:pPr>
      <w:r w:rsidRPr="00D813D1">
        <w:rPr>
          <w:rFonts w:ascii="Times New Roman" w:eastAsia="Times New Roman" w:hAnsi="Times New Roman" w:cs="Times New Roman"/>
          <w:noProof/>
          <w:color w:val="000000" w:themeColor="text1"/>
          <w:sz w:val="24"/>
          <w:szCs w:val="24"/>
        </w:rPr>
        <w:t>(</w:t>
      </w:r>
      <w:r w:rsidRPr="00D813D1">
        <w:rPr>
          <w:rFonts w:ascii="Times New Roman" w:eastAsia="Times New Roman" w:hAnsi="Times New Roman" w:cs="Times New Roman"/>
          <w:noProof/>
          <w:color w:val="000000" w:themeColor="text1"/>
          <w:sz w:val="24"/>
          <w:szCs w:val="24"/>
          <w:lang w:val="en-US"/>
        </w:rPr>
        <w:t>Harahap dan Tirtayasa, 2020</w:t>
      </w:r>
      <w:r w:rsidRPr="00D813D1">
        <w:rPr>
          <w:rFonts w:ascii="Times New Roman" w:eastAsia="Times New Roman" w:hAnsi="Times New Roman" w:cs="Times New Roman"/>
          <w:noProof/>
          <w:color w:val="000000" w:themeColor="text1"/>
          <w:sz w:val="24"/>
          <w:szCs w:val="24"/>
        </w:rPr>
        <w:t xml:space="preserve">) dalam penelitiannya menemukan jika </w:t>
      </w:r>
      <w:r w:rsidRPr="00D813D1">
        <w:rPr>
          <w:rFonts w:ascii="Times New Roman" w:eastAsia="Times New Roman" w:hAnsi="Times New Roman" w:cs="Times New Roman"/>
          <w:noProof/>
          <w:color w:val="000000" w:themeColor="text1"/>
          <w:sz w:val="24"/>
          <w:szCs w:val="24"/>
          <w:lang w:val="en-US"/>
        </w:rPr>
        <w:t>motivasi kerja</w:t>
      </w:r>
      <w:r w:rsidRPr="00D813D1">
        <w:rPr>
          <w:rFonts w:ascii="Times New Roman" w:eastAsia="Times New Roman" w:hAnsi="Times New Roman" w:cs="Times New Roman"/>
          <w:noProof/>
          <w:color w:val="000000" w:themeColor="text1"/>
          <w:sz w:val="24"/>
          <w:szCs w:val="24"/>
        </w:rPr>
        <w:t xml:space="preserve"> mempengaruhi </w:t>
      </w:r>
      <w:r w:rsidRPr="00D813D1">
        <w:rPr>
          <w:rFonts w:ascii="Times New Roman" w:eastAsia="Times New Roman" w:hAnsi="Times New Roman" w:cs="Times New Roman"/>
          <w:noProof/>
          <w:color w:val="000000" w:themeColor="text1"/>
          <w:sz w:val="24"/>
          <w:szCs w:val="24"/>
          <w:lang w:val="en-US"/>
        </w:rPr>
        <w:t>kinerja karyawan</w:t>
      </w:r>
      <w:r w:rsidRPr="00D813D1">
        <w:rPr>
          <w:rFonts w:ascii="Times New Roman" w:eastAsia="Times New Roman" w:hAnsi="Times New Roman" w:cs="Times New Roman"/>
          <w:noProof/>
          <w:color w:val="000000" w:themeColor="text1"/>
          <w:sz w:val="24"/>
          <w:szCs w:val="24"/>
        </w:rPr>
        <w:t>. Berdasarkan uraian tersebut, hipotesis penelitian (H</w:t>
      </w:r>
      <w:r w:rsidRPr="00D813D1">
        <w:rPr>
          <w:rFonts w:ascii="Times New Roman" w:eastAsia="Times New Roman" w:hAnsi="Times New Roman" w:cs="Times New Roman"/>
          <w:noProof/>
          <w:color w:val="000000" w:themeColor="text1"/>
          <w:sz w:val="24"/>
          <w:szCs w:val="24"/>
          <w:lang w:val="en-US"/>
        </w:rPr>
        <w:t>1</w:t>
      </w:r>
      <w:r w:rsidRPr="00D813D1">
        <w:rPr>
          <w:rFonts w:ascii="Times New Roman" w:eastAsia="Times New Roman" w:hAnsi="Times New Roman" w:cs="Times New Roman"/>
          <w:noProof/>
          <w:color w:val="000000" w:themeColor="text1"/>
          <w:sz w:val="24"/>
          <w:szCs w:val="24"/>
        </w:rPr>
        <w:t xml:space="preserve">) adalah : </w:t>
      </w:r>
    </w:p>
    <w:p w14:paraId="78B76428" w14:textId="77777777" w:rsidR="00D813D1" w:rsidRPr="00D813D1" w:rsidRDefault="00D813D1" w:rsidP="00D813D1">
      <w:pPr>
        <w:spacing w:line="480" w:lineRule="auto"/>
        <w:ind w:left="993"/>
        <w:jc w:val="both"/>
        <w:rPr>
          <w:rFonts w:ascii="Times New Roman" w:eastAsia="Times New Roman" w:hAnsi="Times New Roman" w:cs="Times New Roman"/>
          <w:noProof/>
          <w:color w:val="000000" w:themeColor="text1"/>
          <w:sz w:val="24"/>
          <w:szCs w:val="24"/>
          <w:lang w:val="en-US"/>
        </w:rPr>
      </w:pPr>
      <w:r w:rsidRPr="00D813D1">
        <w:rPr>
          <w:rFonts w:ascii="Times New Roman" w:eastAsia="Times New Roman" w:hAnsi="Times New Roman" w:cs="Times New Roman"/>
          <w:noProof/>
          <w:color w:val="000000" w:themeColor="text1"/>
          <w:sz w:val="24"/>
          <w:szCs w:val="24"/>
        </w:rPr>
        <w:t>H</w:t>
      </w:r>
      <w:r w:rsidRPr="00D813D1">
        <w:rPr>
          <w:rFonts w:ascii="Times New Roman" w:eastAsia="Times New Roman" w:hAnsi="Times New Roman" w:cs="Times New Roman"/>
          <w:noProof/>
          <w:color w:val="000000" w:themeColor="text1"/>
          <w:sz w:val="24"/>
          <w:szCs w:val="24"/>
          <w:lang w:val="en-US"/>
        </w:rPr>
        <w:t>1</w:t>
      </w:r>
      <w:r w:rsidRPr="00D813D1">
        <w:rPr>
          <w:rFonts w:ascii="Times New Roman" w:eastAsia="Times New Roman" w:hAnsi="Times New Roman" w:cs="Times New Roman"/>
          <w:noProof/>
          <w:color w:val="000000" w:themeColor="text1"/>
          <w:sz w:val="24"/>
          <w:szCs w:val="24"/>
        </w:rPr>
        <w:t xml:space="preserve"> = Diduga terdapat pengaruh positif dan signifikan antara </w:t>
      </w:r>
      <w:r w:rsidRPr="00D813D1">
        <w:rPr>
          <w:rFonts w:ascii="Times New Roman" w:eastAsia="Times New Roman" w:hAnsi="Times New Roman" w:cs="Times New Roman"/>
          <w:noProof/>
          <w:color w:val="000000" w:themeColor="text1"/>
          <w:sz w:val="24"/>
          <w:szCs w:val="24"/>
          <w:lang w:val="en-US"/>
        </w:rPr>
        <w:t xml:space="preserve">motivasi kerja terhadap </w:t>
      </w:r>
      <w:r w:rsidRPr="00D813D1">
        <w:rPr>
          <w:rFonts w:ascii="Times New Roman" w:hAnsi="Times New Roman" w:cs="Times New Roman"/>
          <w:sz w:val="24"/>
          <w:szCs w:val="24"/>
          <w:lang w:val="en-US"/>
        </w:rPr>
        <w:t>k</w:t>
      </w:r>
      <w:r w:rsidRPr="00D813D1">
        <w:rPr>
          <w:rFonts w:ascii="Times New Roman" w:hAnsi="Times New Roman" w:cs="Times New Roman"/>
          <w:sz w:val="24"/>
          <w:szCs w:val="24"/>
        </w:rPr>
        <w:t xml:space="preserve">inerja </w:t>
      </w:r>
      <w:r w:rsidRPr="00D813D1">
        <w:rPr>
          <w:rFonts w:ascii="Times New Roman" w:hAnsi="Times New Roman" w:cs="Times New Roman"/>
          <w:sz w:val="24"/>
          <w:szCs w:val="24"/>
          <w:lang w:val="en-US"/>
        </w:rPr>
        <w:t>k</w:t>
      </w:r>
      <w:r w:rsidRPr="00D813D1">
        <w:rPr>
          <w:rFonts w:ascii="Times New Roman" w:hAnsi="Times New Roman" w:cs="Times New Roman"/>
          <w:sz w:val="24"/>
          <w:szCs w:val="24"/>
        </w:rPr>
        <w:t>aryawan di PT Argantha Jaya Globalindo Karanganyar</w:t>
      </w:r>
      <w:r w:rsidRPr="00D813D1">
        <w:rPr>
          <w:rFonts w:ascii="Times New Roman" w:hAnsi="Times New Roman" w:cs="Times New Roman"/>
          <w:sz w:val="24"/>
          <w:szCs w:val="24"/>
          <w:lang w:val="en-US"/>
        </w:rPr>
        <w:t>.</w:t>
      </w:r>
    </w:p>
    <w:p w14:paraId="2E8A42C6" w14:textId="77777777" w:rsidR="00D813D1" w:rsidRPr="00D813D1" w:rsidRDefault="00D813D1" w:rsidP="00D813D1">
      <w:pPr>
        <w:pStyle w:val="ListParagraph"/>
        <w:numPr>
          <w:ilvl w:val="4"/>
          <w:numId w:val="2"/>
        </w:numPr>
        <w:spacing w:line="480" w:lineRule="auto"/>
        <w:ind w:left="993"/>
        <w:jc w:val="both"/>
        <w:rPr>
          <w:rFonts w:ascii="Times New Roman" w:eastAsia="Times New Roman" w:hAnsi="Times New Roman" w:cs="Times New Roman"/>
          <w:noProof/>
          <w:color w:val="000000" w:themeColor="text1"/>
          <w:sz w:val="24"/>
          <w:szCs w:val="24"/>
          <w:lang w:val="en-US"/>
        </w:rPr>
      </w:pPr>
      <w:r w:rsidRPr="00D813D1">
        <w:rPr>
          <w:rFonts w:ascii="Times New Roman" w:eastAsia="Times New Roman" w:hAnsi="Times New Roman" w:cs="Times New Roman"/>
          <w:noProof/>
          <w:color w:val="000000" w:themeColor="text1"/>
          <w:sz w:val="24"/>
          <w:szCs w:val="24"/>
        </w:rPr>
        <w:t xml:space="preserve">Pengaruh </w:t>
      </w:r>
      <w:r w:rsidRPr="00D813D1">
        <w:rPr>
          <w:rFonts w:ascii="Times New Roman" w:eastAsia="Times New Roman" w:hAnsi="Times New Roman" w:cs="Times New Roman"/>
          <w:noProof/>
          <w:color w:val="000000" w:themeColor="text1"/>
          <w:sz w:val="24"/>
          <w:szCs w:val="24"/>
          <w:lang w:val="en-US"/>
        </w:rPr>
        <w:t>stres kerja</w:t>
      </w:r>
      <w:r w:rsidRPr="00D813D1">
        <w:rPr>
          <w:rFonts w:ascii="Times New Roman" w:eastAsia="Times New Roman" w:hAnsi="Times New Roman" w:cs="Times New Roman"/>
          <w:noProof/>
          <w:color w:val="000000" w:themeColor="text1"/>
          <w:sz w:val="24"/>
          <w:szCs w:val="24"/>
        </w:rPr>
        <w:t xml:space="preserve"> terhadap </w:t>
      </w:r>
      <w:r w:rsidRPr="00D813D1">
        <w:rPr>
          <w:rFonts w:ascii="Times New Roman" w:eastAsia="Times New Roman" w:hAnsi="Times New Roman" w:cs="Times New Roman"/>
          <w:noProof/>
          <w:color w:val="000000" w:themeColor="text1"/>
          <w:sz w:val="24"/>
          <w:szCs w:val="24"/>
          <w:lang w:val="en-US"/>
        </w:rPr>
        <w:t>kinerja karyawan</w:t>
      </w:r>
      <w:r w:rsidRPr="00D813D1">
        <w:rPr>
          <w:rFonts w:ascii="Times New Roman" w:eastAsia="Times New Roman" w:hAnsi="Times New Roman" w:cs="Times New Roman"/>
          <w:noProof/>
          <w:color w:val="000000" w:themeColor="text1"/>
          <w:sz w:val="24"/>
          <w:szCs w:val="24"/>
        </w:rPr>
        <w:t xml:space="preserve"> (</w:t>
      </w:r>
      <w:r w:rsidRPr="00D813D1">
        <w:rPr>
          <w:rFonts w:ascii="Times New Roman" w:eastAsia="Times New Roman" w:hAnsi="Times New Roman" w:cs="Times New Roman"/>
          <w:noProof/>
          <w:color w:val="000000" w:themeColor="text1"/>
          <w:sz w:val="24"/>
          <w:szCs w:val="24"/>
          <w:lang w:val="en-US"/>
        </w:rPr>
        <w:t>Jahari, 2019</w:t>
      </w:r>
      <w:r w:rsidRPr="00D813D1">
        <w:rPr>
          <w:rFonts w:ascii="Times New Roman" w:eastAsia="Times New Roman" w:hAnsi="Times New Roman" w:cs="Times New Roman"/>
          <w:noProof/>
          <w:color w:val="000000" w:themeColor="text1"/>
          <w:sz w:val="24"/>
          <w:szCs w:val="24"/>
        </w:rPr>
        <w:t xml:space="preserve">) </w:t>
      </w:r>
    </w:p>
    <w:p w14:paraId="093083AB" w14:textId="77777777" w:rsidR="00D813D1" w:rsidRPr="00D813D1" w:rsidRDefault="00D813D1" w:rsidP="00D813D1">
      <w:pPr>
        <w:pStyle w:val="ListParagraph"/>
        <w:spacing w:line="480" w:lineRule="auto"/>
        <w:ind w:left="993"/>
        <w:jc w:val="both"/>
        <w:rPr>
          <w:rFonts w:ascii="Times New Roman" w:eastAsia="Times New Roman" w:hAnsi="Times New Roman" w:cs="Times New Roman"/>
          <w:noProof/>
          <w:color w:val="000000" w:themeColor="text1"/>
          <w:sz w:val="24"/>
          <w:szCs w:val="24"/>
          <w:lang w:val="en-US"/>
        </w:rPr>
      </w:pPr>
      <w:r w:rsidRPr="00D813D1">
        <w:rPr>
          <w:rFonts w:ascii="Times New Roman" w:eastAsia="Times New Roman" w:hAnsi="Times New Roman" w:cs="Times New Roman"/>
          <w:noProof/>
          <w:color w:val="000000" w:themeColor="text1"/>
          <w:sz w:val="24"/>
          <w:szCs w:val="24"/>
        </w:rPr>
        <w:t>(</w:t>
      </w:r>
      <w:r w:rsidRPr="00D813D1">
        <w:rPr>
          <w:rFonts w:ascii="Times New Roman" w:eastAsia="Times New Roman" w:hAnsi="Times New Roman" w:cs="Times New Roman"/>
          <w:noProof/>
          <w:color w:val="000000" w:themeColor="text1"/>
          <w:sz w:val="24"/>
          <w:szCs w:val="24"/>
          <w:lang w:val="en-US"/>
        </w:rPr>
        <w:t>Jahari, 2019</w:t>
      </w:r>
      <w:r w:rsidRPr="00D813D1">
        <w:rPr>
          <w:rFonts w:ascii="Times New Roman" w:eastAsia="Times New Roman" w:hAnsi="Times New Roman" w:cs="Times New Roman"/>
          <w:noProof/>
          <w:color w:val="000000" w:themeColor="text1"/>
          <w:sz w:val="24"/>
          <w:szCs w:val="24"/>
        </w:rPr>
        <w:t xml:space="preserve">) dalam penelitiannya menemukan jika </w:t>
      </w:r>
      <w:r w:rsidRPr="00D813D1">
        <w:rPr>
          <w:rFonts w:ascii="Times New Roman" w:eastAsia="Times New Roman" w:hAnsi="Times New Roman" w:cs="Times New Roman"/>
          <w:noProof/>
          <w:color w:val="000000" w:themeColor="text1"/>
          <w:sz w:val="24"/>
          <w:szCs w:val="24"/>
          <w:lang w:val="en-US"/>
        </w:rPr>
        <w:t>stres kerja</w:t>
      </w:r>
      <w:r w:rsidRPr="00D813D1">
        <w:rPr>
          <w:rFonts w:ascii="Times New Roman" w:eastAsia="Times New Roman" w:hAnsi="Times New Roman" w:cs="Times New Roman"/>
          <w:noProof/>
          <w:color w:val="000000" w:themeColor="text1"/>
          <w:sz w:val="24"/>
          <w:szCs w:val="24"/>
        </w:rPr>
        <w:t xml:space="preserve"> berpengaruh </w:t>
      </w:r>
      <w:r w:rsidRPr="00D813D1">
        <w:rPr>
          <w:rFonts w:ascii="Times New Roman" w:eastAsia="Times New Roman" w:hAnsi="Times New Roman" w:cs="Times New Roman"/>
          <w:noProof/>
          <w:color w:val="000000" w:themeColor="text1"/>
          <w:sz w:val="24"/>
          <w:szCs w:val="24"/>
          <w:lang w:val="en-US"/>
        </w:rPr>
        <w:t xml:space="preserve">negatif dan </w:t>
      </w:r>
      <w:r w:rsidRPr="00D813D1">
        <w:rPr>
          <w:rFonts w:ascii="Times New Roman" w:eastAsia="Times New Roman" w:hAnsi="Times New Roman" w:cs="Times New Roman"/>
          <w:noProof/>
          <w:color w:val="000000" w:themeColor="text1"/>
          <w:sz w:val="24"/>
          <w:szCs w:val="24"/>
        </w:rPr>
        <w:t xml:space="preserve">signifikan terhadap </w:t>
      </w:r>
      <w:r w:rsidRPr="00D813D1">
        <w:rPr>
          <w:rFonts w:ascii="Times New Roman" w:eastAsia="Times New Roman" w:hAnsi="Times New Roman" w:cs="Times New Roman"/>
          <w:noProof/>
          <w:color w:val="000000" w:themeColor="text1"/>
          <w:sz w:val="24"/>
          <w:szCs w:val="24"/>
          <w:lang w:val="en-US"/>
        </w:rPr>
        <w:t>kinerja karyawan</w:t>
      </w:r>
      <w:r w:rsidRPr="00D813D1">
        <w:rPr>
          <w:rFonts w:ascii="Times New Roman" w:eastAsia="Times New Roman" w:hAnsi="Times New Roman" w:cs="Times New Roman"/>
          <w:noProof/>
          <w:color w:val="000000" w:themeColor="text1"/>
          <w:sz w:val="24"/>
          <w:szCs w:val="24"/>
        </w:rPr>
        <w:t>. Berdasarkan uraian tersebut, hipotesis penelitian (H</w:t>
      </w:r>
      <w:r w:rsidRPr="00D813D1">
        <w:rPr>
          <w:rFonts w:ascii="Times New Roman" w:eastAsia="Times New Roman" w:hAnsi="Times New Roman" w:cs="Times New Roman"/>
          <w:noProof/>
          <w:color w:val="000000" w:themeColor="text1"/>
          <w:sz w:val="24"/>
          <w:szCs w:val="24"/>
          <w:lang w:val="en-US"/>
        </w:rPr>
        <w:t>2</w:t>
      </w:r>
      <w:r w:rsidRPr="00D813D1">
        <w:rPr>
          <w:rFonts w:ascii="Times New Roman" w:eastAsia="Times New Roman" w:hAnsi="Times New Roman" w:cs="Times New Roman"/>
          <w:noProof/>
          <w:color w:val="000000" w:themeColor="text1"/>
          <w:sz w:val="24"/>
          <w:szCs w:val="24"/>
        </w:rPr>
        <w:t xml:space="preserve">) adalah : </w:t>
      </w:r>
    </w:p>
    <w:p w14:paraId="6E85D1DD" w14:textId="4B4B9E88" w:rsidR="00D813D1" w:rsidRPr="00D813D1" w:rsidRDefault="00D813D1" w:rsidP="00D813D1">
      <w:pPr>
        <w:spacing w:line="480" w:lineRule="auto"/>
        <w:ind w:left="993"/>
        <w:jc w:val="both"/>
        <w:rPr>
          <w:rFonts w:ascii="Times New Roman" w:hAnsi="Times New Roman" w:cs="Times New Roman"/>
          <w:sz w:val="24"/>
          <w:szCs w:val="24"/>
          <w:lang w:val="en-US"/>
        </w:rPr>
      </w:pPr>
      <w:r w:rsidRPr="00D813D1">
        <w:rPr>
          <w:rFonts w:ascii="Times New Roman" w:eastAsia="Times New Roman" w:hAnsi="Times New Roman" w:cs="Times New Roman"/>
          <w:noProof/>
          <w:color w:val="000000" w:themeColor="text1"/>
          <w:sz w:val="24"/>
          <w:szCs w:val="24"/>
        </w:rPr>
        <w:t>H</w:t>
      </w:r>
      <w:r w:rsidRPr="00D813D1">
        <w:rPr>
          <w:rFonts w:ascii="Times New Roman" w:eastAsia="Times New Roman" w:hAnsi="Times New Roman" w:cs="Times New Roman"/>
          <w:noProof/>
          <w:color w:val="000000" w:themeColor="text1"/>
          <w:sz w:val="24"/>
          <w:szCs w:val="24"/>
          <w:lang w:val="en-US"/>
        </w:rPr>
        <w:t>2</w:t>
      </w:r>
      <w:r w:rsidRPr="00D813D1">
        <w:rPr>
          <w:rFonts w:ascii="Times New Roman" w:eastAsia="Times New Roman" w:hAnsi="Times New Roman" w:cs="Times New Roman"/>
          <w:noProof/>
          <w:color w:val="000000" w:themeColor="text1"/>
          <w:sz w:val="24"/>
          <w:szCs w:val="24"/>
        </w:rPr>
        <w:t xml:space="preserve"> = Diduga terdapat pengaruh </w:t>
      </w:r>
      <w:r w:rsidRPr="00D813D1">
        <w:rPr>
          <w:rFonts w:ascii="Times New Roman" w:eastAsia="Times New Roman" w:hAnsi="Times New Roman" w:cs="Times New Roman"/>
          <w:noProof/>
          <w:color w:val="000000" w:themeColor="text1"/>
          <w:sz w:val="24"/>
          <w:szCs w:val="24"/>
          <w:lang w:val="en-US"/>
        </w:rPr>
        <w:t>negatif</w:t>
      </w:r>
      <w:r w:rsidRPr="00D813D1">
        <w:rPr>
          <w:rFonts w:ascii="Times New Roman" w:eastAsia="Times New Roman" w:hAnsi="Times New Roman" w:cs="Times New Roman"/>
          <w:noProof/>
          <w:color w:val="000000" w:themeColor="text1"/>
          <w:sz w:val="24"/>
          <w:szCs w:val="24"/>
        </w:rPr>
        <w:t xml:space="preserve"> dan signifikan antara </w:t>
      </w:r>
      <w:r w:rsidRPr="00D813D1">
        <w:rPr>
          <w:rFonts w:ascii="Times New Roman" w:eastAsia="Times New Roman" w:hAnsi="Times New Roman" w:cs="Times New Roman"/>
          <w:noProof/>
          <w:color w:val="000000" w:themeColor="text1"/>
          <w:sz w:val="24"/>
          <w:szCs w:val="24"/>
          <w:lang w:val="en-US"/>
        </w:rPr>
        <w:t>stres kerja</w:t>
      </w:r>
      <w:r w:rsidRPr="00D813D1">
        <w:rPr>
          <w:rFonts w:ascii="Times New Roman" w:eastAsia="Times New Roman" w:hAnsi="Times New Roman" w:cs="Times New Roman"/>
          <w:noProof/>
          <w:color w:val="000000" w:themeColor="text1"/>
          <w:sz w:val="24"/>
          <w:szCs w:val="24"/>
        </w:rPr>
        <w:t xml:space="preserve"> </w:t>
      </w:r>
      <w:r w:rsidRPr="00D813D1">
        <w:rPr>
          <w:rFonts w:ascii="Times New Roman" w:eastAsia="Times New Roman" w:hAnsi="Times New Roman" w:cs="Times New Roman"/>
          <w:noProof/>
          <w:color w:val="000000" w:themeColor="text1"/>
          <w:sz w:val="24"/>
          <w:szCs w:val="24"/>
          <w:lang w:val="en-US"/>
        </w:rPr>
        <w:t xml:space="preserve">terhadap </w:t>
      </w:r>
      <w:r w:rsidRPr="00D813D1">
        <w:rPr>
          <w:rFonts w:ascii="Times New Roman" w:hAnsi="Times New Roman" w:cs="Times New Roman"/>
          <w:sz w:val="24"/>
          <w:szCs w:val="24"/>
          <w:lang w:val="en-US"/>
        </w:rPr>
        <w:t>k</w:t>
      </w:r>
      <w:r w:rsidRPr="00D813D1">
        <w:rPr>
          <w:rFonts w:ascii="Times New Roman" w:hAnsi="Times New Roman" w:cs="Times New Roman"/>
          <w:sz w:val="24"/>
          <w:szCs w:val="24"/>
        </w:rPr>
        <w:t xml:space="preserve">inerja </w:t>
      </w:r>
      <w:r w:rsidRPr="00D813D1">
        <w:rPr>
          <w:rFonts w:ascii="Times New Roman" w:hAnsi="Times New Roman" w:cs="Times New Roman"/>
          <w:sz w:val="24"/>
          <w:szCs w:val="24"/>
          <w:lang w:val="en-US"/>
        </w:rPr>
        <w:t>k</w:t>
      </w:r>
      <w:r w:rsidRPr="00D813D1">
        <w:rPr>
          <w:rFonts w:ascii="Times New Roman" w:hAnsi="Times New Roman" w:cs="Times New Roman"/>
          <w:sz w:val="24"/>
          <w:szCs w:val="24"/>
        </w:rPr>
        <w:t>aryawan di PT Argantha Jaya Globalindo Karanganyar</w:t>
      </w:r>
      <w:r w:rsidRPr="00D813D1">
        <w:rPr>
          <w:rFonts w:ascii="Times New Roman" w:hAnsi="Times New Roman" w:cs="Times New Roman"/>
          <w:sz w:val="24"/>
          <w:szCs w:val="24"/>
          <w:lang w:val="en-US"/>
        </w:rPr>
        <w:t>.</w:t>
      </w:r>
    </w:p>
    <w:p w14:paraId="1ED0ECFE" w14:textId="77777777" w:rsidR="00D813D1" w:rsidRPr="00D813D1" w:rsidRDefault="00D813D1" w:rsidP="00D813D1">
      <w:pPr>
        <w:pStyle w:val="ListParagraph"/>
        <w:numPr>
          <w:ilvl w:val="4"/>
          <w:numId w:val="2"/>
        </w:numPr>
        <w:spacing w:line="480" w:lineRule="auto"/>
        <w:ind w:left="993"/>
        <w:jc w:val="both"/>
        <w:rPr>
          <w:rFonts w:ascii="Times New Roman" w:eastAsia="Times New Roman" w:hAnsi="Times New Roman" w:cs="Times New Roman"/>
          <w:noProof/>
          <w:color w:val="000000" w:themeColor="text1"/>
          <w:sz w:val="24"/>
          <w:szCs w:val="24"/>
          <w:lang w:val="en-US"/>
        </w:rPr>
      </w:pPr>
      <w:r w:rsidRPr="00D813D1">
        <w:rPr>
          <w:rFonts w:ascii="Times New Roman" w:eastAsia="Times New Roman" w:hAnsi="Times New Roman" w:cs="Times New Roman"/>
          <w:noProof/>
          <w:color w:val="000000" w:themeColor="text1"/>
          <w:sz w:val="24"/>
          <w:szCs w:val="24"/>
        </w:rPr>
        <w:t xml:space="preserve">Pengaruh </w:t>
      </w:r>
      <w:r w:rsidRPr="00D813D1">
        <w:rPr>
          <w:rFonts w:ascii="Times New Roman" w:eastAsia="Times New Roman" w:hAnsi="Times New Roman" w:cs="Times New Roman"/>
          <w:noProof/>
          <w:color w:val="000000" w:themeColor="text1"/>
          <w:sz w:val="24"/>
          <w:szCs w:val="24"/>
          <w:lang w:val="en-US"/>
        </w:rPr>
        <w:t>lingkungan kerja</w:t>
      </w:r>
      <w:r w:rsidRPr="00D813D1">
        <w:rPr>
          <w:rFonts w:ascii="Times New Roman" w:eastAsia="Times New Roman" w:hAnsi="Times New Roman" w:cs="Times New Roman"/>
          <w:noProof/>
          <w:color w:val="000000" w:themeColor="text1"/>
          <w:sz w:val="24"/>
          <w:szCs w:val="24"/>
        </w:rPr>
        <w:t xml:space="preserve"> terhadap </w:t>
      </w:r>
      <w:r w:rsidRPr="00D813D1">
        <w:rPr>
          <w:rFonts w:ascii="Times New Roman" w:eastAsia="Times New Roman" w:hAnsi="Times New Roman" w:cs="Times New Roman"/>
          <w:noProof/>
          <w:color w:val="000000" w:themeColor="text1"/>
          <w:sz w:val="24"/>
          <w:szCs w:val="24"/>
          <w:lang w:val="en-US"/>
        </w:rPr>
        <w:t>kinerja karyawan</w:t>
      </w:r>
      <w:r w:rsidRPr="00D813D1">
        <w:rPr>
          <w:rFonts w:ascii="Times New Roman" w:eastAsia="Times New Roman" w:hAnsi="Times New Roman" w:cs="Times New Roman"/>
          <w:noProof/>
          <w:color w:val="000000" w:themeColor="text1"/>
          <w:sz w:val="24"/>
          <w:szCs w:val="24"/>
        </w:rPr>
        <w:t xml:space="preserve"> (</w:t>
      </w:r>
      <w:r w:rsidRPr="00D813D1">
        <w:rPr>
          <w:rFonts w:ascii="Times New Roman" w:eastAsia="Times New Roman" w:hAnsi="Times New Roman" w:cs="Times New Roman"/>
          <w:noProof/>
          <w:color w:val="000000" w:themeColor="text1"/>
          <w:sz w:val="24"/>
          <w:szCs w:val="24"/>
          <w:lang w:val="en-US"/>
        </w:rPr>
        <w:t>Saleh dan Utomo, 2020</w:t>
      </w:r>
      <w:r w:rsidRPr="00D813D1">
        <w:rPr>
          <w:rFonts w:ascii="Times New Roman" w:eastAsia="Times New Roman" w:hAnsi="Times New Roman" w:cs="Times New Roman"/>
          <w:noProof/>
          <w:color w:val="000000" w:themeColor="text1"/>
          <w:sz w:val="24"/>
          <w:szCs w:val="24"/>
        </w:rPr>
        <w:t xml:space="preserve">) </w:t>
      </w:r>
    </w:p>
    <w:p w14:paraId="5020A0B8" w14:textId="77777777" w:rsidR="00D813D1" w:rsidRPr="00D813D1" w:rsidRDefault="00D813D1" w:rsidP="00D813D1">
      <w:pPr>
        <w:pStyle w:val="ListParagraph"/>
        <w:spacing w:line="480" w:lineRule="auto"/>
        <w:ind w:left="993"/>
        <w:jc w:val="both"/>
        <w:rPr>
          <w:rFonts w:ascii="Times New Roman" w:eastAsia="Times New Roman" w:hAnsi="Times New Roman" w:cs="Times New Roman"/>
          <w:noProof/>
          <w:color w:val="000000" w:themeColor="text1"/>
          <w:sz w:val="24"/>
          <w:szCs w:val="24"/>
          <w:lang w:val="en-US"/>
        </w:rPr>
      </w:pPr>
      <w:r w:rsidRPr="00D813D1">
        <w:rPr>
          <w:rFonts w:ascii="Times New Roman" w:eastAsia="Times New Roman" w:hAnsi="Times New Roman" w:cs="Times New Roman"/>
          <w:noProof/>
          <w:color w:val="000000" w:themeColor="text1"/>
          <w:sz w:val="24"/>
          <w:szCs w:val="24"/>
          <w:lang w:val="en-US"/>
        </w:rPr>
        <w:lastRenderedPageBreak/>
        <w:t xml:space="preserve">(Saleh dan Utomo, 2020) </w:t>
      </w:r>
      <w:r w:rsidRPr="00D813D1">
        <w:rPr>
          <w:rFonts w:ascii="Times New Roman" w:eastAsia="Times New Roman" w:hAnsi="Times New Roman" w:cs="Times New Roman"/>
          <w:noProof/>
          <w:color w:val="000000" w:themeColor="text1"/>
          <w:sz w:val="24"/>
          <w:szCs w:val="24"/>
        </w:rPr>
        <w:t>dalam penelitianny</w:t>
      </w:r>
      <w:r w:rsidRPr="00D813D1">
        <w:rPr>
          <w:rFonts w:ascii="Times New Roman" w:eastAsia="Times New Roman" w:hAnsi="Times New Roman" w:cs="Times New Roman"/>
          <w:noProof/>
          <w:color w:val="000000" w:themeColor="text1"/>
          <w:sz w:val="24"/>
          <w:szCs w:val="24"/>
          <w:lang w:val="en-US"/>
        </w:rPr>
        <w:t>a</w:t>
      </w:r>
      <w:r w:rsidRPr="00D813D1">
        <w:rPr>
          <w:rFonts w:ascii="Times New Roman" w:eastAsia="Times New Roman" w:hAnsi="Times New Roman" w:cs="Times New Roman"/>
          <w:noProof/>
          <w:color w:val="000000" w:themeColor="text1"/>
          <w:sz w:val="24"/>
          <w:szCs w:val="24"/>
        </w:rPr>
        <w:t xml:space="preserve"> menemukan </w:t>
      </w:r>
      <w:r w:rsidRPr="00D813D1">
        <w:rPr>
          <w:rFonts w:ascii="Times New Roman" w:eastAsia="Times New Roman" w:hAnsi="Times New Roman" w:cs="Times New Roman"/>
          <w:noProof/>
          <w:color w:val="000000" w:themeColor="text1"/>
          <w:sz w:val="24"/>
          <w:szCs w:val="24"/>
          <w:lang w:val="en-US"/>
        </w:rPr>
        <w:t xml:space="preserve">lingkungan kerja </w:t>
      </w:r>
      <w:r w:rsidRPr="00D813D1">
        <w:rPr>
          <w:rFonts w:ascii="Times New Roman" w:eastAsia="Times New Roman" w:hAnsi="Times New Roman" w:cs="Times New Roman"/>
          <w:noProof/>
          <w:color w:val="000000" w:themeColor="text1"/>
          <w:sz w:val="24"/>
          <w:szCs w:val="24"/>
        </w:rPr>
        <w:t xml:space="preserve">berpengaruh terhadap </w:t>
      </w:r>
      <w:r w:rsidRPr="00D813D1">
        <w:rPr>
          <w:rFonts w:ascii="Times New Roman" w:eastAsia="Times New Roman" w:hAnsi="Times New Roman" w:cs="Times New Roman"/>
          <w:noProof/>
          <w:color w:val="000000" w:themeColor="text1"/>
          <w:sz w:val="24"/>
          <w:szCs w:val="24"/>
          <w:lang w:val="en-US"/>
        </w:rPr>
        <w:t>kinerja karyawan</w:t>
      </w:r>
      <w:r w:rsidRPr="00D813D1">
        <w:rPr>
          <w:rFonts w:ascii="Times New Roman" w:eastAsia="Times New Roman" w:hAnsi="Times New Roman" w:cs="Times New Roman"/>
          <w:noProof/>
          <w:color w:val="000000" w:themeColor="text1"/>
          <w:sz w:val="24"/>
          <w:szCs w:val="24"/>
        </w:rPr>
        <w:t xml:space="preserve">. Berdasarkan uraian tersebut, hipotesis penelitian (H3) adalah : </w:t>
      </w:r>
    </w:p>
    <w:p w14:paraId="0EC28186" w14:textId="77777777" w:rsidR="00D813D1" w:rsidRPr="00D813D1" w:rsidRDefault="00D813D1" w:rsidP="00D813D1">
      <w:pPr>
        <w:spacing w:line="480" w:lineRule="auto"/>
        <w:ind w:left="993"/>
        <w:jc w:val="both"/>
        <w:rPr>
          <w:rFonts w:ascii="Times New Roman" w:eastAsia="Times New Roman" w:hAnsi="Times New Roman" w:cs="Times New Roman"/>
          <w:noProof/>
          <w:color w:val="000000" w:themeColor="text1"/>
          <w:sz w:val="24"/>
          <w:szCs w:val="24"/>
          <w:lang w:val="en-US"/>
        </w:rPr>
      </w:pPr>
      <w:r w:rsidRPr="00D813D1">
        <w:rPr>
          <w:rFonts w:ascii="Times New Roman" w:eastAsia="Times New Roman" w:hAnsi="Times New Roman" w:cs="Times New Roman"/>
          <w:noProof/>
          <w:color w:val="000000" w:themeColor="text1"/>
          <w:sz w:val="24"/>
          <w:szCs w:val="24"/>
        </w:rPr>
        <w:t xml:space="preserve">H3 = Diduga terdapat pengaruh positif dan signifikan antara </w:t>
      </w:r>
      <w:r w:rsidRPr="00D813D1">
        <w:rPr>
          <w:rFonts w:ascii="Times New Roman" w:eastAsia="Times New Roman" w:hAnsi="Times New Roman" w:cs="Times New Roman"/>
          <w:noProof/>
          <w:color w:val="000000" w:themeColor="text1"/>
          <w:sz w:val="24"/>
          <w:szCs w:val="24"/>
          <w:lang w:val="en-US"/>
        </w:rPr>
        <w:t>lingkungan kerja</w:t>
      </w:r>
      <w:r w:rsidRPr="00D813D1">
        <w:rPr>
          <w:rFonts w:ascii="Times New Roman" w:eastAsia="Times New Roman" w:hAnsi="Times New Roman" w:cs="Times New Roman"/>
          <w:noProof/>
          <w:color w:val="000000" w:themeColor="text1"/>
          <w:sz w:val="24"/>
          <w:szCs w:val="24"/>
        </w:rPr>
        <w:t xml:space="preserve"> terhadap </w:t>
      </w:r>
      <w:r w:rsidRPr="00D813D1">
        <w:rPr>
          <w:rFonts w:ascii="Times New Roman" w:hAnsi="Times New Roman" w:cs="Times New Roman"/>
          <w:sz w:val="24"/>
          <w:szCs w:val="24"/>
          <w:lang w:val="en-US"/>
        </w:rPr>
        <w:t>k</w:t>
      </w:r>
      <w:r w:rsidRPr="00D813D1">
        <w:rPr>
          <w:rFonts w:ascii="Times New Roman" w:hAnsi="Times New Roman" w:cs="Times New Roman"/>
          <w:sz w:val="24"/>
          <w:szCs w:val="24"/>
        </w:rPr>
        <w:t xml:space="preserve">inerja </w:t>
      </w:r>
      <w:r w:rsidRPr="00D813D1">
        <w:rPr>
          <w:rFonts w:ascii="Times New Roman" w:hAnsi="Times New Roman" w:cs="Times New Roman"/>
          <w:sz w:val="24"/>
          <w:szCs w:val="24"/>
          <w:lang w:val="en-US"/>
        </w:rPr>
        <w:t>k</w:t>
      </w:r>
      <w:r w:rsidRPr="00D813D1">
        <w:rPr>
          <w:rFonts w:ascii="Times New Roman" w:hAnsi="Times New Roman" w:cs="Times New Roman"/>
          <w:sz w:val="24"/>
          <w:szCs w:val="24"/>
        </w:rPr>
        <w:t>aryawan di PT Argantha Jaya Globalindo Karanganyar</w:t>
      </w:r>
      <w:r w:rsidRPr="00D813D1">
        <w:rPr>
          <w:rFonts w:ascii="Times New Roman" w:hAnsi="Times New Roman" w:cs="Times New Roman"/>
          <w:sz w:val="24"/>
          <w:szCs w:val="24"/>
          <w:lang w:val="en-US"/>
        </w:rPr>
        <w:t>.</w:t>
      </w:r>
    </w:p>
    <w:p w14:paraId="673E7445" w14:textId="77777777" w:rsidR="00443580" w:rsidRPr="00D813D1" w:rsidRDefault="00443580">
      <w:pPr>
        <w:rPr>
          <w:rFonts w:ascii="Times New Roman" w:hAnsi="Times New Roman" w:cs="Times New Roman"/>
          <w:sz w:val="24"/>
          <w:szCs w:val="24"/>
        </w:rPr>
      </w:pPr>
    </w:p>
    <w:p w14:paraId="3E21FE27" w14:textId="77777777" w:rsidR="00D813D1" w:rsidRPr="00D813D1" w:rsidRDefault="00D813D1">
      <w:pPr>
        <w:rPr>
          <w:rFonts w:ascii="Times New Roman" w:hAnsi="Times New Roman" w:cs="Times New Roman"/>
          <w:sz w:val="24"/>
          <w:szCs w:val="24"/>
        </w:rPr>
      </w:pPr>
    </w:p>
    <w:sectPr w:rsidR="00D813D1" w:rsidRPr="00D813D1" w:rsidSect="00D813D1">
      <w:headerReference w:type="default" r:id="rId7"/>
      <w:footerReference w:type="first" r:id="rId8"/>
      <w:pgSz w:w="11906" w:h="16838"/>
      <w:pgMar w:top="2268" w:right="1701" w:bottom="1701" w:left="2268" w:header="1134" w:footer="567"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C64E" w14:textId="77777777" w:rsidR="00AB7AE0" w:rsidRDefault="00AB7AE0" w:rsidP="00D813D1">
      <w:pPr>
        <w:spacing w:after="0" w:line="240" w:lineRule="auto"/>
      </w:pPr>
      <w:r>
        <w:separator/>
      </w:r>
    </w:p>
  </w:endnote>
  <w:endnote w:type="continuationSeparator" w:id="0">
    <w:p w14:paraId="330BBD3B" w14:textId="77777777" w:rsidR="00AB7AE0" w:rsidRDefault="00AB7AE0" w:rsidP="00D8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97848"/>
      <w:docPartObj>
        <w:docPartGallery w:val="Page Numbers (Bottom of Page)"/>
        <w:docPartUnique/>
      </w:docPartObj>
    </w:sdtPr>
    <w:sdtEndPr>
      <w:rPr>
        <w:rFonts w:ascii="Times New Roman" w:hAnsi="Times New Roman" w:cs="Times New Roman"/>
        <w:noProof/>
        <w:sz w:val="24"/>
        <w:szCs w:val="24"/>
      </w:rPr>
    </w:sdtEndPr>
    <w:sdtContent>
      <w:p w14:paraId="413A9AB0" w14:textId="29537CF6" w:rsidR="00D813D1" w:rsidRDefault="00D813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152911" w14:textId="77777777" w:rsidR="00D813D1" w:rsidRDefault="00D81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69280" w14:textId="77777777" w:rsidR="00AB7AE0" w:rsidRDefault="00AB7AE0" w:rsidP="00D813D1">
      <w:pPr>
        <w:spacing w:after="0" w:line="240" w:lineRule="auto"/>
      </w:pPr>
      <w:r>
        <w:separator/>
      </w:r>
    </w:p>
  </w:footnote>
  <w:footnote w:type="continuationSeparator" w:id="0">
    <w:p w14:paraId="3E2493D6" w14:textId="77777777" w:rsidR="00AB7AE0" w:rsidRDefault="00AB7AE0" w:rsidP="00D8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950122780"/>
      <w:docPartObj>
        <w:docPartGallery w:val="Page Numbers (Top of Page)"/>
        <w:docPartUnique/>
      </w:docPartObj>
    </w:sdtPr>
    <w:sdtEndPr>
      <w:rPr>
        <w:noProof/>
      </w:rPr>
    </w:sdtEndPr>
    <w:sdtContent>
      <w:p w14:paraId="1900385A" w14:textId="69772EF0" w:rsidR="00D813D1" w:rsidRPr="00D813D1" w:rsidRDefault="00D813D1">
        <w:pPr>
          <w:pStyle w:val="Header"/>
          <w:jc w:val="right"/>
          <w:rPr>
            <w:rFonts w:ascii="Times New Roman" w:hAnsi="Times New Roman" w:cs="Times New Roman"/>
            <w:sz w:val="24"/>
            <w:szCs w:val="24"/>
          </w:rPr>
        </w:pPr>
        <w:r w:rsidRPr="00D813D1">
          <w:rPr>
            <w:rFonts w:ascii="Times New Roman" w:hAnsi="Times New Roman" w:cs="Times New Roman"/>
            <w:sz w:val="24"/>
            <w:szCs w:val="24"/>
          </w:rPr>
          <w:fldChar w:fldCharType="begin"/>
        </w:r>
        <w:r w:rsidRPr="00D813D1">
          <w:rPr>
            <w:rFonts w:ascii="Times New Roman" w:hAnsi="Times New Roman" w:cs="Times New Roman"/>
            <w:sz w:val="24"/>
            <w:szCs w:val="24"/>
          </w:rPr>
          <w:instrText xml:space="preserve"> PAGE   \* MERGEFORMAT </w:instrText>
        </w:r>
        <w:r w:rsidRPr="00D813D1">
          <w:rPr>
            <w:rFonts w:ascii="Times New Roman" w:hAnsi="Times New Roman" w:cs="Times New Roman"/>
            <w:sz w:val="24"/>
            <w:szCs w:val="24"/>
          </w:rPr>
          <w:fldChar w:fldCharType="separate"/>
        </w:r>
        <w:r w:rsidRPr="00D813D1">
          <w:rPr>
            <w:rFonts w:ascii="Times New Roman" w:hAnsi="Times New Roman" w:cs="Times New Roman"/>
            <w:noProof/>
            <w:sz w:val="24"/>
            <w:szCs w:val="24"/>
          </w:rPr>
          <w:t>2</w:t>
        </w:r>
        <w:r w:rsidRPr="00D813D1">
          <w:rPr>
            <w:rFonts w:ascii="Times New Roman" w:hAnsi="Times New Roman" w:cs="Times New Roman"/>
            <w:noProof/>
            <w:sz w:val="24"/>
            <w:szCs w:val="24"/>
          </w:rPr>
          <w:fldChar w:fldCharType="end"/>
        </w:r>
      </w:p>
    </w:sdtContent>
  </w:sdt>
  <w:p w14:paraId="2A36D2F1" w14:textId="77777777" w:rsidR="00D813D1" w:rsidRDefault="00D81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69D"/>
    <w:multiLevelType w:val="hybridMultilevel"/>
    <w:tmpl w:val="1312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2A96"/>
    <w:multiLevelType w:val="hybridMultilevel"/>
    <w:tmpl w:val="12547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F13B07"/>
    <w:multiLevelType w:val="hybridMultilevel"/>
    <w:tmpl w:val="48A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4B01"/>
    <w:multiLevelType w:val="hybridMultilevel"/>
    <w:tmpl w:val="D2B897C2"/>
    <w:lvl w:ilvl="0" w:tplc="60CE46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A571C"/>
    <w:multiLevelType w:val="hybridMultilevel"/>
    <w:tmpl w:val="48A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76078"/>
    <w:multiLevelType w:val="hybridMultilevel"/>
    <w:tmpl w:val="9FB6735E"/>
    <w:lvl w:ilvl="0" w:tplc="04090011">
      <w:start w:val="1"/>
      <w:numFmt w:val="decimal"/>
      <w:lvlText w:val="%1)"/>
      <w:lvlJc w:val="left"/>
      <w:pPr>
        <w:ind w:left="720" w:hanging="360"/>
      </w:pPr>
      <w:rPr>
        <w:rFonts w:hint="default"/>
        <w:w w:val="99"/>
        <w:sz w:val="24"/>
        <w:szCs w:val="24"/>
        <w:lang w:eastAsia="en-US" w:bidi="ar-SA"/>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340" w:hanging="360"/>
      </w:pPr>
      <w:rPr>
        <w:rFonts w:ascii="Times New Roman" w:eastAsia="Times New Roman" w:hAnsi="Times New Roman" w:cs="Times New Roman" w:hint="default"/>
        <w:w w:val="99"/>
        <w:sz w:val="24"/>
        <w:szCs w:val="24"/>
        <w:lang w:eastAsia="en-US" w:bidi="ar-SA"/>
      </w:rPr>
    </w:lvl>
    <w:lvl w:ilvl="3" w:tplc="FFFFFFFF">
      <w:start w:val="1"/>
      <w:numFmt w:val="upperLetter"/>
      <w:lvlText w:val="%4."/>
      <w:lvlJc w:val="left"/>
      <w:pPr>
        <w:ind w:left="2880" w:hanging="360"/>
      </w:pPr>
      <w:rPr>
        <w:rFonts w:hint="default"/>
      </w:rPr>
    </w:lvl>
    <w:lvl w:ilvl="4" w:tplc="FFFFFFFF">
      <w:start w:val="1"/>
      <w:numFmt w:val="upperLetter"/>
      <w:lvlText w:val="%5."/>
      <w:lvlJc w:val="left"/>
      <w:pPr>
        <w:ind w:left="3600" w:hanging="360"/>
      </w:pPr>
      <w:rPr>
        <w:b/>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624AFB"/>
    <w:multiLevelType w:val="hybridMultilevel"/>
    <w:tmpl w:val="B0BCBB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130630B"/>
    <w:multiLevelType w:val="multilevel"/>
    <w:tmpl w:val="FBA44A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B9232A"/>
    <w:multiLevelType w:val="hybridMultilevel"/>
    <w:tmpl w:val="0DD6314C"/>
    <w:lvl w:ilvl="0" w:tplc="8FCE6342">
      <w:start w:val="1"/>
      <w:numFmt w:val="upperLetter"/>
      <w:lvlText w:val="%1."/>
      <w:lvlJc w:val="left"/>
      <w:pPr>
        <w:ind w:left="360" w:hanging="360"/>
      </w:pPr>
      <w:rPr>
        <w:rFonts w:hint="default"/>
        <w:b/>
      </w:rPr>
    </w:lvl>
    <w:lvl w:ilvl="1" w:tplc="04210011">
      <w:start w:val="1"/>
      <w:numFmt w:val="decimal"/>
      <w:lvlText w:val="%2)"/>
      <w:lvlJc w:val="left"/>
      <w:pPr>
        <w:ind w:left="1515" w:hanging="435"/>
      </w:pPr>
      <w:rPr>
        <w:rFonts w:hint="default"/>
        <w:color w:val="000000"/>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C2C76"/>
    <w:multiLevelType w:val="hybridMultilevel"/>
    <w:tmpl w:val="A694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36587"/>
    <w:multiLevelType w:val="hybridMultilevel"/>
    <w:tmpl w:val="85EC53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6532C4"/>
    <w:multiLevelType w:val="hybridMultilevel"/>
    <w:tmpl w:val="3CD63A3C"/>
    <w:lvl w:ilvl="0" w:tplc="0409000F">
      <w:start w:val="1"/>
      <w:numFmt w:val="decimal"/>
      <w:lvlText w:val="%1."/>
      <w:lvlJc w:val="left"/>
      <w:pPr>
        <w:ind w:left="720" w:hanging="360"/>
      </w:pPr>
      <w:rPr>
        <w:rFonts w:hint="default"/>
        <w:w w:val="99"/>
        <w:sz w:val="24"/>
        <w:szCs w:val="24"/>
        <w:lang w:eastAsia="en-US" w:bidi="ar-SA"/>
      </w:rPr>
    </w:lvl>
    <w:lvl w:ilvl="1" w:tplc="04210011">
      <w:start w:val="1"/>
      <w:numFmt w:val="decimal"/>
      <w:lvlText w:val="%2)"/>
      <w:lvlJc w:val="left"/>
      <w:pPr>
        <w:ind w:left="1440" w:hanging="360"/>
      </w:pPr>
      <w:rPr>
        <w:rFonts w:hint="default"/>
      </w:rPr>
    </w:lvl>
    <w:lvl w:ilvl="2" w:tplc="59E8A734">
      <w:start w:val="1"/>
      <w:numFmt w:val="decimal"/>
      <w:lvlText w:val="%3)"/>
      <w:lvlJc w:val="left"/>
      <w:pPr>
        <w:ind w:left="2340" w:hanging="360"/>
      </w:pPr>
      <w:rPr>
        <w:rFonts w:ascii="Times New Roman" w:eastAsia="Times New Roman" w:hAnsi="Times New Roman" w:cs="Times New Roman" w:hint="default"/>
        <w:w w:val="99"/>
        <w:sz w:val="24"/>
        <w:szCs w:val="24"/>
        <w:lang w:eastAsia="en-US" w:bidi="ar-SA"/>
      </w:rPr>
    </w:lvl>
    <w:lvl w:ilvl="3" w:tplc="02B435CE">
      <w:start w:val="1"/>
      <w:numFmt w:val="upperLetter"/>
      <w:lvlText w:val="%4."/>
      <w:lvlJc w:val="left"/>
      <w:pPr>
        <w:ind w:left="2880" w:hanging="360"/>
      </w:pPr>
      <w:rPr>
        <w:rFonts w:hint="default"/>
      </w:rPr>
    </w:lvl>
    <w:lvl w:ilvl="4" w:tplc="619E5612">
      <w:start w:val="1"/>
      <w:numFmt w:val="upp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F29C0"/>
    <w:multiLevelType w:val="hybridMultilevel"/>
    <w:tmpl w:val="CB0660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7B36357"/>
    <w:multiLevelType w:val="hybridMultilevel"/>
    <w:tmpl w:val="74F67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4F7306"/>
    <w:multiLevelType w:val="multilevel"/>
    <w:tmpl w:val="2B782386"/>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912BA4"/>
    <w:multiLevelType w:val="hybridMultilevel"/>
    <w:tmpl w:val="637E31E2"/>
    <w:lvl w:ilvl="0" w:tplc="B35EB6A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num w:numId="1">
    <w:abstractNumId w:val="8"/>
  </w:num>
  <w:num w:numId="2">
    <w:abstractNumId w:val="7"/>
  </w:num>
  <w:num w:numId="3">
    <w:abstractNumId w:val="11"/>
  </w:num>
  <w:num w:numId="4">
    <w:abstractNumId w:val="9"/>
  </w:num>
  <w:num w:numId="5">
    <w:abstractNumId w:val="14"/>
  </w:num>
  <w:num w:numId="6">
    <w:abstractNumId w:val="3"/>
  </w:num>
  <w:num w:numId="7">
    <w:abstractNumId w:val="5"/>
  </w:num>
  <w:num w:numId="8">
    <w:abstractNumId w:val="2"/>
  </w:num>
  <w:num w:numId="9">
    <w:abstractNumId w:val="6"/>
  </w:num>
  <w:num w:numId="10">
    <w:abstractNumId w:val="13"/>
  </w:num>
  <w:num w:numId="11">
    <w:abstractNumId w:val="4"/>
  </w:num>
  <w:num w:numId="12">
    <w:abstractNumId w:val="1"/>
  </w:num>
  <w:num w:numId="13">
    <w:abstractNumId w:val="0"/>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D1"/>
    <w:rsid w:val="00443580"/>
    <w:rsid w:val="00AB7AE0"/>
    <w:rsid w:val="00D813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BCC9"/>
  <w15:chartTrackingRefBased/>
  <w15:docId w15:val="{4A3D5F8A-0C58-401B-89B4-9B52536B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D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813D1"/>
    <w:rPr>
      <w:rFonts w:ascii="Times New Roman" w:hAnsi="Times New Roman" w:cs="Times New Roman" w:hint="default"/>
      <w:b w:val="0"/>
      <w:bCs w:val="0"/>
      <w:i w:val="0"/>
      <w:iCs w:val="0"/>
      <w:color w:val="000000"/>
      <w:sz w:val="22"/>
      <w:szCs w:val="22"/>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nana"/>
    <w:basedOn w:val="Normal"/>
    <w:link w:val="ListParagraphChar"/>
    <w:uiPriority w:val="1"/>
    <w:qFormat/>
    <w:rsid w:val="00D813D1"/>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D813D1"/>
    <w:rPr>
      <w:lang w:val="id-ID"/>
    </w:rPr>
  </w:style>
  <w:style w:type="paragraph" w:styleId="NormalWeb">
    <w:name w:val="Normal (Web)"/>
    <w:basedOn w:val="Normal"/>
    <w:uiPriority w:val="99"/>
    <w:unhideWhenUsed/>
    <w:rsid w:val="00D813D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qFormat/>
    <w:rsid w:val="00D813D1"/>
    <w:pPr>
      <w:spacing w:after="0" w:line="240" w:lineRule="auto"/>
    </w:pPr>
    <w:rPr>
      <w:rFonts w:ascii="Times New Roman" w:eastAsia="Times New Roman" w:hAnsi="Times New Roman" w:cs="Times New Roman"/>
      <w:sz w:val="20"/>
      <w:szCs w:val="20"/>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13D1"/>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 w:type="paragraph" w:styleId="Caption">
    <w:name w:val="caption"/>
    <w:basedOn w:val="Normal"/>
    <w:next w:val="Normal"/>
    <w:uiPriority w:val="35"/>
    <w:unhideWhenUsed/>
    <w:qFormat/>
    <w:rsid w:val="00D813D1"/>
    <w:pPr>
      <w:spacing w:after="200" w:line="240" w:lineRule="auto"/>
    </w:pPr>
    <w:rPr>
      <w:b/>
      <w:bCs/>
      <w:color w:val="4472C4" w:themeColor="accent1"/>
      <w:sz w:val="18"/>
      <w:szCs w:val="18"/>
    </w:rPr>
  </w:style>
  <w:style w:type="paragraph" w:styleId="HTMLPreformatted">
    <w:name w:val="HTML Preformatted"/>
    <w:basedOn w:val="Normal"/>
    <w:link w:val="HTMLPreformattedChar"/>
    <w:uiPriority w:val="99"/>
    <w:semiHidden/>
    <w:unhideWhenUsed/>
    <w:rsid w:val="00D8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813D1"/>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D81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D1"/>
    <w:rPr>
      <w:lang w:val="id-ID"/>
    </w:rPr>
  </w:style>
  <w:style w:type="paragraph" w:styleId="Footer">
    <w:name w:val="footer"/>
    <w:basedOn w:val="Normal"/>
    <w:link w:val="FooterChar"/>
    <w:uiPriority w:val="99"/>
    <w:unhideWhenUsed/>
    <w:rsid w:val="00D81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D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7521</Words>
  <Characters>42872</Characters>
  <Application>Microsoft Office Word</Application>
  <DocSecurity>0</DocSecurity>
  <Lines>357</Lines>
  <Paragraphs>100</Paragraphs>
  <ScaleCrop>false</ScaleCrop>
  <Company/>
  <LinksUpToDate>false</LinksUpToDate>
  <CharactersWithSpaces>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2022-09-08T13:36:00Z</dcterms:created>
  <dcterms:modified xsi:type="dcterms:W3CDTF">2022-09-08T13:50:00Z</dcterms:modified>
</cp:coreProperties>
</file>